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5FC" w:rsidRPr="006B126B" w:rsidRDefault="009B55FC" w:rsidP="009B55FC">
      <w:pPr>
        <w:tabs>
          <w:tab w:val="left" w:pos="9270"/>
        </w:tabs>
        <w:jc w:val="center"/>
        <w:rPr>
          <w:rFonts w:ascii="Times New Roman" w:eastAsia="Times New Roman" w:hAnsi="Times New Roman" w:cs="Times New Roman"/>
          <w:b/>
          <w:sz w:val="28"/>
          <w:szCs w:val="28"/>
        </w:rPr>
      </w:pPr>
      <w:r w:rsidRPr="006B126B">
        <w:rPr>
          <w:rFonts w:ascii="Times New Roman" w:eastAsia="Times New Roman" w:hAnsi="Times New Roman" w:cs="Times New Roman"/>
          <w:b/>
          <w:sz w:val="28"/>
          <w:szCs w:val="28"/>
        </w:rPr>
        <w:t>Teachers Perception towards Implementation of NEP 2020: Special Reference to Degree Colleges</w:t>
      </w:r>
    </w:p>
    <w:p w:rsidR="009B55FC" w:rsidRPr="006B126B" w:rsidRDefault="009B55FC" w:rsidP="009B55FC">
      <w:pPr>
        <w:spacing w:line="360" w:lineRule="auto"/>
        <w:jc w:val="center"/>
        <w:rPr>
          <w:rFonts w:ascii="Times New Roman" w:eastAsia="Times New Roman" w:hAnsi="Times New Roman" w:cs="Times New Roman"/>
          <w:b/>
          <w:sz w:val="28"/>
          <w:szCs w:val="28"/>
          <w:vertAlign w:val="superscript"/>
        </w:rPr>
      </w:pPr>
      <w:proofErr w:type="spellStart"/>
      <w:r w:rsidRPr="006B126B">
        <w:rPr>
          <w:rFonts w:ascii="Times New Roman" w:eastAsia="Times New Roman" w:hAnsi="Times New Roman" w:cs="Times New Roman"/>
          <w:b/>
          <w:sz w:val="28"/>
          <w:szCs w:val="28"/>
          <w:lang w:val="en-US"/>
        </w:rPr>
        <w:t>Sinchana</w:t>
      </w:r>
      <w:proofErr w:type="spellEnd"/>
      <w:r w:rsidRPr="006B126B">
        <w:rPr>
          <w:rFonts w:ascii="Times New Roman" w:eastAsia="Times New Roman" w:hAnsi="Times New Roman" w:cs="Times New Roman"/>
          <w:b/>
          <w:sz w:val="28"/>
          <w:szCs w:val="28"/>
          <w:lang w:val="en-US"/>
        </w:rPr>
        <w:t xml:space="preserve"> B S</w:t>
      </w:r>
      <w:r w:rsidRPr="006B126B">
        <w:rPr>
          <w:rFonts w:ascii="Times New Roman" w:eastAsia="Times New Roman" w:hAnsi="Times New Roman" w:cs="Times New Roman"/>
          <w:b/>
          <w:sz w:val="28"/>
          <w:szCs w:val="28"/>
          <w:vertAlign w:val="superscript"/>
          <w:lang w:val="en-US"/>
        </w:rPr>
        <w:t>1</w:t>
      </w:r>
      <w:r w:rsidRPr="006B126B">
        <w:rPr>
          <w:rFonts w:ascii="Times New Roman" w:eastAsia="Times New Roman" w:hAnsi="Times New Roman" w:cs="Times New Roman"/>
          <w:b/>
          <w:sz w:val="28"/>
          <w:szCs w:val="28"/>
          <w:lang w:val="en-US"/>
        </w:rPr>
        <w:t xml:space="preserve"> and Dr. </w:t>
      </w:r>
      <w:proofErr w:type="spellStart"/>
      <w:r w:rsidRPr="006B126B">
        <w:rPr>
          <w:rFonts w:ascii="Times New Roman" w:eastAsia="Times New Roman" w:hAnsi="Times New Roman" w:cs="Times New Roman"/>
          <w:b/>
          <w:sz w:val="28"/>
          <w:szCs w:val="28"/>
          <w:lang w:val="en-US"/>
        </w:rPr>
        <w:t>Yuvaraja</w:t>
      </w:r>
      <w:proofErr w:type="spellEnd"/>
      <w:r w:rsidRPr="006B126B">
        <w:rPr>
          <w:rFonts w:ascii="Times New Roman" w:eastAsia="Times New Roman" w:hAnsi="Times New Roman" w:cs="Times New Roman"/>
          <w:b/>
          <w:sz w:val="28"/>
          <w:szCs w:val="28"/>
          <w:lang w:val="en-US"/>
        </w:rPr>
        <w:t xml:space="preserve"> U</w:t>
      </w:r>
      <w:r w:rsidRPr="006B126B">
        <w:rPr>
          <w:rFonts w:ascii="Times New Roman" w:eastAsia="Times New Roman" w:hAnsi="Times New Roman" w:cs="Times New Roman"/>
          <w:b/>
          <w:sz w:val="28"/>
          <w:szCs w:val="28"/>
          <w:vertAlign w:val="superscript"/>
          <w:lang w:val="en-US"/>
        </w:rPr>
        <w:t>2</w:t>
      </w:r>
    </w:p>
    <w:p w:rsidR="009B55FC" w:rsidRPr="006B126B" w:rsidRDefault="009B55FC" w:rsidP="009B55FC">
      <w:pPr>
        <w:spacing w:line="360" w:lineRule="auto"/>
        <w:rPr>
          <w:rFonts w:ascii="Times New Roman" w:eastAsia="Times New Roman" w:hAnsi="Times New Roman" w:cs="Times New Roman"/>
          <w:b/>
          <w:sz w:val="28"/>
          <w:szCs w:val="28"/>
        </w:rPr>
      </w:pPr>
    </w:p>
    <w:p w:rsidR="009B55FC" w:rsidRPr="006B126B" w:rsidRDefault="009B55FC" w:rsidP="009B55FC">
      <w:pPr>
        <w:spacing w:line="360" w:lineRule="auto"/>
        <w:rPr>
          <w:rFonts w:ascii="Times New Roman" w:eastAsia="Times New Roman" w:hAnsi="Times New Roman" w:cs="Times New Roman"/>
          <w:b/>
          <w:sz w:val="24"/>
          <w:szCs w:val="24"/>
        </w:rPr>
      </w:pPr>
      <w:r w:rsidRPr="006B126B">
        <w:rPr>
          <w:rFonts w:ascii="Times New Roman" w:eastAsia="Times New Roman" w:hAnsi="Times New Roman" w:cs="Times New Roman"/>
          <w:b/>
          <w:sz w:val="24"/>
          <w:szCs w:val="24"/>
        </w:rPr>
        <w:t>Abstract:</w:t>
      </w:r>
      <w:r w:rsidRPr="006B126B">
        <w:rPr>
          <w:rFonts w:ascii="Times New Roman" w:eastAsia="Times New Roman" w:hAnsi="Times New Roman" w:cs="Times New Roman"/>
          <w:b/>
          <w:sz w:val="24"/>
          <w:szCs w:val="24"/>
          <w:lang w:val="en-US"/>
        </w:rPr>
        <w:t xml:space="preserve"> </w:t>
      </w:r>
    </w:p>
    <w:p w:rsidR="009B55FC" w:rsidRPr="006B126B" w:rsidRDefault="009B55FC" w:rsidP="009B55FC">
      <w:pPr>
        <w:spacing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lang w:val="en-US"/>
        </w:rPr>
        <w:t xml:space="preserve">Education is one of the important </w:t>
      </w:r>
      <w:proofErr w:type="spellStart"/>
      <w:r w:rsidRPr="006B126B">
        <w:rPr>
          <w:rFonts w:ascii="Times New Roman" w:eastAsia="Times New Roman" w:hAnsi="Times New Roman" w:cs="Times New Roman"/>
          <w:sz w:val="24"/>
          <w:szCs w:val="24"/>
          <w:lang w:val="en-US"/>
        </w:rPr>
        <w:t>goles</w:t>
      </w:r>
      <w:proofErr w:type="spellEnd"/>
      <w:r w:rsidRPr="006B126B">
        <w:rPr>
          <w:rFonts w:ascii="Times New Roman" w:eastAsia="Times New Roman" w:hAnsi="Times New Roman" w:cs="Times New Roman"/>
          <w:sz w:val="24"/>
          <w:szCs w:val="24"/>
          <w:lang w:val="en-US"/>
        </w:rPr>
        <w:t xml:space="preserve"> of SDG 2030. Time to time </w:t>
      </w:r>
      <w:proofErr w:type="spellStart"/>
      <w:r w:rsidRPr="006B126B">
        <w:rPr>
          <w:rFonts w:ascii="Times New Roman" w:eastAsia="Times New Roman" w:hAnsi="Times New Roman" w:cs="Times New Roman"/>
          <w:sz w:val="24"/>
          <w:szCs w:val="24"/>
          <w:lang w:val="en-US"/>
        </w:rPr>
        <w:t>updation</w:t>
      </w:r>
      <w:proofErr w:type="spellEnd"/>
      <w:r w:rsidRPr="006B126B">
        <w:rPr>
          <w:rFonts w:ascii="Times New Roman" w:eastAsia="Times New Roman" w:hAnsi="Times New Roman" w:cs="Times New Roman"/>
          <w:sz w:val="24"/>
          <w:szCs w:val="24"/>
          <w:lang w:val="en-US"/>
        </w:rPr>
        <w:t xml:space="preserve"> of education policies is certainly necessary for </w:t>
      </w:r>
      <w:r w:rsidRPr="006B126B">
        <w:rPr>
          <w:rFonts w:ascii="Times New Roman" w:eastAsia="Times New Roman" w:hAnsi="Times New Roman" w:cs="Times New Roman"/>
          <w:sz w:val="24"/>
          <w:szCs w:val="24"/>
        </w:rPr>
        <w:t>accepting new</w:t>
      </w:r>
      <w:r w:rsidRPr="006B126B">
        <w:rPr>
          <w:rFonts w:ascii="Times New Roman" w:eastAsia="Times New Roman" w:hAnsi="Times New Roman" w:cs="Times New Roman"/>
          <w:sz w:val="24"/>
          <w:szCs w:val="24"/>
          <w:lang w:val="en-US"/>
        </w:rPr>
        <w:t xml:space="preserve"> changes in the field of education and acquiring new skills. In this regard, Indian government has announced the New education policy 2020 was, by the Ministry of Education </w:t>
      </w:r>
      <w:r w:rsidRPr="006B126B">
        <w:rPr>
          <w:rFonts w:ascii="Times New Roman" w:eastAsia="Times New Roman" w:hAnsi="Times New Roman" w:cs="Times New Roman"/>
          <w:sz w:val="24"/>
          <w:szCs w:val="24"/>
        </w:rPr>
        <w:t>(formally</w:t>
      </w:r>
      <w:r w:rsidRPr="006B126B">
        <w:rPr>
          <w:rFonts w:ascii="Times New Roman" w:eastAsia="Times New Roman" w:hAnsi="Times New Roman" w:cs="Times New Roman"/>
          <w:sz w:val="24"/>
          <w:szCs w:val="24"/>
          <w:lang w:val="en-US"/>
        </w:rPr>
        <w:t xml:space="preserve"> known as MHRD) after 34 years, on July 2020. This policy aims to trans form </w:t>
      </w:r>
      <w:proofErr w:type="spellStart"/>
      <w:proofErr w:type="gramStart"/>
      <w:r w:rsidRPr="006B126B">
        <w:rPr>
          <w:rFonts w:ascii="Times New Roman" w:eastAsia="Times New Roman" w:hAnsi="Times New Roman" w:cs="Times New Roman"/>
          <w:sz w:val="24"/>
          <w:szCs w:val="24"/>
          <w:lang w:val="en-US"/>
        </w:rPr>
        <w:t>India,s</w:t>
      </w:r>
      <w:proofErr w:type="spellEnd"/>
      <w:proofErr w:type="gramEnd"/>
      <w:r w:rsidRPr="006B126B">
        <w:rPr>
          <w:rFonts w:ascii="Times New Roman" w:eastAsia="Times New Roman" w:hAnsi="Times New Roman" w:cs="Times New Roman"/>
          <w:sz w:val="24"/>
          <w:szCs w:val="24"/>
          <w:lang w:val="en-US"/>
        </w:rPr>
        <w:t xml:space="preserve"> education system with old to new. In this regard, Karnataka state has famed as the first states of India to implement NEP- 2020. Here researcher has intended to know the implementation status of NEP 2020 in the study region. This study has relied on both the secondary and primary data for its analysis. Results of the study revealed mixed opinion about the implementation of NEP 2020 in the study region.</w:t>
      </w:r>
    </w:p>
    <w:p w:rsidR="009B55FC" w:rsidRPr="006B126B" w:rsidRDefault="009B55FC" w:rsidP="009B55FC">
      <w:pPr>
        <w:spacing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b/>
          <w:bCs/>
          <w:sz w:val="24"/>
          <w:szCs w:val="24"/>
          <w:lang w:val="en-US"/>
        </w:rPr>
        <w:t xml:space="preserve">Key Words: </w:t>
      </w:r>
      <w:r w:rsidRPr="006B126B">
        <w:rPr>
          <w:rFonts w:ascii="Times New Roman" w:eastAsia="Times New Roman" w:hAnsi="Times New Roman" w:cs="Times New Roman"/>
          <w:sz w:val="24"/>
          <w:szCs w:val="24"/>
          <w:lang w:val="en-US"/>
        </w:rPr>
        <w:t>NEP 2020, Karnataka, UG college lecturers, Implementation status, satisfaction, backdrops</w:t>
      </w:r>
    </w:p>
    <w:p w:rsidR="009B55FC" w:rsidRPr="006B126B" w:rsidRDefault="009B55FC" w:rsidP="009B55FC">
      <w:pPr>
        <w:spacing w:line="360" w:lineRule="auto"/>
        <w:rPr>
          <w:rFonts w:ascii="Times New Roman" w:eastAsia="Times New Roman" w:hAnsi="Times New Roman" w:cs="Times New Roman"/>
          <w:b/>
          <w:sz w:val="28"/>
          <w:szCs w:val="28"/>
        </w:rPr>
      </w:pPr>
      <w:r w:rsidRPr="006B126B">
        <w:rPr>
          <w:rFonts w:ascii="Times New Roman" w:eastAsia="Times New Roman" w:hAnsi="Times New Roman" w:cs="Times New Roman"/>
          <w:b/>
          <w:sz w:val="28"/>
          <w:szCs w:val="28"/>
        </w:rPr>
        <w:t xml:space="preserve">1.1 Introduction  </w:t>
      </w:r>
    </w:p>
    <w:p w:rsidR="009B55FC" w:rsidRPr="006B126B" w:rsidRDefault="009B55FC" w:rsidP="009B55FC">
      <w:pPr>
        <w:pBdr>
          <w:bottom w:val="single" w:sz="6" w:space="1" w:color="auto"/>
        </w:pBdr>
        <w:spacing w:line="360" w:lineRule="auto"/>
        <w:jc w:val="both"/>
        <w:rPr>
          <w:rFonts w:ascii="Times New Roman" w:hAnsi="Times New Roman" w:cs="Times New Roman"/>
          <w:sz w:val="24"/>
          <w:szCs w:val="24"/>
          <w:lang w:val="en-US"/>
        </w:rPr>
      </w:pPr>
      <w:r w:rsidRPr="006B126B">
        <w:rPr>
          <w:rFonts w:ascii="Times New Roman" w:eastAsia="Times New Roman" w:hAnsi="Times New Roman" w:cs="Times New Roman"/>
          <w:sz w:val="24"/>
          <w:szCs w:val="24"/>
        </w:rPr>
        <w:t xml:space="preserve">             Full human potential, the creation of an equal society, and the advancement of national development all depend on education. The secret to India's continuous rise and</w:t>
      </w:r>
      <w:r w:rsidRPr="006B126B">
        <w:rPr>
          <w:rFonts w:ascii="Times New Roman" w:eastAsia="Times New Roman" w:hAnsi="Times New Roman" w:cs="Times New Roman"/>
          <w:sz w:val="24"/>
          <w:szCs w:val="24"/>
        </w:rPr>
        <w:t xml:space="preserve"> </w:t>
      </w:r>
      <w:r w:rsidRPr="006B126B">
        <w:rPr>
          <w:rFonts w:ascii="Times New Roman" w:eastAsia="Times New Roman" w:hAnsi="Times New Roman" w:cs="Times New Roman"/>
          <w:sz w:val="24"/>
          <w:szCs w:val="24"/>
        </w:rPr>
        <w:t>leadership on the international stage in terms of economic growth, social fairness and equality, scientific advancement, national integration, and cultural preservation is to ensure that everyone has access to high-quality education.</w:t>
      </w:r>
      <w:r w:rsidRPr="006B126B">
        <w:rPr>
          <w:rFonts w:ascii="Times New Roman" w:eastAsia="Times New Roman" w:hAnsi="Times New Roman" w:cs="Times New Roman"/>
          <w:sz w:val="24"/>
          <w:szCs w:val="24"/>
        </w:rPr>
        <w:t xml:space="preserve"> </w:t>
      </w:r>
      <w:r w:rsidRPr="006B126B">
        <w:rPr>
          <w:rFonts w:ascii="Times New Roman" w:eastAsia="Times New Roman" w:hAnsi="Times New Roman" w:cs="Times New Roman"/>
          <w:sz w:val="24"/>
          <w:szCs w:val="24"/>
        </w:rPr>
        <w:t>The best method to develop and use our nation's many talents and resources for the benefit of the person, the society, the nation, and the world is through universal high-quality education.</w:t>
      </w:r>
    </w:p>
    <w:p w:rsidR="009B55FC" w:rsidRPr="006B126B" w:rsidRDefault="009B55FC" w:rsidP="009B55FC">
      <w:pPr>
        <w:pStyle w:val="ListParagraph"/>
        <w:numPr>
          <w:ilvl w:val="0"/>
          <w:numId w:val="1"/>
        </w:numPr>
        <w:spacing w:line="360" w:lineRule="auto"/>
        <w:jc w:val="both"/>
        <w:rPr>
          <w:rFonts w:ascii="Times New Roman" w:hAnsi="Times New Roman" w:cs="Times New Roman"/>
          <w:sz w:val="24"/>
          <w:szCs w:val="24"/>
          <w:lang w:val="en-US"/>
        </w:rPr>
      </w:pPr>
      <w:r w:rsidRPr="006B126B">
        <w:rPr>
          <w:rFonts w:ascii="Times New Roman" w:hAnsi="Times New Roman" w:cs="Times New Roman"/>
          <w:sz w:val="24"/>
          <w:szCs w:val="24"/>
          <w:lang w:val="en-US"/>
        </w:rPr>
        <w:t xml:space="preserve">PG Studies in Economics, SDM PG Centre, </w:t>
      </w:r>
      <w:proofErr w:type="spellStart"/>
      <w:r w:rsidRPr="006B126B">
        <w:rPr>
          <w:rFonts w:ascii="Times New Roman" w:hAnsi="Times New Roman" w:cs="Times New Roman"/>
          <w:sz w:val="24"/>
          <w:szCs w:val="24"/>
          <w:lang w:val="en-US"/>
        </w:rPr>
        <w:t>Ujire</w:t>
      </w:r>
      <w:proofErr w:type="spellEnd"/>
      <w:r w:rsidRPr="006B126B">
        <w:rPr>
          <w:rFonts w:ascii="Times New Roman" w:hAnsi="Times New Roman" w:cs="Times New Roman"/>
          <w:sz w:val="24"/>
          <w:szCs w:val="24"/>
          <w:lang w:val="en-US"/>
        </w:rPr>
        <w:t xml:space="preserve">. Email: </w:t>
      </w:r>
      <w:hyperlink r:id="rId7" w:history="1">
        <w:r w:rsidRPr="006B126B">
          <w:rPr>
            <w:rStyle w:val="Hyperlink"/>
            <w:rFonts w:ascii="Times New Roman" w:hAnsi="Times New Roman" w:cs="Times New Roman"/>
            <w:sz w:val="24"/>
            <w:szCs w:val="24"/>
            <w:lang w:val="en-US"/>
          </w:rPr>
          <w:t>sinchanasuresh23@gmail.com</w:t>
        </w:r>
      </w:hyperlink>
    </w:p>
    <w:p w:rsidR="009B55FC" w:rsidRPr="006B126B" w:rsidRDefault="009B55FC" w:rsidP="009B55FC">
      <w:pPr>
        <w:pStyle w:val="ListParagraph"/>
        <w:numPr>
          <w:ilvl w:val="0"/>
          <w:numId w:val="1"/>
        </w:numPr>
        <w:spacing w:after="0" w:line="360" w:lineRule="auto"/>
        <w:jc w:val="both"/>
        <w:rPr>
          <w:rFonts w:ascii="Times New Roman" w:hAnsi="Times New Roman" w:cs="Times New Roman"/>
          <w:sz w:val="24"/>
          <w:szCs w:val="24"/>
        </w:rPr>
      </w:pPr>
      <w:r w:rsidRPr="006B126B">
        <w:rPr>
          <w:rFonts w:ascii="Times New Roman" w:hAnsi="Times New Roman" w:cs="Times New Roman"/>
          <w:sz w:val="24"/>
          <w:szCs w:val="24"/>
          <w:lang w:val="en-US"/>
        </w:rPr>
        <w:t xml:space="preserve">Assistant Professor, Department of Economics, Sri </w:t>
      </w:r>
      <w:proofErr w:type="spellStart"/>
      <w:r w:rsidRPr="006B126B">
        <w:rPr>
          <w:rFonts w:ascii="Times New Roman" w:hAnsi="Times New Roman" w:cs="Times New Roman"/>
          <w:sz w:val="24"/>
          <w:szCs w:val="24"/>
          <w:lang w:val="en-US"/>
        </w:rPr>
        <w:t>Dharmasthala</w:t>
      </w:r>
      <w:proofErr w:type="spellEnd"/>
      <w:r w:rsidRPr="006B126B">
        <w:rPr>
          <w:rFonts w:ascii="Times New Roman" w:hAnsi="Times New Roman" w:cs="Times New Roman"/>
          <w:sz w:val="24"/>
          <w:szCs w:val="24"/>
          <w:lang w:val="en-US"/>
        </w:rPr>
        <w:t xml:space="preserve"> </w:t>
      </w:r>
      <w:proofErr w:type="spellStart"/>
      <w:r w:rsidRPr="006B126B">
        <w:rPr>
          <w:rFonts w:ascii="Times New Roman" w:hAnsi="Times New Roman" w:cs="Times New Roman"/>
          <w:sz w:val="24"/>
          <w:szCs w:val="24"/>
          <w:lang w:val="en-US"/>
        </w:rPr>
        <w:t>Manjunatheshwara</w:t>
      </w:r>
      <w:proofErr w:type="spellEnd"/>
      <w:r w:rsidRPr="006B126B">
        <w:rPr>
          <w:rFonts w:ascii="Times New Roman" w:hAnsi="Times New Roman" w:cs="Times New Roman"/>
          <w:sz w:val="24"/>
          <w:szCs w:val="24"/>
          <w:lang w:val="en-US"/>
        </w:rPr>
        <w:t xml:space="preserve"> College (Autonomous), </w:t>
      </w:r>
      <w:proofErr w:type="spellStart"/>
      <w:r w:rsidRPr="006B126B">
        <w:rPr>
          <w:rFonts w:ascii="Times New Roman" w:hAnsi="Times New Roman" w:cs="Times New Roman"/>
          <w:sz w:val="24"/>
          <w:szCs w:val="24"/>
          <w:lang w:val="en-US"/>
        </w:rPr>
        <w:t>Ujire</w:t>
      </w:r>
      <w:proofErr w:type="spellEnd"/>
      <w:r w:rsidRPr="006B126B">
        <w:rPr>
          <w:rFonts w:ascii="Times New Roman" w:hAnsi="Times New Roman" w:cs="Times New Roman"/>
          <w:sz w:val="24"/>
          <w:szCs w:val="24"/>
          <w:lang w:val="en-US"/>
        </w:rPr>
        <w:t xml:space="preserve">, Karnataka -574240. Email: </w:t>
      </w:r>
      <w:hyperlink r:id="rId8" w:history="1">
        <w:r w:rsidRPr="006B126B">
          <w:rPr>
            <w:rStyle w:val="Hyperlink"/>
            <w:rFonts w:ascii="Times New Roman" w:hAnsi="Times New Roman" w:cs="Times New Roman"/>
            <w:sz w:val="24"/>
            <w:szCs w:val="24"/>
            <w:lang w:val="en-US"/>
          </w:rPr>
          <w:t>yuvarajaget@gmail.com</w:t>
        </w:r>
      </w:hyperlink>
    </w:p>
    <w:p w:rsidR="009B55FC" w:rsidRPr="006E13CB" w:rsidRDefault="009B55FC" w:rsidP="006E13CB">
      <w:pPr>
        <w:spacing w:line="360" w:lineRule="auto"/>
        <w:jc w:val="both"/>
        <w:rPr>
          <w:rFonts w:ascii="Times New Roman" w:eastAsia="Times New Roman" w:hAnsi="Times New Roman" w:cs="Times New Roman"/>
          <w:sz w:val="24"/>
          <w:szCs w:val="24"/>
        </w:rPr>
      </w:pPr>
      <w:r w:rsidRPr="006E13CB">
        <w:rPr>
          <w:rFonts w:ascii="Times New Roman" w:eastAsia="Times New Roman" w:hAnsi="Times New Roman" w:cs="Times New Roman"/>
          <w:sz w:val="24"/>
          <w:szCs w:val="24"/>
        </w:rPr>
        <w:lastRenderedPageBreak/>
        <w:t xml:space="preserve">India will have the </w:t>
      </w:r>
      <w:proofErr w:type="gramStart"/>
      <w:r w:rsidRPr="006E13CB">
        <w:rPr>
          <w:rFonts w:ascii="Times New Roman" w:eastAsia="Times New Roman" w:hAnsi="Times New Roman" w:cs="Times New Roman"/>
          <w:sz w:val="24"/>
          <w:szCs w:val="24"/>
        </w:rPr>
        <w:t>most young</w:t>
      </w:r>
      <w:proofErr w:type="gramEnd"/>
      <w:r w:rsidRPr="006E13CB">
        <w:rPr>
          <w:rFonts w:ascii="Times New Roman" w:eastAsia="Times New Roman" w:hAnsi="Times New Roman" w:cs="Times New Roman"/>
          <w:sz w:val="24"/>
          <w:szCs w:val="24"/>
        </w:rPr>
        <w:t xml:space="preserve"> people in the world over the next ten years, and the future of our nation will depend on our capacity to offer them chances for high-quality education.</w:t>
      </w:r>
    </w:p>
    <w:p w:rsidR="006E13CB" w:rsidRDefault="009B55FC" w:rsidP="006E13CB">
      <w:pPr>
        <w:spacing w:line="360" w:lineRule="auto"/>
        <w:ind w:firstLine="720"/>
        <w:jc w:val="both"/>
        <w:rPr>
          <w:rFonts w:ascii="Times New Roman" w:eastAsia="Times New Roman" w:hAnsi="Times New Roman" w:cs="Times New Roman"/>
          <w:sz w:val="24"/>
          <w:szCs w:val="24"/>
        </w:rPr>
      </w:pPr>
      <w:r w:rsidRPr="006E13CB">
        <w:rPr>
          <w:rFonts w:ascii="Times New Roman" w:eastAsia="Times New Roman" w:hAnsi="Times New Roman" w:cs="Times New Roman"/>
          <w:sz w:val="24"/>
          <w:szCs w:val="24"/>
        </w:rPr>
        <w:t xml:space="preserve">The first education policy was implemented in 1968 by the administration of Mrs. Indira Gandhi, a former prime minister. The second education strategy was developed by the Rajiv Gandhi administration in 1986, with minor changes made in 1992 by the </w:t>
      </w:r>
      <w:proofErr w:type="spellStart"/>
      <w:r w:rsidRPr="006E13CB">
        <w:rPr>
          <w:rFonts w:ascii="Times New Roman" w:eastAsia="Times New Roman" w:hAnsi="Times New Roman" w:cs="Times New Roman"/>
          <w:sz w:val="24"/>
          <w:szCs w:val="24"/>
        </w:rPr>
        <w:t>Narasimha</w:t>
      </w:r>
      <w:proofErr w:type="spellEnd"/>
      <w:r w:rsidRPr="006E13CB">
        <w:rPr>
          <w:rFonts w:ascii="Times New Roman" w:eastAsia="Times New Roman" w:hAnsi="Times New Roman" w:cs="Times New Roman"/>
          <w:sz w:val="24"/>
          <w:szCs w:val="24"/>
        </w:rPr>
        <w:t xml:space="preserve"> Rao administration. The third education policy adopted by independent India is the National Education Policy 2020. As a result, a 34-year-old education policy that is now in place is losing effectiveness due to the shifting circumstances. For this reason, the Ministry of Human Resource Development created a new education policy in 2019 and solicited feedback from the general population.</w:t>
      </w:r>
    </w:p>
    <w:p w:rsidR="009B55FC" w:rsidRPr="006E13CB" w:rsidRDefault="009B55FC" w:rsidP="006E13CB">
      <w:pPr>
        <w:spacing w:line="360" w:lineRule="auto"/>
        <w:ind w:firstLine="720"/>
        <w:jc w:val="both"/>
        <w:rPr>
          <w:rFonts w:ascii="Times New Roman" w:eastAsia="Times New Roman" w:hAnsi="Times New Roman" w:cs="Times New Roman"/>
          <w:sz w:val="24"/>
          <w:szCs w:val="24"/>
        </w:rPr>
      </w:pPr>
      <w:r w:rsidRPr="006E13CB">
        <w:rPr>
          <w:rFonts w:ascii="Times New Roman" w:eastAsia="Times New Roman" w:hAnsi="Times New Roman" w:cs="Times New Roman"/>
          <w:sz w:val="24"/>
          <w:szCs w:val="24"/>
        </w:rPr>
        <w:t xml:space="preserve">NEP, which the Indian government unveiled in 2020, was well-received by practically all facets of society. After 1986, there was a significant shift in educational policy. Because of this, everyone viewed the government's decision as a hopeful and constructive move that not only represents a significant shift in the educational landscape but also is suitable in light of the difficulties that the current global education system faces. This educational system's progress did not occur overnight; it took a lot of planning. However, it was not what may had anticipated that this transition would occur so rapidly. Although both college and school education were impacted by this education strategy, higher education was more severely affected. This study examines NEPs in general and examines teachers' attitudes regarding NEP implementation. Developing thoughtful, creative, and well-rounded people should be the goal of high quality higher education. Additionally, it helps students develop their moral, character, and constitutional principles as well as their scientific temperament, intellectual curiosity, and creativity. </w:t>
      </w:r>
    </w:p>
    <w:p w:rsidR="009B55FC" w:rsidRPr="006B126B" w:rsidRDefault="009B55FC" w:rsidP="009B55FC">
      <w:pPr>
        <w:spacing w:line="360" w:lineRule="auto"/>
        <w:jc w:val="both"/>
        <w:rPr>
          <w:rFonts w:ascii="Times New Roman" w:eastAsia="Times New Roman" w:hAnsi="Times New Roman" w:cs="Times New Roman"/>
          <w:b/>
          <w:sz w:val="24"/>
          <w:szCs w:val="24"/>
        </w:rPr>
      </w:pPr>
      <w:r w:rsidRPr="006B126B">
        <w:rPr>
          <w:rFonts w:ascii="Times New Roman" w:eastAsia="Times New Roman" w:hAnsi="Times New Roman" w:cs="Times New Roman"/>
          <w:b/>
          <w:sz w:val="24"/>
          <w:szCs w:val="24"/>
        </w:rPr>
        <w:t>1.2 Review of Literature:</w:t>
      </w:r>
    </w:p>
    <w:p w:rsidR="009B55FC" w:rsidRPr="006B126B" w:rsidRDefault="009B55FC" w:rsidP="009B55FC">
      <w:pPr>
        <w:spacing w:line="360" w:lineRule="auto"/>
        <w:ind w:firstLine="720"/>
        <w:jc w:val="both"/>
        <w:rPr>
          <w:rFonts w:ascii="Times New Roman" w:eastAsia="Times New Roman" w:hAnsi="Times New Roman" w:cs="Times New Roman"/>
          <w:sz w:val="24"/>
          <w:szCs w:val="24"/>
        </w:rPr>
      </w:pPr>
      <w:proofErr w:type="spellStart"/>
      <w:r w:rsidRPr="006B126B">
        <w:rPr>
          <w:rFonts w:ascii="Times New Roman" w:eastAsia="Times New Roman" w:hAnsi="Times New Roman" w:cs="Times New Roman"/>
          <w:sz w:val="24"/>
          <w:szCs w:val="24"/>
        </w:rPr>
        <w:t>Harikumar</w:t>
      </w:r>
      <w:proofErr w:type="spellEnd"/>
      <w:r w:rsidRPr="006B126B">
        <w:rPr>
          <w:rFonts w:ascii="Times New Roman" w:eastAsia="Times New Roman" w:hAnsi="Times New Roman" w:cs="Times New Roman"/>
          <w:sz w:val="24"/>
          <w:szCs w:val="24"/>
        </w:rPr>
        <w:t xml:space="preserve"> </w:t>
      </w:r>
      <w:proofErr w:type="spellStart"/>
      <w:r w:rsidRPr="006B126B">
        <w:rPr>
          <w:rFonts w:ascii="Times New Roman" w:eastAsia="Times New Roman" w:hAnsi="Times New Roman" w:cs="Times New Roman"/>
          <w:sz w:val="24"/>
          <w:szCs w:val="24"/>
        </w:rPr>
        <w:t>Pallathadka</w:t>
      </w:r>
      <w:proofErr w:type="spellEnd"/>
      <w:r w:rsidRPr="006B126B">
        <w:rPr>
          <w:rFonts w:ascii="Times New Roman" w:eastAsia="Times New Roman" w:hAnsi="Times New Roman" w:cs="Times New Roman"/>
          <w:sz w:val="24"/>
          <w:szCs w:val="24"/>
        </w:rPr>
        <w:t xml:space="preserve">, et.al. (2021) in their article on Journey through the </w:t>
      </w:r>
      <w:proofErr w:type="spellStart"/>
      <w:r w:rsidRPr="006B126B">
        <w:rPr>
          <w:rFonts w:ascii="Times New Roman" w:eastAsia="Times New Roman" w:hAnsi="Times New Roman" w:cs="Times New Roman"/>
          <w:sz w:val="24"/>
          <w:szCs w:val="24"/>
        </w:rPr>
        <w:t>Indias</w:t>
      </w:r>
      <w:proofErr w:type="spellEnd"/>
      <w:r w:rsidRPr="006B126B">
        <w:rPr>
          <w:rFonts w:ascii="Times New Roman" w:eastAsia="Times New Roman" w:hAnsi="Times New Roman" w:cs="Times New Roman"/>
          <w:sz w:val="24"/>
          <w:szCs w:val="24"/>
        </w:rPr>
        <w:t xml:space="preserve"> National Education Policy — Previous and the Present, </w:t>
      </w:r>
      <w:r w:rsidRPr="006B126B">
        <w:rPr>
          <w:rFonts w:ascii="Times New Roman" w:eastAsia="Times New Roman" w:hAnsi="Times New Roman" w:cs="Times New Roman"/>
          <w:sz w:val="24"/>
          <w:szCs w:val="24"/>
        </w:rPr>
        <w:t>have compared</w:t>
      </w:r>
      <w:r w:rsidRPr="006B126B">
        <w:rPr>
          <w:rFonts w:ascii="Times New Roman" w:eastAsia="Times New Roman" w:hAnsi="Times New Roman" w:cs="Times New Roman"/>
          <w:sz w:val="24"/>
          <w:szCs w:val="24"/>
        </w:rPr>
        <w:t xml:space="preserve"> the objectives and other important factors of the three national education policies that have succeeded in bringing change in the education sector from time to time. The National Education Policy 2020 of India's Higher Education component was studied by </w:t>
      </w:r>
      <w:proofErr w:type="spellStart"/>
      <w:r w:rsidRPr="006B126B">
        <w:rPr>
          <w:rFonts w:ascii="Times New Roman" w:eastAsia="Times New Roman" w:hAnsi="Times New Roman" w:cs="Times New Roman"/>
          <w:sz w:val="24"/>
          <w:szCs w:val="24"/>
        </w:rPr>
        <w:t>Aithal</w:t>
      </w:r>
      <w:proofErr w:type="spellEnd"/>
      <w:r w:rsidRPr="006B126B">
        <w:rPr>
          <w:rFonts w:ascii="Times New Roman" w:eastAsia="Times New Roman" w:hAnsi="Times New Roman" w:cs="Times New Roman"/>
          <w:sz w:val="24"/>
          <w:szCs w:val="24"/>
        </w:rPr>
        <w:t xml:space="preserve"> P.S. and </w:t>
      </w:r>
      <w:proofErr w:type="spellStart"/>
      <w:r w:rsidRPr="006B126B">
        <w:rPr>
          <w:rFonts w:ascii="Times New Roman" w:eastAsia="Times New Roman" w:hAnsi="Times New Roman" w:cs="Times New Roman"/>
          <w:sz w:val="24"/>
          <w:szCs w:val="24"/>
        </w:rPr>
        <w:t>Shubhrajyotsna</w:t>
      </w:r>
      <w:proofErr w:type="spellEnd"/>
      <w:r w:rsidRPr="006B126B">
        <w:rPr>
          <w:rFonts w:ascii="Times New Roman" w:eastAsia="Times New Roman" w:hAnsi="Times New Roman" w:cs="Times New Roman"/>
          <w:sz w:val="24"/>
          <w:szCs w:val="24"/>
        </w:rPr>
        <w:t xml:space="preserve"> </w:t>
      </w:r>
      <w:proofErr w:type="spellStart"/>
      <w:r w:rsidRPr="006B126B">
        <w:rPr>
          <w:rFonts w:ascii="Times New Roman" w:eastAsia="Times New Roman" w:hAnsi="Times New Roman" w:cs="Times New Roman"/>
          <w:sz w:val="24"/>
          <w:szCs w:val="24"/>
        </w:rPr>
        <w:t>Aithal</w:t>
      </w:r>
      <w:proofErr w:type="spellEnd"/>
      <w:r w:rsidRPr="006B126B">
        <w:rPr>
          <w:rFonts w:ascii="Times New Roman" w:eastAsia="Times New Roman" w:hAnsi="Times New Roman" w:cs="Times New Roman"/>
          <w:sz w:val="24"/>
          <w:szCs w:val="24"/>
        </w:rPr>
        <w:t xml:space="preserve"> (2020) in order to meet its goals. This paper begins with </w:t>
      </w:r>
      <w:r w:rsidRPr="006B126B">
        <w:rPr>
          <w:rFonts w:ascii="Times New Roman" w:eastAsia="Times New Roman" w:hAnsi="Times New Roman" w:cs="Times New Roman"/>
          <w:sz w:val="24"/>
          <w:szCs w:val="24"/>
        </w:rPr>
        <w:lastRenderedPageBreak/>
        <w:t xml:space="preserve">an overview of NEP-2020, identifies the policy's strengths and weaknesses in the higher education and research sectors, evaluates the implementation recommendations made in the policy, and identifies and analyses potential generic strategies for NEP-2020 implementation to achieve its goals based on focus group discussions. The impact of the National Education Policy 2020 on higher education was studied by </w:t>
      </w:r>
      <w:proofErr w:type="spellStart"/>
      <w:r w:rsidRPr="006B126B">
        <w:rPr>
          <w:rFonts w:ascii="Times New Roman" w:eastAsia="Times New Roman" w:hAnsi="Times New Roman" w:cs="Times New Roman"/>
          <w:sz w:val="24"/>
          <w:szCs w:val="24"/>
        </w:rPr>
        <w:t>Tejaswini</w:t>
      </w:r>
      <w:proofErr w:type="spellEnd"/>
      <w:r w:rsidRPr="006B126B">
        <w:rPr>
          <w:rFonts w:ascii="Times New Roman" w:eastAsia="Times New Roman" w:hAnsi="Times New Roman" w:cs="Times New Roman"/>
          <w:sz w:val="24"/>
          <w:szCs w:val="24"/>
        </w:rPr>
        <w:t xml:space="preserve"> K. C. in 2202. The National Education Policy's Impact on Higher Education: Opportunities and Challenges is highlighted in this essay, which also attempts to review the history of India's educational system, examine the NEP's relationship to higher education, examine the NEP's effects on teachers, express the opportunities and challenges associated with its implementation, and outline the NEP's future. An investigation on the insights and perspectives of NEP in improving higher education in India was conducted by Uma S. Singh and Sanjay Singh </w:t>
      </w:r>
      <w:proofErr w:type="spellStart"/>
      <w:r w:rsidRPr="006B126B">
        <w:rPr>
          <w:rFonts w:ascii="Times New Roman" w:eastAsia="Times New Roman" w:hAnsi="Times New Roman" w:cs="Times New Roman"/>
          <w:sz w:val="24"/>
          <w:szCs w:val="24"/>
        </w:rPr>
        <w:t>Baghel</w:t>
      </w:r>
      <w:proofErr w:type="spellEnd"/>
      <w:r w:rsidRPr="006B126B">
        <w:rPr>
          <w:rFonts w:ascii="Times New Roman" w:eastAsia="Times New Roman" w:hAnsi="Times New Roman" w:cs="Times New Roman"/>
          <w:sz w:val="24"/>
          <w:szCs w:val="24"/>
        </w:rPr>
        <w:t xml:space="preserve"> in 2020. The results of this study are important for understanding the impact of the new structure, its future significance in fulfilling global requirements, and expanding the role of technology and automation in the education sector for both the government and private sectors of higher education. </w:t>
      </w:r>
    </w:p>
    <w:p w:rsidR="009B55FC" w:rsidRPr="006B126B" w:rsidRDefault="009B55FC" w:rsidP="009B55FC">
      <w:pPr>
        <w:spacing w:line="360" w:lineRule="auto"/>
        <w:ind w:firstLine="720"/>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 xml:space="preserve">A study on the New Education Policy 2020 of India: A theoretical Analysis was conducted in the year 2021 by </w:t>
      </w:r>
      <w:proofErr w:type="spellStart"/>
      <w:r w:rsidRPr="006B126B">
        <w:rPr>
          <w:rFonts w:ascii="Times New Roman" w:eastAsia="Times New Roman" w:hAnsi="Times New Roman" w:cs="Times New Roman"/>
          <w:sz w:val="24"/>
          <w:szCs w:val="24"/>
        </w:rPr>
        <w:t>Hemlata</w:t>
      </w:r>
      <w:proofErr w:type="spellEnd"/>
      <w:r w:rsidRPr="006B126B">
        <w:rPr>
          <w:rFonts w:ascii="Times New Roman" w:eastAsia="Times New Roman" w:hAnsi="Times New Roman" w:cs="Times New Roman"/>
          <w:sz w:val="24"/>
          <w:szCs w:val="24"/>
        </w:rPr>
        <w:t xml:space="preserve"> </w:t>
      </w:r>
      <w:proofErr w:type="spellStart"/>
      <w:r w:rsidRPr="006B126B">
        <w:rPr>
          <w:rFonts w:ascii="Times New Roman" w:eastAsia="Times New Roman" w:hAnsi="Times New Roman" w:cs="Times New Roman"/>
          <w:sz w:val="24"/>
          <w:szCs w:val="24"/>
        </w:rPr>
        <w:t>Verma</w:t>
      </w:r>
      <w:proofErr w:type="spellEnd"/>
      <w:r w:rsidRPr="006B126B">
        <w:rPr>
          <w:rFonts w:ascii="Times New Roman" w:eastAsia="Times New Roman" w:hAnsi="Times New Roman" w:cs="Times New Roman"/>
          <w:sz w:val="24"/>
          <w:szCs w:val="24"/>
        </w:rPr>
        <w:t xml:space="preserve"> and </w:t>
      </w:r>
      <w:proofErr w:type="spellStart"/>
      <w:r w:rsidRPr="006B126B">
        <w:rPr>
          <w:rFonts w:ascii="Times New Roman" w:eastAsia="Times New Roman" w:hAnsi="Times New Roman" w:cs="Times New Roman"/>
          <w:sz w:val="24"/>
          <w:szCs w:val="24"/>
        </w:rPr>
        <w:t>Adarsh</w:t>
      </w:r>
      <w:proofErr w:type="spellEnd"/>
      <w:r w:rsidRPr="006B126B">
        <w:rPr>
          <w:rFonts w:ascii="Times New Roman" w:eastAsia="Times New Roman" w:hAnsi="Times New Roman" w:cs="Times New Roman"/>
          <w:sz w:val="24"/>
          <w:szCs w:val="24"/>
        </w:rPr>
        <w:t xml:space="preserve"> Kumar. The examination of the NEP 2020 provisions and management practises at the university level is covered in the current paper. At the national and higher education levels, recommendations are made for the creation and implementation of NEPs. Asha Gupta (2021) conducted a study on Focus on Quality in Higher Education in India. The current essay examines the shifting perceptions of quality in higher education in India. Analytical, comparative, and empirical methodologies were used. </w:t>
      </w:r>
      <w:proofErr w:type="spellStart"/>
      <w:r w:rsidRPr="006B126B">
        <w:rPr>
          <w:rFonts w:ascii="Times New Roman" w:eastAsia="Times New Roman" w:hAnsi="Times New Roman" w:cs="Times New Roman"/>
          <w:sz w:val="24"/>
          <w:szCs w:val="24"/>
        </w:rPr>
        <w:t>Zubiya</w:t>
      </w:r>
      <w:proofErr w:type="spellEnd"/>
      <w:r w:rsidRPr="006B126B">
        <w:rPr>
          <w:rFonts w:ascii="Times New Roman" w:eastAsia="Times New Roman" w:hAnsi="Times New Roman" w:cs="Times New Roman"/>
          <w:sz w:val="24"/>
          <w:szCs w:val="24"/>
        </w:rPr>
        <w:t xml:space="preserve"> Main (2022) conducted a study on Higher Education in India: The Status Quo &amp; the road map ahead. This article examines the National Education Policy 2020 from the standpoint of higher education. NEP 2020 is determined to have unrealistically lofty goals, although it has the ability to alter the Indian higher education sector. The New National Education Policy on Teacher Education will improve the quality of teacher education and present the teacher education system in a world-class context, according to </w:t>
      </w:r>
      <w:proofErr w:type="spellStart"/>
      <w:r w:rsidRPr="006B126B">
        <w:rPr>
          <w:rFonts w:ascii="Times New Roman" w:eastAsia="Times New Roman" w:hAnsi="Times New Roman" w:cs="Times New Roman"/>
          <w:sz w:val="24"/>
          <w:szCs w:val="24"/>
        </w:rPr>
        <w:t>Ankur</w:t>
      </w:r>
      <w:proofErr w:type="spellEnd"/>
      <w:r w:rsidRPr="006B126B">
        <w:rPr>
          <w:rFonts w:ascii="Times New Roman" w:eastAsia="Times New Roman" w:hAnsi="Times New Roman" w:cs="Times New Roman"/>
          <w:sz w:val="24"/>
          <w:szCs w:val="24"/>
        </w:rPr>
        <w:t xml:space="preserve"> Nandi et al.'s article from 2022, "A Critical Analysis of Recommendations of NEP 2020 To Reform Teacher Education in India." The researchers also made some helpful suggestions for putting the recommendations of the teacher education into practice. </w:t>
      </w:r>
    </w:p>
    <w:p w:rsidR="009B55FC" w:rsidRPr="006B126B" w:rsidRDefault="009B55FC" w:rsidP="009B55FC">
      <w:pPr>
        <w:spacing w:line="360" w:lineRule="auto"/>
        <w:ind w:firstLine="720"/>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lastRenderedPageBreak/>
        <w:t xml:space="preserve">In his study A Critical Analysis of NEP 2020: Issues, Approaches, Challenges, Opportunities and Criticism, </w:t>
      </w:r>
      <w:proofErr w:type="spellStart"/>
      <w:r w:rsidRPr="006B126B">
        <w:rPr>
          <w:rFonts w:ascii="Times New Roman" w:eastAsia="Times New Roman" w:hAnsi="Times New Roman" w:cs="Times New Roman"/>
          <w:sz w:val="24"/>
          <w:szCs w:val="24"/>
        </w:rPr>
        <w:t>Venkateshwarlu</w:t>
      </w:r>
      <w:proofErr w:type="spellEnd"/>
      <w:r w:rsidRPr="006B126B">
        <w:rPr>
          <w:rFonts w:ascii="Times New Roman" w:eastAsia="Times New Roman" w:hAnsi="Times New Roman" w:cs="Times New Roman"/>
          <w:sz w:val="24"/>
          <w:szCs w:val="24"/>
        </w:rPr>
        <w:t xml:space="preserve"> B. (2021) concentrated on the National Education Policy of India 2020 is marching towards achieving such objective by making innovative policies to improve the quality, appeal, affordability, and increase the supply by opening up the higher education for the private sector while at the same time with strict controls to maintain quality in every area. NEP-2020 is anticipated to achieve its goals by 2030 by promoting merit-based admissions with free-ships and scholarships, merit &amp; research-based continuous performers as faculty members, merit-based proven leaders in regulating bodies, and strict quality monitoring through biennial accreditation based on self-declaration of progress through technology-based monitoring. </w:t>
      </w:r>
    </w:p>
    <w:p w:rsidR="009B55FC" w:rsidRPr="006B126B" w:rsidRDefault="009B55FC" w:rsidP="009B55FC">
      <w:pPr>
        <w:spacing w:line="360" w:lineRule="auto"/>
        <w:ind w:firstLine="720"/>
        <w:jc w:val="both"/>
        <w:rPr>
          <w:rFonts w:ascii="Times New Roman" w:eastAsia="Times New Roman" w:hAnsi="Times New Roman" w:cs="Times New Roman"/>
          <w:sz w:val="24"/>
          <w:szCs w:val="24"/>
        </w:rPr>
      </w:pPr>
      <w:proofErr w:type="spellStart"/>
      <w:r w:rsidRPr="006B126B">
        <w:rPr>
          <w:rFonts w:ascii="Times New Roman" w:eastAsia="Times New Roman" w:hAnsi="Times New Roman" w:cs="Times New Roman"/>
          <w:sz w:val="24"/>
          <w:szCs w:val="24"/>
        </w:rPr>
        <w:t>Navneet</w:t>
      </w:r>
      <w:proofErr w:type="spellEnd"/>
      <w:r w:rsidRPr="006B126B">
        <w:rPr>
          <w:rFonts w:ascii="Times New Roman" w:eastAsia="Times New Roman" w:hAnsi="Times New Roman" w:cs="Times New Roman"/>
          <w:sz w:val="24"/>
          <w:szCs w:val="24"/>
        </w:rPr>
        <w:t xml:space="preserve"> Kaur and M D </w:t>
      </w:r>
      <w:proofErr w:type="spellStart"/>
      <w:r w:rsidRPr="006B126B">
        <w:rPr>
          <w:rFonts w:ascii="Times New Roman" w:eastAsia="Times New Roman" w:hAnsi="Times New Roman" w:cs="Times New Roman"/>
          <w:sz w:val="24"/>
          <w:szCs w:val="24"/>
        </w:rPr>
        <w:t>Safikul</w:t>
      </w:r>
      <w:proofErr w:type="spellEnd"/>
      <w:r w:rsidRPr="006B126B">
        <w:rPr>
          <w:rFonts w:ascii="Times New Roman" w:eastAsia="Times New Roman" w:hAnsi="Times New Roman" w:cs="Times New Roman"/>
          <w:sz w:val="24"/>
          <w:szCs w:val="24"/>
        </w:rPr>
        <w:t xml:space="preserve"> Islam (2020), in their article on an extensive get through into the new education policy, 2020, studied a few NEP components as well as some possible design constraints. NEP 2020: A Critical Examination was the subject of research by </w:t>
      </w:r>
      <w:proofErr w:type="spellStart"/>
      <w:r w:rsidRPr="006B126B">
        <w:rPr>
          <w:rFonts w:ascii="Times New Roman" w:eastAsia="Times New Roman" w:hAnsi="Times New Roman" w:cs="Times New Roman"/>
          <w:sz w:val="24"/>
          <w:szCs w:val="24"/>
        </w:rPr>
        <w:t>Govind</w:t>
      </w:r>
      <w:proofErr w:type="spellEnd"/>
      <w:r w:rsidRPr="006B126B">
        <w:rPr>
          <w:rFonts w:ascii="Times New Roman" w:eastAsia="Times New Roman" w:hAnsi="Times New Roman" w:cs="Times New Roman"/>
          <w:sz w:val="24"/>
          <w:szCs w:val="24"/>
        </w:rPr>
        <w:t xml:space="preserve"> R. in 2020. The goal of the paper is to critically analyse and provide some of the NEP 2020's missing components. The numerous helpful suggestions it contains are in no way diminished by it. Instead, it emphasises the difficulties and hazards that come with writing a comprehensive, ambitious document. Impact of New Education Policy 2020 on Higher Education was the subject of research done in 2020 by Ajay </w:t>
      </w:r>
      <w:proofErr w:type="spellStart"/>
      <w:r w:rsidRPr="006B126B">
        <w:rPr>
          <w:rFonts w:ascii="Times New Roman" w:eastAsia="Times New Roman" w:hAnsi="Times New Roman" w:cs="Times New Roman"/>
          <w:sz w:val="24"/>
          <w:szCs w:val="24"/>
        </w:rPr>
        <w:t>Kurien</w:t>
      </w:r>
      <w:proofErr w:type="spellEnd"/>
      <w:r w:rsidRPr="006B126B">
        <w:rPr>
          <w:rFonts w:ascii="Times New Roman" w:eastAsia="Times New Roman" w:hAnsi="Times New Roman" w:cs="Times New Roman"/>
          <w:sz w:val="24"/>
          <w:szCs w:val="24"/>
        </w:rPr>
        <w:t xml:space="preserve"> and </w:t>
      </w:r>
      <w:proofErr w:type="spellStart"/>
      <w:r w:rsidRPr="006B126B">
        <w:rPr>
          <w:rFonts w:ascii="Times New Roman" w:eastAsia="Times New Roman" w:hAnsi="Times New Roman" w:cs="Times New Roman"/>
          <w:sz w:val="24"/>
          <w:szCs w:val="24"/>
        </w:rPr>
        <w:t>Dr.</w:t>
      </w:r>
      <w:proofErr w:type="spellEnd"/>
      <w:r w:rsidRPr="006B126B">
        <w:rPr>
          <w:rFonts w:ascii="Times New Roman" w:eastAsia="Times New Roman" w:hAnsi="Times New Roman" w:cs="Times New Roman"/>
          <w:sz w:val="24"/>
          <w:szCs w:val="24"/>
        </w:rPr>
        <w:t xml:space="preserve"> </w:t>
      </w:r>
      <w:proofErr w:type="spellStart"/>
      <w:r w:rsidRPr="006B126B">
        <w:rPr>
          <w:rFonts w:ascii="Times New Roman" w:eastAsia="Times New Roman" w:hAnsi="Times New Roman" w:cs="Times New Roman"/>
          <w:sz w:val="24"/>
          <w:szCs w:val="24"/>
        </w:rPr>
        <w:t>Sudeep</w:t>
      </w:r>
      <w:proofErr w:type="spellEnd"/>
      <w:r w:rsidRPr="006B126B">
        <w:rPr>
          <w:rFonts w:ascii="Times New Roman" w:eastAsia="Times New Roman" w:hAnsi="Times New Roman" w:cs="Times New Roman"/>
          <w:sz w:val="24"/>
          <w:szCs w:val="24"/>
        </w:rPr>
        <w:t xml:space="preserve"> B. </w:t>
      </w:r>
      <w:proofErr w:type="spellStart"/>
      <w:r w:rsidRPr="006B126B">
        <w:rPr>
          <w:rFonts w:ascii="Times New Roman" w:eastAsia="Times New Roman" w:hAnsi="Times New Roman" w:cs="Times New Roman"/>
          <w:sz w:val="24"/>
          <w:szCs w:val="24"/>
        </w:rPr>
        <w:t>Chandrama</w:t>
      </w:r>
      <w:proofErr w:type="spellEnd"/>
      <w:r w:rsidRPr="006B126B">
        <w:rPr>
          <w:rFonts w:ascii="Times New Roman" w:eastAsia="Times New Roman" w:hAnsi="Times New Roman" w:cs="Times New Roman"/>
          <w:sz w:val="24"/>
          <w:szCs w:val="24"/>
        </w:rPr>
        <w:t xml:space="preserve">. The primary subject of this piece is NEP 2020 and how it will affect higher education. This essay also discusses the key NEP components and examines how they impact the current educational system. In his research study on the Importance of National Education Policy-2020, </w:t>
      </w:r>
      <w:proofErr w:type="spellStart"/>
      <w:r w:rsidRPr="006B126B">
        <w:rPr>
          <w:rFonts w:ascii="Times New Roman" w:eastAsia="Times New Roman" w:hAnsi="Times New Roman" w:cs="Times New Roman"/>
          <w:sz w:val="24"/>
          <w:szCs w:val="24"/>
        </w:rPr>
        <w:t>Abhay</w:t>
      </w:r>
      <w:proofErr w:type="spellEnd"/>
      <w:r w:rsidRPr="006B126B">
        <w:rPr>
          <w:rFonts w:ascii="Times New Roman" w:eastAsia="Times New Roman" w:hAnsi="Times New Roman" w:cs="Times New Roman"/>
          <w:sz w:val="24"/>
          <w:szCs w:val="24"/>
        </w:rPr>
        <w:t xml:space="preserve"> Kumar (2022) Determine the strengths and weaknesses of the policy at the higher education and research segment as it is initially portrayed in Imparting Education's outline of the NEP-2020. The document also offers numerous prognostications on topics like creating high-quality colleges and universities, institutional consolidation and restructuring, etc.  A study entitled A Critical Analysis of Recommendations of NEP 2020 to Reform Teacher Education in India was undertaken by </w:t>
      </w:r>
      <w:proofErr w:type="spellStart"/>
      <w:r w:rsidRPr="006B126B">
        <w:rPr>
          <w:rFonts w:ascii="Times New Roman" w:eastAsia="Times New Roman" w:hAnsi="Times New Roman" w:cs="Times New Roman"/>
          <w:sz w:val="24"/>
          <w:szCs w:val="24"/>
        </w:rPr>
        <w:t>Ankur</w:t>
      </w:r>
      <w:proofErr w:type="spellEnd"/>
      <w:r w:rsidRPr="006B126B">
        <w:rPr>
          <w:rFonts w:ascii="Times New Roman" w:eastAsia="Times New Roman" w:hAnsi="Times New Roman" w:cs="Times New Roman"/>
          <w:sz w:val="24"/>
          <w:szCs w:val="24"/>
        </w:rPr>
        <w:t xml:space="preserve"> Nandi, et al. in the year 2202. This essay primarily focuses </w:t>
      </w:r>
    </w:p>
    <w:p w:rsidR="009B55FC" w:rsidRPr="006B126B" w:rsidRDefault="009B55FC" w:rsidP="009B55FC">
      <w:pPr>
        <w:spacing w:line="360" w:lineRule="auto"/>
        <w:ind w:firstLine="720"/>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 xml:space="preserve">on providing a critical analysis of NEP 2020's recommendations for teacher preparation while also making a few of its own.  </w:t>
      </w:r>
    </w:p>
    <w:p w:rsidR="009B55FC" w:rsidRPr="006B126B" w:rsidRDefault="009B55FC" w:rsidP="009B55FC">
      <w:pPr>
        <w:spacing w:line="360" w:lineRule="auto"/>
        <w:jc w:val="both"/>
        <w:rPr>
          <w:rFonts w:ascii="Times New Roman" w:eastAsia="Times New Roman" w:hAnsi="Times New Roman" w:cs="Times New Roman"/>
          <w:b/>
          <w:sz w:val="28"/>
          <w:szCs w:val="28"/>
        </w:rPr>
      </w:pPr>
      <w:r w:rsidRPr="006B126B">
        <w:rPr>
          <w:rFonts w:ascii="Times New Roman" w:eastAsia="Times New Roman" w:hAnsi="Times New Roman" w:cs="Times New Roman"/>
          <w:b/>
          <w:sz w:val="28"/>
          <w:szCs w:val="28"/>
        </w:rPr>
        <w:lastRenderedPageBreak/>
        <w:t>1.3 Statement of the problem:</w:t>
      </w:r>
    </w:p>
    <w:p w:rsidR="009B55FC" w:rsidRPr="006B126B" w:rsidRDefault="009B55FC" w:rsidP="009B55FC">
      <w:pPr>
        <w:spacing w:line="360" w:lineRule="auto"/>
        <w:ind w:firstLine="720"/>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The investigation relied on both descriptive and analytical in nature. Because it is recently adopted, the concept of NEP is more relevant these days. The perspectives of Degree College professors on the implementation of the NEP in the research region have studied.</w:t>
      </w:r>
    </w:p>
    <w:p w:rsidR="009B55FC" w:rsidRPr="006B126B" w:rsidRDefault="009B55FC" w:rsidP="009B55FC">
      <w:pPr>
        <w:spacing w:line="360" w:lineRule="auto"/>
        <w:jc w:val="both"/>
        <w:rPr>
          <w:rFonts w:ascii="Times New Roman" w:eastAsia="Times New Roman" w:hAnsi="Times New Roman" w:cs="Times New Roman"/>
          <w:b/>
          <w:sz w:val="28"/>
          <w:szCs w:val="28"/>
        </w:rPr>
      </w:pPr>
      <w:r w:rsidRPr="006B126B">
        <w:rPr>
          <w:rFonts w:ascii="Times New Roman" w:eastAsia="Times New Roman" w:hAnsi="Times New Roman" w:cs="Times New Roman"/>
          <w:b/>
          <w:sz w:val="28"/>
          <w:szCs w:val="28"/>
        </w:rPr>
        <w:t>1.4 Scope &amp; Limitations of the study:</w:t>
      </w:r>
    </w:p>
    <w:p w:rsidR="009B55FC" w:rsidRPr="006B126B" w:rsidRDefault="009B55FC" w:rsidP="009B55FC">
      <w:pPr>
        <w:spacing w:line="360" w:lineRule="auto"/>
        <w:ind w:firstLine="720"/>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 xml:space="preserve">The current study is geographically limited to degree colleges in the </w:t>
      </w:r>
      <w:proofErr w:type="spellStart"/>
      <w:r w:rsidRPr="006B126B">
        <w:rPr>
          <w:rFonts w:ascii="Times New Roman" w:eastAsia="Times New Roman" w:hAnsi="Times New Roman" w:cs="Times New Roman"/>
          <w:sz w:val="24"/>
          <w:szCs w:val="24"/>
        </w:rPr>
        <w:t>Belthangady</w:t>
      </w:r>
      <w:proofErr w:type="spellEnd"/>
      <w:r w:rsidRPr="006B126B">
        <w:rPr>
          <w:rFonts w:ascii="Times New Roman" w:eastAsia="Times New Roman" w:hAnsi="Times New Roman" w:cs="Times New Roman"/>
          <w:sz w:val="24"/>
          <w:szCs w:val="24"/>
        </w:rPr>
        <w:t xml:space="preserve"> taluk. This study examines the state of NEP implementation in Karnataka. In addition, instructors' awareness and opinions of teachers about the implementation of NEP at </w:t>
      </w:r>
      <w:proofErr w:type="spellStart"/>
      <w:r w:rsidRPr="006B126B">
        <w:rPr>
          <w:rFonts w:ascii="Times New Roman" w:eastAsia="Times New Roman" w:hAnsi="Times New Roman" w:cs="Times New Roman"/>
          <w:sz w:val="24"/>
          <w:szCs w:val="24"/>
        </w:rPr>
        <w:t>Belthangady</w:t>
      </w:r>
      <w:proofErr w:type="spellEnd"/>
      <w:r w:rsidRPr="006B126B">
        <w:rPr>
          <w:rFonts w:ascii="Times New Roman" w:eastAsia="Times New Roman" w:hAnsi="Times New Roman" w:cs="Times New Roman"/>
          <w:sz w:val="24"/>
          <w:szCs w:val="24"/>
        </w:rPr>
        <w:t xml:space="preserve"> taluk degree colleges has considered for the study.</w:t>
      </w:r>
    </w:p>
    <w:p w:rsidR="009B55FC" w:rsidRPr="006B126B" w:rsidRDefault="009B55FC" w:rsidP="009B55FC">
      <w:pPr>
        <w:spacing w:line="360" w:lineRule="auto"/>
        <w:jc w:val="both"/>
        <w:rPr>
          <w:rFonts w:ascii="Times New Roman" w:eastAsia="Times New Roman" w:hAnsi="Times New Roman" w:cs="Times New Roman"/>
          <w:b/>
          <w:sz w:val="28"/>
          <w:szCs w:val="28"/>
        </w:rPr>
      </w:pPr>
      <w:r w:rsidRPr="006B126B">
        <w:rPr>
          <w:rFonts w:ascii="Times New Roman" w:eastAsia="Times New Roman" w:hAnsi="Times New Roman" w:cs="Times New Roman"/>
          <w:b/>
          <w:sz w:val="28"/>
          <w:szCs w:val="28"/>
        </w:rPr>
        <w:t>1.5 Objectives</w:t>
      </w:r>
    </w:p>
    <w:p w:rsidR="009B55FC" w:rsidRPr="006B126B" w:rsidRDefault="009B55FC" w:rsidP="009B55FC">
      <w:pPr>
        <w:pStyle w:val="ListParagraph"/>
        <w:numPr>
          <w:ilvl w:val="0"/>
          <w:numId w:val="2"/>
        </w:numPr>
        <w:spacing w:after="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To assess the NEP implementation in Karnataka.</w:t>
      </w:r>
    </w:p>
    <w:p w:rsidR="009B55FC" w:rsidRPr="006B126B" w:rsidRDefault="009B55FC" w:rsidP="009B55FC">
      <w:pPr>
        <w:pStyle w:val="ListParagraph"/>
        <w:numPr>
          <w:ilvl w:val="0"/>
          <w:numId w:val="2"/>
        </w:numPr>
        <w:spacing w:after="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To make the comparative analysis of the Old and New Education Policy.</w:t>
      </w:r>
    </w:p>
    <w:p w:rsidR="009B55FC" w:rsidRPr="006B126B" w:rsidRDefault="009B55FC" w:rsidP="009B55FC">
      <w:pPr>
        <w:pStyle w:val="ListParagraph"/>
        <w:numPr>
          <w:ilvl w:val="0"/>
          <w:numId w:val="2"/>
        </w:numPr>
        <w:spacing w:after="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To understand the need for changes in the NEP.</w:t>
      </w:r>
    </w:p>
    <w:p w:rsidR="009B55FC" w:rsidRDefault="009B55FC" w:rsidP="009B55FC">
      <w:pPr>
        <w:pStyle w:val="ListParagraph"/>
        <w:numPr>
          <w:ilvl w:val="0"/>
          <w:numId w:val="2"/>
        </w:numPr>
        <w:spacing w:after="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To know about the strength and weakness of the NEP.</w:t>
      </w:r>
    </w:p>
    <w:p w:rsidR="006E13CB" w:rsidRPr="006B126B" w:rsidRDefault="006E13CB" w:rsidP="006E13CB">
      <w:pPr>
        <w:pStyle w:val="ListParagraph"/>
        <w:spacing w:after="0" w:line="360" w:lineRule="auto"/>
        <w:jc w:val="both"/>
        <w:rPr>
          <w:rFonts w:ascii="Times New Roman" w:eastAsia="Times New Roman" w:hAnsi="Times New Roman" w:cs="Times New Roman"/>
          <w:sz w:val="24"/>
          <w:szCs w:val="24"/>
        </w:rPr>
      </w:pPr>
    </w:p>
    <w:p w:rsidR="009B55FC" w:rsidRPr="006B126B" w:rsidRDefault="009B55FC" w:rsidP="009B55FC">
      <w:pPr>
        <w:spacing w:line="360" w:lineRule="auto"/>
        <w:jc w:val="both"/>
        <w:rPr>
          <w:rFonts w:ascii="Times New Roman" w:eastAsia="Times New Roman" w:hAnsi="Times New Roman" w:cs="Times New Roman"/>
          <w:b/>
          <w:sz w:val="28"/>
          <w:szCs w:val="28"/>
        </w:rPr>
      </w:pPr>
      <w:r w:rsidRPr="006B126B">
        <w:rPr>
          <w:rFonts w:ascii="Times New Roman" w:eastAsia="Times New Roman" w:hAnsi="Times New Roman" w:cs="Times New Roman"/>
          <w:b/>
          <w:sz w:val="28"/>
          <w:szCs w:val="28"/>
        </w:rPr>
        <w:t>1.6 Research Methodology:</w:t>
      </w:r>
    </w:p>
    <w:p w:rsidR="009B55FC" w:rsidRPr="006B126B" w:rsidRDefault="009B55FC" w:rsidP="009B55FC">
      <w:pPr>
        <w:spacing w:line="360" w:lineRule="auto"/>
        <w:jc w:val="both"/>
        <w:rPr>
          <w:rFonts w:ascii="Times New Roman" w:eastAsia="Times New Roman" w:hAnsi="Times New Roman" w:cs="Times New Roman"/>
          <w:b/>
          <w:sz w:val="24"/>
          <w:szCs w:val="24"/>
        </w:rPr>
      </w:pPr>
      <w:r w:rsidRPr="006B126B">
        <w:rPr>
          <w:rFonts w:ascii="Times New Roman" w:eastAsia="Times New Roman" w:hAnsi="Times New Roman" w:cs="Times New Roman"/>
          <w:b/>
          <w:sz w:val="24"/>
          <w:szCs w:val="24"/>
        </w:rPr>
        <w:t>1.6.1 Area of the study</w:t>
      </w:r>
    </w:p>
    <w:p w:rsidR="009B55FC" w:rsidRPr="006B126B" w:rsidRDefault="009B55FC" w:rsidP="009B55FC">
      <w:pPr>
        <w:spacing w:line="360" w:lineRule="auto"/>
        <w:ind w:firstLine="720"/>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 xml:space="preserve">The present study has geographically restricted to degree colleges of </w:t>
      </w:r>
      <w:proofErr w:type="spellStart"/>
      <w:r w:rsidRPr="006B126B">
        <w:rPr>
          <w:rFonts w:ascii="Times New Roman" w:eastAsia="Times New Roman" w:hAnsi="Times New Roman" w:cs="Times New Roman"/>
          <w:sz w:val="24"/>
          <w:szCs w:val="24"/>
        </w:rPr>
        <w:t>Belthangady</w:t>
      </w:r>
      <w:proofErr w:type="spellEnd"/>
      <w:r w:rsidRPr="006B126B">
        <w:rPr>
          <w:rFonts w:ascii="Times New Roman" w:eastAsia="Times New Roman" w:hAnsi="Times New Roman" w:cs="Times New Roman"/>
          <w:sz w:val="24"/>
          <w:szCs w:val="24"/>
        </w:rPr>
        <w:t xml:space="preserve"> taluk of </w:t>
      </w:r>
      <w:proofErr w:type="spellStart"/>
      <w:r w:rsidRPr="006B126B">
        <w:rPr>
          <w:rFonts w:ascii="Times New Roman" w:eastAsia="Times New Roman" w:hAnsi="Times New Roman" w:cs="Times New Roman"/>
          <w:sz w:val="24"/>
          <w:szCs w:val="24"/>
        </w:rPr>
        <w:t>Dakshina</w:t>
      </w:r>
      <w:proofErr w:type="spellEnd"/>
      <w:r w:rsidRPr="006B126B">
        <w:rPr>
          <w:rFonts w:ascii="Times New Roman" w:eastAsia="Times New Roman" w:hAnsi="Times New Roman" w:cs="Times New Roman"/>
          <w:sz w:val="24"/>
          <w:szCs w:val="24"/>
        </w:rPr>
        <w:t xml:space="preserve"> Kannada District, Karnataka.</w:t>
      </w:r>
    </w:p>
    <w:p w:rsidR="009B55FC" w:rsidRPr="006B126B" w:rsidRDefault="009B55FC" w:rsidP="009B55FC">
      <w:pPr>
        <w:spacing w:line="360" w:lineRule="auto"/>
        <w:jc w:val="both"/>
        <w:rPr>
          <w:rFonts w:ascii="Times New Roman" w:eastAsia="Times New Roman" w:hAnsi="Times New Roman" w:cs="Times New Roman"/>
          <w:b/>
          <w:sz w:val="24"/>
          <w:szCs w:val="24"/>
        </w:rPr>
      </w:pPr>
      <w:r w:rsidRPr="006B126B">
        <w:rPr>
          <w:rFonts w:ascii="Times New Roman" w:eastAsia="Times New Roman" w:hAnsi="Times New Roman" w:cs="Times New Roman"/>
          <w:b/>
          <w:sz w:val="24"/>
          <w:szCs w:val="24"/>
        </w:rPr>
        <w:t xml:space="preserve">1.6.2 Sources of the data </w:t>
      </w:r>
    </w:p>
    <w:p w:rsidR="009B55FC" w:rsidRPr="006B126B" w:rsidRDefault="009B55FC" w:rsidP="009B55FC">
      <w:pPr>
        <w:spacing w:line="360" w:lineRule="auto"/>
        <w:ind w:firstLine="720"/>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 xml:space="preserve">This Study has developed based on both the primary and secondary data for its analysis. Secondary data have been collected through published and unpublished sources. Secondary data were collected through published and unpublished sources like books, journals, and periodicals, annual reports of the government, magazines, research articles, </w:t>
      </w:r>
      <w:r w:rsidRPr="006B126B">
        <w:rPr>
          <w:rFonts w:ascii="Times New Roman" w:eastAsia="Times New Roman" w:hAnsi="Times New Roman" w:cs="Times New Roman"/>
          <w:sz w:val="24"/>
          <w:szCs w:val="24"/>
        </w:rPr>
        <w:t>newspapers</w:t>
      </w:r>
      <w:r w:rsidRPr="006B126B">
        <w:rPr>
          <w:rFonts w:ascii="Times New Roman" w:eastAsia="Times New Roman" w:hAnsi="Times New Roman" w:cs="Times New Roman"/>
          <w:sz w:val="24"/>
          <w:szCs w:val="24"/>
        </w:rPr>
        <w:t xml:space="preserve"> and so forth. Recent data regarding the issue were collected through internet sources. Primary data have originally collected through field by using predetermined interview schedule for the lecturers of Degree colleges in </w:t>
      </w:r>
      <w:proofErr w:type="spellStart"/>
      <w:r w:rsidRPr="006B126B">
        <w:rPr>
          <w:rFonts w:ascii="Times New Roman" w:eastAsia="Times New Roman" w:hAnsi="Times New Roman" w:cs="Times New Roman"/>
          <w:sz w:val="24"/>
          <w:szCs w:val="24"/>
        </w:rPr>
        <w:t>Belthangady</w:t>
      </w:r>
      <w:proofErr w:type="spellEnd"/>
      <w:r w:rsidRPr="006B126B">
        <w:rPr>
          <w:rFonts w:ascii="Times New Roman" w:eastAsia="Times New Roman" w:hAnsi="Times New Roman" w:cs="Times New Roman"/>
          <w:sz w:val="24"/>
          <w:szCs w:val="24"/>
        </w:rPr>
        <w:t xml:space="preserve"> Taluk.</w:t>
      </w:r>
    </w:p>
    <w:p w:rsidR="009B55FC" w:rsidRPr="006B126B" w:rsidRDefault="009B55FC" w:rsidP="009B55FC">
      <w:pPr>
        <w:spacing w:line="360" w:lineRule="auto"/>
        <w:jc w:val="both"/>
        <w:rPr>
          <w:rFonts w:ascii="Times New Roman" w:eastAsia="Times New Roman" w:hAnsi="Times New Roman" w:cs="Times New Roman"/>
          <w:b/>
          <w:sz w:val="24"/>
          <w:szCs w:val="24"/>
        </w:rPr>
      </w:pPr>
      <w:r w:rsidRPr="006B126B">
        <w:rPr>
          <w:rFonts w:ascii="Times New Roman" w:eastAsia="Times New Roman" w:hAnsi="Times New Roman" w:cs="Times New Roman"/>
          <w:b/>
          <w:sz w:val="24"/>
          <w:szCs w:val="24"/>
        </w:rPr>
        <w:lastRenderedPageBreak/>
        <w:t>1.6.3 Sampling Techniques</w:t>
      </w:r>
    </w:p>
    <w:p w:rsidR="009B55FC" w:rsidRPr="006B126B" w:rsidRDefault="009B55FC" w:rsidP="009B55FC">
      <w:pPr>
        <w:spacing w:line="360" w:lineRule="auto"/>
        <w:ind w:firstLine="720"/>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 xml:space="preserve">The samples have chosen through employing random sampling method. Totally 40 samples selected for the study and same investigated during the time of field investigation. </w:t>
      </w:r>
    </w:p>
    <w:p w:rsidR="009B55FC" w:rsidRPr="006B126B" w:rsidRDefault="009B55FC" w:rsidP="009B55FC">
      <w:pPr>
        <w:spacing w:line="360" w:lineRule="auto"/>
        <w:jc w:val="both"/>
        <w:rPr>
          <w:rFonts w:ascii="Times New Roman" w:eastAsia="Times New Roman" w:hAnsi="Times New Roman" w:cs="Times New Roman"/>
          <w:b/>
          <w:sz w:val="24"/>
          <w:szCs w:val="24"/>
        </w:rPr>
      </w:pPr>
      <w:r w:rsidRPr="006B126B">
        <w:rPr>
          <w:rFonts w:ascii="Times New Roman" w:eastAsia="Times New Roman" w:hAnsi="Times New Roman" w:cs="Times New Roman"/>
          <w:b/>
          <w:sz w:val="24"/>
          <w:szCs w:val="24"/>
        </w:rPr>
        <w:t>1.6.4 Data Analytical technique:</w:t>
      </w:r>
    </w:p>
    <w:p w:rsidR="009B55FC" w:rsidRPr="006B126B" w:rsidRDefault="009B55FC" w:rsidP="009B55FC">
      <w:pPr>
        <w:spacing w:line="360" w:lineRule="auto"/>
        <w:ind w:firstLine="720"/>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 xml:space="preserve">Analytical technique used to draw inferences and to variety hypothesis set for the study. Data have gathered from primary and secondary sources have been presented with aids of appropriate tables, figures, charts. Further data extracted from the primary levels study have been </w:t>
      </w:r>
      <w:proofErr w:type="spellStart"/>
      <w:r w:rsidRPr="006B126B">
        <w:rPr>
          <w:rFonts w:ascii="Times New Roman" w:eastAsia="Times New Roman" w:hAnsi="Times New Roman" w:cs="Times New Roman"/>
          <w:sz w:val="24"/>
          <w:szCs w:val="24"/>
        </w:rPr>
        <w:t>analyzed</w:t>
      </w:r>
      <w:proofErr w:type="spellEnd"/>
      <w:r w:rsidRPr="006B126B">
        <w:rPr>
          <w:rFonts w:ascii="Times New Roman" w:eastAsia="Times New Roman" w:hAnsi="Times New Roman" w:cs="Times New Roman"/>
          <w:sz w:val="24"/>
          <w:szCs w:val="24"/>
        </w:rPr>
        <w:t xml:space="preserve"> with the help of using simple statistical tools like averages, percentage at the time of discussion and interpretation. </w:t>
      </w:r>
    </w:p>
    <w:p w:rsidR="009B55FC" w:rsidRPr="006B126B" w:rsidRDefault="009B55FC" w:rsidP="009B55FC">
      <w:pPr>
        <w:autoSpaceDE w:val="0"/>
        <w:autoSpaceDN w:val="0"/>
        <w:adjustRightInd w:val="0"/>
        <w:jc w:val="both"/>
        <w:rPr>
          <w:rFonts w:ascii="Times New Roman" w:eastAsia="Times New Roman" w:hAnsi="Times New Roman" w:cs="Times New Roman"/>
          <w:b/>
          <w:bCs/>
          <w:sz w:val="28"/>
          <w:szCs w:val="28"/>
          <w:lang w:eastAsia="en-IN" w:bidi="en-IN"/>
        </w:rPr>
      </w:pPr>
      <w:r w:rsidRPr="006B126B">
        <w:rPr>
          <w:rFonts w:ascii="Times New Roman" w:eastAsia="Times New Roman" w:hAnsi="Times New Roman" w:cs="Times New Roman"/>
          <w:b/>
          <w:bCs/>
          <w:sz w:val="28"/>
          <w:szCs w:val="28"/>
          <w:lang w:eastAsia="en-IN" w:bidi="en-IN"/>
        </w:rPr>
        <w:t xml:space="preserve">1.7. Research Results, Discussion and Interpretation </w:t>
      </w:r>
    </w:p>
    <w:p w:rsidR="009B55FC" w:rsidRPr="006B126B" w:rsidRDefault="009B55FC" w:rsidP="009B55FC">
      <w:pPr>
        <w:autoSpaceDE w:val="0"/>
        <w:autoSpaceDN w:val="0"/>
        <w:adjustRightInd w:val="0"/>
        <w:spacing w:line="360" w:lineRule="auto"/>
        <w:ind w:firstLine="720"/>
        <w:jc w:val="both"/>
        <w:rPr>
          <w:rFonts w:ascii="Times New Roman" w:eastAsia="Times New Roman" w:hAnsi="Times New Roman" w:cs="Times New Roman"/>
          <w:sz w:val="24"/>
          <w:szCs w:val="24"/>
          <w:lang w:eastAsia="en-IN" w:bidi="en-IN"/>
        </w:rPr>
      </w:pPr>
      <w:r w:rsidRPr="006B126B">
        <w:rPr>
          <w:rFonts w:ascii="Times New Roman" w:eastAsia="Times New Roman" w:hAnsi="Times New Roman" w:cs="Times New Roman"/>
          <w:sz w:val="24"/>
          <w:szCs w:val="24"/>
          <w:lang w:eastAsia="en-IN" w:bidi="en-IN"/>
        </w:rPr>
        <w:t xml:space="preserve">The present chapter is devoted to analyse research result along with discussion and interpretation of field survey data which were gathered through structured interview schedules in the study region. Total 40 sample respondents from different degree colleges </w:t>
      </w:r>
      <w:r w:rsidRPr="006B126B">
        <w:rPr>
          <w:rFonts w:ascii="Times New Roman" w:eastAsia="Times New Roman" w:hAnsi="Times New Roman" w:cs="Times New Roman"/>
          <w:sz w:val="24"/>
          <w:szCs w:val="24"/>
          <w:lang w:eastAsia="en-IN" w:bidi="en-IN"/>
        </w:rPr>
        <w:t xml:space="preserve">of </w:t>
      </w:r>
      <w:proofErr w:type="spellStart"/>
      <w:r w:rsidRPr="006B126B">
        <w:rPr>
          <w:rFonts w:ascii="Times New Roman" w:eastAsia="Times New Roman" w:hAnsi="Times New Roman" w:cs="Times New Roman"/>
          <w:sz w:val="24"/>
          <w:szCs w:val="24"/>
          <w:lang w:eastAsia="en-IN" w:bidi="en-IN"/>
        </w:rPr>
        <w:t>Belthangady</w:t>
      </w:r>
      <w:proofErr w:type="spellEnd"/>
      <w:r w:rsidRPr="006B126B">
        <w:rPr>
          <w:rFonts w:ascii="Times New Roman" w:eastAsia="Times New Roman" w:hAnsi="Times New Roman" w:cs="Times New Roman"/>
          <w:sz w:val="24"/>
          <w:szCs w:val="24"/>
          <w:lang w:eastAsia="en-IN" w:bidi="en-IN"/>
        </w:rPr>
        <w:t xml:space="preserve"> taluk of </w:t>
      </w:r>
      <w:proofErr w:type="spellStart"/>
      <w:r w:rsidRPr="006B126B">
        <w:rPr>
          <w:rFonts w:ascii="Times New Roman" w:eastAsia="Times New Roman" w:hAnsi="Times New Roman" w:cs="Times New Roman"/>
          <w:sz w:val="24"/>
          <w:szCs w:val="24"/>
          <w:lang w:eastAsia="en-IN" w:bidi="en-IN"/>
        </w:rPr>
        <w:t>Dakshina</w:t>
      </w:r>
      <w:proofErr w:type="spellEnd"/>
      <w:r w:rsidRPr="006B126B">
        <w:rPr>
          <w:rFonts w:ascii="Times New Roman" w:eastAsia="Times New Roman" w:hAnsi="Times New Roman" w:cs="Times New Roman"/>
          <w:sz w:val="24"/>
          <w:szCs w:val="24"/>
          <w:lang w:eastAsia="en-IN" w:bidi="en-IN"/>
        </w:rPr>
        <w:t xml:space="preserve"> Kannada district have been randomly chosen for the primary level survey.</w:t>
      </w:r>
    </w:p>
    <w:p w:rsidR="009B55FC" w:rsidRPr="006B126B" w:rsidRDefault="009B55FC" w:rsidP="009B55FC">
      <w:pPr>
        <w:spacing w:line="360" w:lineRule="auto"/>
        <w:jc w:val="both"/>
        <w:rPr>
          <w:rFonts w:ascii="Times New Roman" w:eastAsia="Times New Roman" w:hAnsi="Times New Roman" w:cs="Times New Roman"/>
          <w:b/>
          <w:bCs/>
          <w:sz w:val="24"/>
          <w:szCs w:val="24"/>
        </w:rPr>
      </w:pPr>
      <w:r w:rsidRPr="006B126B">
        <w:rPr>
          <w:rFonts w:ascii="Times New Roman" w:eastAsia="Times New Roman" w:hAnsi="Times New Roman" w:cs="Times New Roman"/>
          <w:b/>
          <w:bCs/>
          <w:sz w:val="24"/>
          <w:szCs w:val="24"/>
        </w:rPr>
        <w:t xml:space="preserve">1.7.1. General information of Respondents </w:t>
      </w:r>
    </w:p>
    <w:p w:rsidR="009B55FC" w:rsidRDefault="009B55FC" w:rsidP="009B55FC">
      <w:pPr>
        <w:spacing w:line="360" w:lineRule="auto"/>
        <w:ind w:firstLine="720"/>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 xml:space="preserve">Sixty percent of the total sample responses came from male respondents, with the remaining 40 percent coming from female respondents. It is evidenced from the primary level study that of the total respondents interviewed about 32.5 percent of the respondents was from the department of commerce, 12.5 per cent of the respondents were from the department of English, and 10 per cent were from the departments of Hindi and political science. The remaining respondents were from Biotechnology, Botany, Business Administration, Computer Science, Economics, History, Kannada, and Sociology, in that order. Primary level investigation also displays the respondents' educational qualifications. It is revealed that the bulk of respondents (22.5 percent) have obtained an </w:t>
      </w:r>
      <w:r w:rsidR="006E13CB" w:rsidRPr="006B126B">
        <w:rPr>
          <w:rFonts w:ascii="Times New Roman" w:eastAsia="Times New Roman" w:hAnsi="Times New Roman" w:cs="Times New Roman"/>
          <w:sz w:val="24"/>
          <w:szCs w:val="24"/>
        </w:rPr>
        <w:t>M. A</w:t>
      </w:r>
      <w:r w:rsidRPr="006B126B">
        <w:rPr>
          <w:rFonts w:ascii="Times New Roman" w:eastAsia="Times New Roman" w:hAnsi="Times New Roman" w:cs="Times New Roman"/>
          <w:sz w:val="24"/>
          <w:szCs w:val="24"/>
        </w:rPr>
        <w:t xml:space="preserve"> degree, 20 per cent were </w:t>
      </w:r>
      <w:r w:rsidR="006E13CB" w:rsidRPr="006B126B">
        <w:rPr>
          <w:rFonts w:ascii="Times New Roman" w:eastAsia="Times New Roman" w:hAnsi="Times New Roman" w:cs="Times New Roman"/>
          <w:sz w:val="24"/>
          <w:szCs w:val="24"/>
        </w:rPr>
        <w:t>M. Com</w:t>
      </w:r>
      <w:r w:rsidRPr="006B126B">
        <w:rPr>
          <w:rFonts w:ascii="Times New Roman" w:eastAsia="Times New Roman" w:hAnsi="Times New Roman" w:cs="Times New Roman"/>
          <w:sz w:val="24"/>
          <w:szCs w:val="24"/>
        </w:rPr>
        <w:t xml:space="preserve"> graduates, 12.5 percent are </w:t>
      </w:r>
      <w:r w:rsidR="006E13CB" w:rsidRPr="006B126B">
        <w:rPr>
          <w:rFonts w:ascii="Times New Roman" w:eastAsia="Times New Roman" w:hAnsi="Times New Roman" w:cs="Times New Roman"/>
          <w:sz w:val="24"/>
          <w:szCs w:val="24"/>
        </w:rPr>
        <w:t>M. A</w:t>
      </w:r>
      <w:r w:rsidRPr="006B126B">
        <w:rPr>
          <w:rFonts w:ascii="Times New Roman" w:eastAsia="Times New Roman" w:hAnsi="Times New Roman" w:cs="Times New Roman"/>
          <w:sz w:val="24"/>
          <w:szCs w:val="24"/>
        </w:rPr>
        <w:t xml:space="preserve"> with SLET/NET, 10 per cent were M.SC graduates, and 5.0 percent were </w:t>
      </w:r>
      <w:r w:rsidR="006E13CB" w:rsidRPr="006B126B">
        <w:rPr>
          <w:rFonts w:ascii="Times New Roman" w:eastAsia="Times New Roman" w:hAnsi="Times New Roman" w:cs="Times New Roman"/>
          <w:sz w:val="24"/>
          <w:szCs w:val="24"/>
        </w:rPr>
        <w:t>M. A</w:t>
      </w:r>
      <w:r w:rsidRPr="006B126B">
        <w:rPr>
          <w:rFonts w:ascii="Times New Roman" w:eastAsia="Times New Roman" w:hAnsi="Times New Roman" w:cs="Times New Roman"/>
          <w:sz w:val="24"/>
          <w:szCs w:val="24"/>
        </w:rPr>
        <w:t xml:space="preserve"> &amp; Ph.D. and </w:t>
      </w:r>
      <w:r w:rsidR="006E13CB" w:rsidRPr="006B126B">
        <w:rPr>
          <w:rFonts w:ascii="Times New Roman" w:eastAsia="Times New Roman" w:hAnsi="Times New Roman" w:cs="Times New Roman"/>
          <w:sz w:val="24"/>
          <w:szCs w:val="24"/>
        </w:rPr>
        <w:t>M. Com</w:t>
      </w:r>
      <w:r w:rsidRPr="006B126B">
        <w:rPr>
          <w:rFonts w:ascii="Times New Roman" w:eastAsia="Times New Roman" w:hAnsi="Times New Roman" w:cs="Times New Roman"/>
          <w:sz w:val="24"/>
          <w:szCs w:val="24"/>
        </w:rPr>
        <w:t>,</w:t>
      </w:r>
      <w:r w:rsidR="006E13CB">
        <w:rPr>
          <w:rFonts w:ascii="Times New Roman" w:eastAsia="Times New Roman" w:hAnsi="Times New Roman" w:cs="Times New Roman"/>
          <w:sz w:val="24"/>
          <w:szCs w:val="24"/>
        </w:rPr>
        <w:t xml:space="preserve"> </w:t>
      </w:r>
      <w:r w:rsidRPr="006B126B">
        <w:rPr>
          <w:rFonts w:ascii="Times New Roman" w:eastAsia="Times New Roman" w:hAnsi="Times New Roman" w:cs="Times New Roman"/>
          <w:sz w:val="24"/>
          <w:szCs w:val="24"/>
        </w:rPr>
        <w:t>M.Phil., &amp; SLET/NET correspondingly. Each remaining qualification was held by 2.5 percent of respondents.</w:t>
      </w:r>
    </w:p>
    <w:p w:rsidR="006E13CB" w:rsidRPr="006B126B" w:rsidRDefault="006E13CB" w:rsidP="009B55FC">
      <w:pPr>
        <w:spacing w:line="360" w:lineRule="auto"/>
        <w:ind w:firstLine="720"/>
        <w:jc w:val="both"/>
        <w:rPr>
          <w:rFonts w:ascii="Times New Roman" w:eastAsia="Times New Roman" w:hAnsi="Times New Roman" w:cs="Times New Roman"/>
          <w:sz w:val="24"/>
          <w:szCs w:val="24"/>
        </w:rPr>
      </w:pPr>
    </w:p>
    <w:p w:rsidR="009B55FC" w:rsidRPr="006B126B" w:rsidRDefault="009B55FC" w:rsidP="009B55FC">
      <w:pPr>
        <w:jc w:val="both"/>
        <w:rPr>
          <w:rFonts w:ascii="Times New Roman" w:eastAsia="Times New Roman" w:hAnsi="Times New Roman" w:cs="Times New Roman"/>
          <w:b/>
          <w:bCs/>
          <w:sz w:val="24"/>
          <w:szCs w:val="24"/>
        </w:rPr>
      </w:pPr>
      <w:r w:rsidRPr="006B126B">
        <w:rPr>
          <w:rFonts w:ascii="Times New Roman" w:eastAsia="Times New Roman" w:hAnsi="Times New Roman" w:cs="Times New Roman"/>
          <w:b/>
          <w:bCs/>
          <w:sz w:val="24"/>
          <w:szCs w:val="24"/>
        </w:rPr>
        <w:lastRenderedPageBreak/>
        <w:t xml:space="preserve">1.7.2. Respondents awareness status about NEP-2020 </w:t>
      </w:r>
    </w:p>
    <w:p w:rsidR="009B55FC" w:rsidRPr="006B126B" w:rsidRDefault="009B55FC" w:rsidP="009B55FC">
      <w:pPr>
        <w:spacing w:line="360" w:lineRule="auto"/>
        <w:ind w:firstLine="720"/>
        <w:jc w:val="both"/>
        <w:rPr>
          <w:rFonts w:ascii="Times New Roman" w:eastAsia="SimSun" w:hAnsi="Times New Roman" w:cs="Times New Roman"/>
          <w:sz w:val="24"/>
          <w:szCs w:val="24"/>
        </w:rPr>
      </w:pPr>
      <w:r w:rsidRPr="006B126B">
        <w:rPr>
          <w:rFonts w:ascii="Times New Roman" w:eastAsia="Times New Roman" w:hAnsi="Times New Roman" w:cs="Times New Roman"/>
          <w:sz w:val="24"/>
          <w:szCs w:val="24"/>
        </w:rPr>
        <w:t xml:space="preserve">The NEP was approved by the Indian Union Cabinet on July 29, 2020. It is focused on a wide range of educational reform issues. In the years 2021—2022, Karnataka was the first state in the nation to put the NEP into effect. The data in Table 3.6 show teachers' awareness of the year of NEP implementation in Karnataka. According to the primary level investigation, 60 per cent of the total respondents interviewed were aware of the year of NEP implementation in Karnataka, while the remaining 40 per cent were unaware of its implementation in the study region. </w:t>
      </w:r>
      <w:r w:rsidRPr="006B126B">
        <w:rPr>
          <w:rFonts w:ascii="Times New Roman" w:eastAsia="SimSun" w:hAnsi="Times New Roman" w:cs="Times New Roman"/>
          <w:sz w:val="24"/>
          <w:szCs w:val="24"/>
        </w:rPr>
        <w:t xml:space="preserve">The structure of the NEP is comprised of four pillars, and the educational system will be 5+3+3+4. The foundational stage will last for five years, followed by the preparation stage for three years and the secondary stage for three years.  Primary level investigation has demonstrated instructors' awareness of the new circular structure advocated by the NEP 2020. According to this, high of about 77.5 per cent of respondents have fully educated about the new circular structure, while the remaining </w:t>
      </w:r>
      <w:r w:rsidRPr="006B126B">
        <w:rPr>
          <w:rFonts w:ascii="Times New Roman" w:eastAsia="SimSun" w:hAnsi="Times New Roman" w:cs="Times New Roman"/>
          <w:sz w:val="24"/>
          <w:szCs w:val="24"/>
        </w:rPr>
        <w:t>22.5 have</w:t>
      </w:r>
      <w:r w:rsidRPr="006B126B">
        <w:rPr>
          <w:rFonts w:ascii="Times New Roman" w:eastAsia="SimSun" w:hAnsi="Times New Roman" w:cs="Times New Roman"/>
          <w:sz w:val="24"/>
          <w:szCs w:val="24"/>
        </w:rPr>
        <w:t xml:space="preserve"> had no idea about circular structure of NEP in the study location.</w:t>
      </w:r>
    </w:p>
    <w:p w:rsidR="009B55FC" w:rsidRPr="006B126B" w:rsidRDefault="009B55FC" w:rsidP="009B55FC">
      <w:pPr>
        <w:spacing w:line="360" w:lineRule="auto"/>
        <w:ind w:firstLine="720"/>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A number of significant modifications to India's educational system are suggested in the National Education Policy 2020. One of the main goals of NEP 2020 was the creation of the General Education Council (GEC). In order to create academic standards for all levels of education, from elementary school to higher education, the General Education Council is seen as a crucial organization. These standards should represent the best pedagogical, instructional, and assessment practices. The data from the field revealed that around 80 per cent of the total respondents interviewed were aware of the function of the general education council, while the remaining 20 per cent were unaware of its operation in the study region. There are five pillars of the NEP such are Access, Equity, Quality, Affordability, and Accountability. According to the primary level investigation, half of the respondents were aware of the NEP's five pillars, while the other half (the remaining 50%) were not.</w:t>
      </w:r>
    </w:p>
    <w:p w:rsidR="009B55FC" w:rsidRPr="006B126B" w:rsidRDefault="009B55FC" w:rsidP="009B55FC">
      <w:pPr>
        <w:spacing w:line="400" w:lineRule="atLeast"/>
        <w:ind w:firstLine="720"/>
        <w:jc w:val="both"/>
        <w:rPr>
          <w:rFonts w:ascii="Times New Roman" w:eastAsia="Times New Roman" w:hAnsi="Times New Roman" w:cs="Times New Roman"/>
          <w:sz w:val="24"/>
          <w:szCs w:val="24"/>
          <w:lang w:eastAsia="zh-CN" w:bidi="zh-CN"/>
        </w:rPr>
      </w:pPr>
      <w:r w:rsidRPr="006B126B">
        <w:rPr>
          <w:rFonts w:ascii="Times New Roman" w:eastAsia="Times New Roman" w:hAnsi="Times New Roman" w:cs="Times New Roman"/>
          <w:sz w:val="24"/>
          <w:szCs w:val="24"/>
        </w:rPr>
        <w:t xml:space="preserve">The recommendation NEP 2020 is multilingualism suggestion. According to the primary level investigation, approximately half of the total respondents interviewed were aware of the NEP's multilingualism suggestion, while the remaining half was unaware of its recommendation in the study region. NEP-2020 laid an emphasis on conceptual comprehension rather than rote memory, encourages critical thinking, problem solving, and knowledge application to create a deeper understanding of </w:t>
      </w:r>
      <w:r w:rsidRPr="006B126B">
        <w:rPr>
          <w:rFonts w:ascii="Times New Roman" w:eastAsia="Times New Roman" w:hAnsi="Times New Roman" w:cs="Times New Roman"/>
          <w:sz w:val="24"/>
          <w:szCs w:val="24"/>
        </w:rPr>
        <w:lastRenderedPageBreak/>
        <w:t xml:space="preserve">subjects. According to the primary level investigation, around 47.5 per cent of the total respondents interviewed were aware of conceptual comprehension of the subjects, while the remaining 20 per cent were unaware of it in the study location. The intention of the pedagogical change from role learning to conceptual understanding in the NEP 2020 is conceptual understanding and supporting students' entire development. According to the primary level inquiry, 50 per cent of the respondents were aware of the NEP recommended role learning, conceptual comprehension, and half (the remaining 50%) were not. </w:t>
      </w:r>
      <w:r w:rsidRPr="006B126B">
        <w:rPr>
          <w:rFonts w:ascii="Times New Roman" w:eastAsia="Times New Roman" w:hAnsi="Times New Roman" w:cs="Times New Roman"/>
          <w:sz w:val="24"/>
          <w:szCs w:val="24"/>
          <w:lang w:eastAsia="zh-CN" w:bidi="zh-CN"/>
        </w:rPr>
        <w:t>NCERT is responsible for developing the framework for adult education, concentrating on lifelong learning, skill enhancement, and adults continuing their education and skill development, according to NEP 2020. According to the primary level investigation, 45 percent of respondents were aware of the NCERT educational framework, with the remaining half (50%) unaware.</w:t>
      </w:r>
    </w:p>
    <w:p w:rsidR="009B55FC" w:rsidRPr="006B126B" w:rsidRDefault="009B55FC" w:rsidP="009B55FC">
      <w:pPr>
        <w:spacing w:line="400" w:lineRule="atLeast"/>
        <w:ind w:firstLine="720"/>
        <w:jc w:val="both"/>
        <w:rPr>
          <w:rFonts w:ascii="Times New Roman" w:eastAsia="Times New Roman" w:hAnsi="Times New Roman" w:cs="Times New Roman"/>
          <w:sz w:val="24"/>
          <w:szCs w:val="24"/>
          <w:lang w:eastAsia="zh-CN" w:bidi="zh-CN"/>
        </w:rPr>
      </w:pPr>
    </w:p>
    <w:p w:rsidR="009B55FC" w:rsidRPr="006B126B" w:rsidRDefault="009B55FC" w:rsidP="009B55FC">
      <w:pPr>
        <w:spacing w:line="360" w:lineRule="auto"/>
        <w:rPr>
          <w:rFonts w:ascii="Times New Roman" w:eastAsia="Times New Roman" w:hAnsi="Times New Roman" w:cs="Times New Roman"/>
          <w:b/>
          <w:bCs/>
          <w:sz w:val="24"/>
          <w:szCs w:val="24"/>
          <w:lang w:eastAsia="zh-CN" w:bidi="zh-CN"/>
        </w:rPr>
      </w:pPr>
      <w:r w:rsidRPr="006B126B">
        <w:rPr>
          <w:rFonts w:ascii="Times New Roman" w:eastAsia="Times New Roman" w:hAnsi="Times New Roman" w:cs="Times New Roman"/>
          <w:b/>
          <w:bCs/>
          <w:sz w:val="24"/>
          <w:szCs w:val="24"/>
          <w:lang w:eastAsia="zh-CN" w:bidi="zh-CN"/>
        </w:rPr>
        <w:t>1.7.3. Teachers acceptance level about the changes brought up in Education</w:t>
      </w:r>
    </w:p>
    <w:tbl>
      <w:tblPr>
        <w:tblStyle w:val="TableGrid"/>
        <w:tblW w:w="0" w:type="auto"/>
        <w:tblLook w:val="04A0" w:firstRow="1" w:lastRow="0" w:firstColumn="1" w:lastColumn="0" w:noHBand="0" w:noVBand="1"/>
      </w:tblPr>
      <w:tblGrid>
        <w:gridCol w:w="2069"/>
        <w:gridCol w:w="2070"/>
        <w:gridCol w:w="2070"/>
        <w:gridCol w:w="2070"/>
      </w:tblGrid>
      <w:tr w:rsidR="009B23C2" w:rsidRPr="006B126B" w:rsidTr="00043606">
        <w:tc>
          <w:tcPr>
            <w:tcW w:w="8279" w:type="dxa"/>
            <w:gridSpan w:val="4"/>
          </w:tcPr>
          <w:p w:rsidR="009B23C2" w:rsidRPr="006B126B" w:rsidRDefault="009B23C2" w:rsidP="006E13CB">
            <w:pPr>
              <w:tabs>
                <w:tab w:val="left" w:pos="1140"/>
              </w:tabs>
              <w:spacing w:line="360" w:lineRule="auto"/>
              <w:rPr>
                <w:rFonts w:ascii="Times New Roman" w:eastAsia="Times New Roman" w:hAnsi="Times New Roman" w:cs="Times New Roman"/>
                <w:b/>
                <w:bCs/>
                <w:sz w:val="24"/>
                <w:szCs w:val="24"/>
                <w:lang w:eastAsia="zh-CN" w:bidi="zh-CN"/>
              </w:rPr>
            </w:pPr>
            <w:r w:rsidRPr="006B126B">
              <w:rPr>
                <w:rFonts w:ascii="Times New Roman" w:eastAsia="Times New Roman" w:hAnsi="Times New Roman" w:cs="Times New Roman"/>
                <w:b/>
                <w:sz w:val="24"/>
                <w:szCs w:val="24"/>
              </w:rPr>
              <w:t>Table-01: Do you agree with the new changes that were brought up in education?</w:t>
            </w:r>
          </w:p>
        </w:tc>
      </w:tr>
      <w:tr w:rsidR="009B23C2" w:rsidRPr="006B126B" w:rsidTr="009B23C2">
        <w:tc>
          <w:tcPr>
            <w:tcW w:w="2069"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Particulars</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Frequency</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Percentage</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Cumulative Percentage</w:t>
            </w:r>
          </w:p>
        </w:tc>
      </w:tr>
      <w:tr w:rsidR="009B23C2" w:rsidRPr="006B126B" w:rsidTr="009B23C2">
        <w:tc>
          <w:tcPr>
            <w:tcW w:w="2069"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Strongly agree</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08</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20.0</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20.0</w:t>
            </w:r>
          </w:p>
        </w:tc>
      </w:tr>
      <w:tr w:rsidR="009B23C2" w:rsidRPr="006B126B" w:rsidTr="009B23C2">
        <w:tc>
          <w:tcPr>
            <w:tcW w:w="2069"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Agree</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21</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52.5</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72.5</w:t>
            </w:r>
          </w:p>
        </w:tc>
      </w:tr>
      <w:tr w:rsidR="009B23C2" w:rsidRPr="006B126B" w:rsidTr="009B23C2">
        <w:tc>
          <w:tcPr>
            <w:tcW w:w="2069"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Neutral</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07</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17.5</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90.0</w:t>
            </w:r>
          </w:p>
        </w:tc>
      </w:tr>
      <w:tr w:rsidR="009B23C2" w:rsidRPr="006B126B" w:rsidTr="009B23C2">
        <w:tc>
          <w:tcPr>
            <w:tcW w:w="2069"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Disagree</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03</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07.5</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97.5</w:t>
            </w:r>
          </w:p>
        </w:tc>
      </w:tr>
      <w:tr w:rsidR="009B23C2" w:rsidRPr="006B126B" w:rsidTr="009B23C2">
        <w:tc>
          <w:tcPr>
            <w:tcW w:w="2069"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Strongly disagree</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01</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02.5</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100.0</w:t>
            </w:r>
          </w:p>
        </w:tc>
      </w:tr>
      <w:tr w:rsidR="009B23C2" w:rsidRPr="006B126B" w:rsidTr="009B23C2">
        <w:tc>
          <w:tcPr>
            <w:tcW w:w="2069"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Total</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40</w:t>
            </w:r>
          </w:p>
        </w:tc>
        <w:tc>
          <w:tcPr>
            <w:tcW w:w="2070"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100.0</w:t>
            </w:r>
          </w:p>
        </w:tc>
        <w:tc>
          <w:tcPr>
            <w:tcW w:w="2070" w:type="dxa"/>
          </w:tcPr>
          <w:p w:rsidR="009B23C2" w:rsidRPr="006B126B" w:rsidRDefault="009B23C2" w:rsidP="006E13CB">
            <w:pPr>
              <w:spacing w:line="360" w:lineRule="auto"/>
              <w:rPr>
                <w:rFonts w:ascii="Times New Roman" w:eastAsia="Times New Roman" w:hAnsi="Times New Roman" w:cs="Times New Roman"/>
                <w:sz w:val="24"/>
                <w:szCs w:val="24"/>
              </w:rPr>
            </w:pPr>
          </w:p>
        </w:tc>
      </w:tr>
      <w:tr w:rsidR="009B23C2" w:rsidRPr="006B126B" w:rsidTr="00DB35B6">
        <w:tc>
          <w:tcPr>
            <w:tcW w:w="8279" w:type="dxa"/>
            <w:gridSpan w:val="4"/>
          </w:tcPr>
          <w:p w:rsidR="009B23C2" w:rsidRPr="006B126B" w:rsidRDefault="009B23C2" w:rsidP="006E13CB">
            <w:pPr>
              <w:spacing w:line="360" w:lineRule="auto"/>
              <w:rPr>
                <w:rFonts w:ascii="Times New Roman" w:eastAsia="Times New Roman" w:hAnsi="Times New Roman" w:cs="Times New Roman"/>
                <w:b/>
                <w:bCs/>
                <w:sz w:val="24"/>
                <w:szCs w:val="24"/>
                <w:lang w:eastAsia="zh-CN" w:bidi="zh-CN"/>
              </w:rPr>
            </w:pPr>
            <w:r w:rsidRPr="006B126B">
              <w:rPr>
                <w:rFonts w:ascii="Times New Roman" w:eastAsia="Times New Roman" w:hAnsi="Times New Roman" w:cs="Times New Roman"/>
                <w:sz w:val="24"/>
                <w:szCs w:val="24"/>
                <w:lang w:eastAsia="zh-CN" w:bidi="zh-CN"/>
              </w:rPr>
              <w:t>Source: Data gathered from Primary investigation, July 2023</w:t>
            </w:r>
          </w:p>
        </w:tc>
      </w:tr>
    </w:tbl>
    <w:p w:rsidR="009B23C2" w:rsidRPr="006B126B" w:rsidRDefault="009B23C2" w:rsidP="009B23C2">
      <w:pPr>
        <w:rPr>
          <w:rFonts w:ascii="Times New Roman" w:eastAsia="Times New Roman" w:hAnsi="Times New Roman" w:cs="Times New Roman"/>
          <w:sz w:val="24"/>
          <w:szCs w:val="24"/>
          <w:lang w:eastAsia="zh-CN" w:bidi="zh-CN"/>
        </w:rPr>
      </w:pPr>
    </w:p>
    <w:p w:rsidR="009B23C2" w:rsidRPr="006B126B" w:rsidRDefault="009B23C2" w:rsidP="009B23C2">
      <w:pPr>
        <w:spacing w:line="360" w:lineRule="auto"/>
        <w:ind w:firstLine="720"/>
        <w:jc w:val="both"/>
        <w:rPr>
          <w:rFonts w:ascii="Times New Roman" w:eastAsia="SimSun" w:hAnsi="Times New Roman" w:cs="Times New Roman"/>
          <w:sz w:val="24"/>
          <w:szCs w:val="24"/>
        </w:rPr>
      </w:pPr>
      <w:r w:rsidRPr="006B126B">
        <w:rPr>
          <w:rFonts w:ascii="Times New Roman" w:eastAsia="SimSun" w:hAnsi="Times New Roman" w:cs="Times New Roman"/>
          <w:sz w:val="24"/>
          <w:szCs w:val="24"/>
        </w:rPr>
        <w:t>According to the above table-01, about 21 (52.5%) respondents simply agree with the new changes implemented in education by adopting the NEP. Twenty percent of respondents strongly agree with the new changes included in the new school system. And 52.2 percent of respondents approved, 17.5 percent were neutral, and 7.5 percent strongly disagreed with the new changes brought about in education through the adoption of NEP.</w:t>
      </w:r>
    </w:p>
    <w:p w:rsidR="009B23C2" w:rsidRPr="006B126B" w:rsidRDefault="009B23C2" w:rsidP="009B23C2">
      <w:pPr>
        <w:spacing w:line="360" w:lineRule="auto"/>
        <w:ind w:firstLine="720"/>
        <w:jc w:val="both"/>
        <w:rPr>
          <w:rFonts w:ascii="Times New Roman" w:eastAsia="Times New Roman" w:hAnsi="Times New Roman" w:cs="Times New Roman"/>
          <w:sz w:val="24"/>
          <w:szCs w:val="24"/>
          <w:lang w:eastAsia="zh-CN" w:bidi="zh-CN"/>
        </w:rPr>
      </w:pPr>
      <w:r w:rsidRPr="006B126B">
        <w:rPr>
          <w:rFonts w:ascii="Times New Roman" w:eastAsia="Times New Roman" w:hAnsi="Times New Roman" w:cs="Times New Roman"/>
          <w:sz w:val="24"/>
          <w:szCs w:val="24"/>
          <w:lang w:eastAsia="zh-CN" w:bidi="zh-CN"/>
        </w:rPr>
        <w:lastRenderedPageBreak/>
        <w:t>NEP is successful in determining the practical consequences as well as challenges associated with higher education. It was discovered that 37.5 percent (15) of the total respondents believed that NEP has not successful in bringing out the practical implications and challenges in higher education, while the remaining percentage of respondents, 62.7 percent, believed that NEP is successful in bringing out the practical implications and challenges in higher education.</w:t>
      </w:r>
    </w:p>
    <w:p w:rsidR="009B23C2" w:rsidRPr="006B126B" w:rsidRDefault="009B23C2" w:rsidP="009B23C2">
      <w:pPr>
        <w:rPr>
          <w:rFonts w:ascii="Times New Roman" w:eastAsia="SimSun" w:hAnsi="Times New Roman" w:cs="Times New Roman"/>
          <w:b/>
          <w:bCs/>
          <w:sz w:val="24"/>
          <w:szCs w:val="24"/>
        </w:rPr>
      </w:pPr>
      <w:r w:rsidRPr="006B126B">
        <w:rPr>
          <w:rFonts w:ascii="Times New Roman" w:eastAsia="SimSun" w:hAnsi="Times New Roman" w:cs="Times New Roman"/>
          <w:b/>
          <w:bCs/>
          <w:sz w:val="24"/>
          <w:szCs w:val="24"/>
        </w:rPr>
        <w:t>1.7.4. Respondents opinion about retaining of the old education system</w:t>
      </w:r>
    </w:p>
    <w:tbl>
      <w:tblPr>
        <w:tblStyle w:val="TableGrid"/>
        <w:tblW w:w="0" w:type="auto"/>
        <w:tblLook w:val="04A0" w:firstRow="1" w:lastRow="0" w:firstColumn="1" w:lastColumn="0" w:noHBand="0" w:noVBand="1"/>
      </w:tblPr>
      <w:tblGrid>
        <w:gridCol w:w="2069"/>
        <w:gridCol w:w="2070"/>
        <w:gridCol w:w="2070"/>
        <w:gridCol w:w="2070"/>
      </w:tblGrid>
      <w:tr w:rsidR="009B23C2" w:rsidRPr="006B126B" w:rsidTr="009F48F1">
        <w:tc>
          <w:tcPr>
            <w:tcW w:w="8279" w:type="dxa"/>
            <w:gridSpan w:val="4"/>
          </w:tcPr>
          <w:p w:rsidR="009B23C2" w:rsidRPr="006B126B" w:rsidRDefault="009B23C2"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b/>
                <w:sz w:val="24"/>
                <w:szCs w:val="24"/>
              </w:rPr>
              <w:t>Table-02: Do you want the old education system to continue?</w:t>
            </w:r>
          </w:p>
        </w:tc>
      </w:tr>
      <w:tr w:rsidR="009B23C2" w:rsidRPr="006B126B" w:rsidTr="009B23C2">
        <w:tc>
          <w:tcPr>
            <w:tcW w:w="2069" w:type="dxa"/>
          </w:tcPr>
          <w:p w:rsidR="009B23C2" w:rsidRPr="006B126B" w:rsidRDefault="009B23C2"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Particulars</w:t>
            </w:r>
          </w:p>
        </w:tc>
        <w:tc>
          <w:tcPr>
            <w:tcW w:w="2070" w:type="dxa"/>
          </w:tcPr>
          <w:p w:rsidR="009B23C2" w:rsidRPr="006B126B" w:rsidRDefault="009B23C2"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Frequency</w:t>
            </w:r>
          </w:p>
        </w:tc>
        <w:tc>
          <w:tcPr>
            <w:tcW w:w="2070" w:type="dxa"/>
          </w:tcPr>
          <w:p w:rsidR="009B23C2" w:rsidRPr="006B126B" w:rsidRDefault="009B23C2"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Percent</w:t>
            </w:r>
          </w:p>
        </w:tc>
        <w:tc>
          <w:tcPr>
            <w:tcW w:w="2070" w:type="dxa"/>
          </w:tcPr>
          <w:p w:rsidR="009B23C2" w:rsidRPr="006B126B" w:rsidRDefault="009B23C2"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Cumulative Percent</w:t>
            </w:r>
          </w:p>
        </w:tc>
      </w:tr>
      <w:tr w:rsidR="009B23C2" w:rsidRPr="006B126B" w:rsidTr="009B23C2">
        <w:tc>
          <w:tcPr>
            <w:tcW w:w="2069" w:type="dxa"/>
          </w:tcPr>
          <w:p w:rsidR="009B23C2" w:rsidRPr="006B126B" w:rsidRDefault="009B23C2"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NO</w:t>
            </w:r>
          </w:p>
        </w:tc>
        <w:tc>
          <w:tcPr>
            <w:tcW w:w="2070" w:type="dxa"/>
          </w:tcPr>
          <w:p w:rsidR="009B23C2" w:rsidRPr="006B126B" w:rsidRDefault="009B23C2"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27</w:t>
            </w:r>
          </w:p>
        </w:tc>
        <w:tc>
          <w:tcPr>
            <w:tcW w:w="2070" w:type="dxa"/>
          </w:tcPr>
          <w:p w:rsidR="009B23C2" w:rsidRPr="006B126B" w:rsidRDefault="009B23C2"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67.5</w:t>
            </w:r>
          </w:p>
        </w:tc>
        <w:tc>
          <w:tcPr>
            <w:tcW w:w="2070" w:type="dxa"/>
          </w:tcPr>
          <w:p w:rsidR="009B23C2" w:rsidRPr="006B126B" w:rsidRDefault="009B23C2"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67.5</w:t>
            </w:r>
          </w:p>
        </w:tc>
      </w:tr>
      <w:tr w:rsidR="009B23C2" w:rsidRPr="006B126B" w:rsidTr="009B23C2">
        <w:tc>
          <w:tcPr>
            <w:tcW w:w="2069" w:type="dxa"/>
          </w:tcPr>
          <w:p w:rsidR="009B23C2" w:rsidRPr="006B126B" w:rsidRDefault="009B23C2"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YES</w:t>
            </w:r>
          </w:p>
        </w:tc>
        <w:tc>
          <w:tcPr>
            <w:tcW w:w="2070" w:type="dxa"/>
          </w:tcPr>
          <w:p w:rsidR="009B23C2" w:rsidRPr="006B126B" w:rsidRDefault="009B23C2"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13</w:t>
            </w:r>
          </w:p>
        </w:tc>
        <w:tc>
          <w:tcPr>
            <w:tcW w:w="2070" w:type="dxa"/>
          </w:tcPr>
          <w:p w:rsidR="009B23C2" w:rsidRPr="006B126B" w:rsidRDefault="009B23C2"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32.5</w:t>
            </w:r>
          </w:p>
        </w:tc>
        <w:tc>
          <w:tcPr>
            <w:tcW w:w="2070" w:type="dxa"/>
          </w:tcPr>
          <w:p w:rsidR="009B23C2" w:rsidRPr="006B126B" w:rsidRDefault="009B23C2"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100.0</w:t>
            </w:r>
          </w:p>
        </w:tc>
      </w:tr>
      <w:tr w:rsidR="009B23C2" w:rsidRPr="006B126B" w:rsidTr="009B23C2">
        <w:tc>
          <w:tcPr>
            <w:tcW w:w="2069" w:type="dxa"/>
          </w:tcPr>
          <w:p w:rsidR="009B23C2" w:rsidRPr="006B126B" w:rsidRDefault="009B23C2"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Total</w:t>
            </w:r>
          </w:p>
        </w:tc>
        <w:tc>
          <w:tcPr>
            <w:tcW w:w="2070" w:type="dxa"/>
          </w:tcPr>
          <w:p w:rsidR="009B23C2" w:rsidRPr="006B126B" w:rsidRDefault="009B23C2"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40</w:t>
            </w:r>
          </w:p>
        </w:tc>
        <w:tc>
          <w:tcPr>
            <w:tcW w:w="2070" w:type="dxa"/>
          </w:tcPr>
          <w:p w:rsidR="009B23C2" w:rsidRPr="006B126B" w:rsidRDefault="009B23C2"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100.0</w:t>
            </w:r>
          </w:p>
        </w:tc>
        <w:tc>
          <w:tcPr>
            <w:tcW w:w="2070" w:type="dxa"/>
          </w:tcPr>
          <w:p w:rsidR="009B23C2" w:rsidRPr="006B126B" w:rsidRDefault="009B23C2" w:rsidP="006E13CB">
            <w:pPr>
              <w:spacing w:line="360" w:lineRule="auto"/>
              <w:jc w:val="center"/>
              <w:rPr>
                <w:rFonts w:ascii="Times New Roman" w:eastAsia="Times New Roman" w:hAnsi="Times New Roman" w:cs="Times New Roman"/>
                <w:sz w:val="24"/>
                <w:szCs w:val="24"/>
              </w:rPr>
            </w:pPr>
          </w:p>
        </w:tc>
      </w:tr>
      <w:tr w:rsidR="009B23C2" w:rsidRPr="006B126B" w:rsidTr="00F663C4">
        <w:tc>
          <w:tcPr>
            <w:tcW w:w="8279" w:type="dxa"/>
            <w:gridSpan w:val="4"/>
          </w:tcPr>
          <w:p w:rsidR="009B23C2" w:rsidRPr="006B126B" w:rsidRDefault="009B23C2" w:rsidP="006E13CB">
            <w:pPr>
              <w:spacing w:line="360" w:lineRule="auto"/>
              <w:jc w:val="both"/>
              <w:rPr>
                <w:rFonts w:ascii="Times New Roman" w:eastAsia="Times New Roman" w:hAnsi="Times New Roman" w:cs="Times New Roman"/>
                <w:sz w:val="24"/>
                <w:szCs w:val="24"/>
                <w:lang w:eastAsia="zh-CN" w:bidi="zh-CN"/>
              </w:rPr>
            </w:pPr>
            <w:r w:rsidRPr="006B126B">
              <w:rPr>
                <w:rFonts w:ascii="Times New Roman" w:eastAsia="Times New Roman" w:hAnsi="Times New Roman" w:cs="Times New Roman"/>
                <w:sz w:val="24"/>
                <w:szCs w:val="24"/>
                <w:lang w:eastAsia="zh-CN" w:bidi="zh-CN"/>
              </w:rPr>
              <w:t>Source: Data gathered from Primary investigation, July 2023</w:t>
            </w:r>
          </w:p>
        </w:tc>
      </w:tr>
    </w:tbl>
    <w:p w:rsidR="009B55FC" w:rsidRPr="006B126B" w:rsidRDefault="009B55FC" w:rsidP="009B55FC">
      <w:pPr>
        <w:spacing w:line="400" w:lineRule="atLeast"/>
        <w:ind w:firstLine="720"/>
        <w:jc w:val="both"/>
        <w:rPr>
          <w:rFonts w:ascii="Times New Roman" w:eastAsia="Times New Roman" w:hAnsi="Times New Roman" w:cs="Times New Roman"/>
          <w:sz w:val="24"/>
          <w:szCs w:val="24"/>
          <w:lang w:eastAsia="zh-CN" w:bidi="zh-CN"/>
        </w:rPr>
      </w:pPr>
    </w:p>
    <w:p w:rsidR="009B23C2" w:rsidRPr="006B126B" w:rsidRDefault="009B23C2" w:rsidP="009B23C2">
      <w:pPr>
        <w:spacing w:line="360" w:lineRule="auto"/>
        <w:ind w:firstLine="720"/>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The table-02 is evidenced the fact that whether respondents require old education policies in their academic system or not. According to the primary level inquiry, 32.5 percent (13) of the total respondents interviewed require outdated education policies in their academic system, while the rest 67.5 percent (27) are satisfied with the current education system NEP-2020.</w:t>
      </w:r>
    </w:p>
    <w:p w:rsidR="009B23C2" w:rsidRPr="006B126B" w:rsidRDefault="009B23C2" w:rsidP="009B23C2">
      <w:pPr>
        <w:rPr>
          <w:rFonts w:ascii="Times New Roman" w:eastAsia="Times New Roman" w:hAnsi="Times New Roman" w:cs="Times New Roman"/>
          <w:b/>
          <w:bCs/>
          <w:sz w:val="24"/>
          <w:szCs w:val="24"/>
        </w:rPr>
      </w:pPr>
      <w:r w:rsidRPr="006B126B">
        <w:rPr>
          <w:rFonts w:ascii="Times New Roman" w:eastAsia="Times New Roman" w:hAnsi="Times New Roman" w:cs="Times New Roman"/>
          <w:b/>
          <w:bCs/>
          <w:sz w:val="24"/>
          <w:szCs w:val="24"/>
        </w:rPr>
        <w:t>1.7.5. Respondents satisfaction level about Implementation of NEP-2020</w:t>
      </w:r>
    </w:p>
    <w:tbl>
      <w:tblPr>
        <w:tblStyle w:val="TableGrid"/>
        <w:tblW w:w="0" w:type="auto"/>
        <w:tblLook w:val="04A0" w:firstRow="1" w:lastRow="0" w:firstColumn="1" w:lastColumn="0" w:noHBand="0" w:noVBand="1"/>
      </w:tblPr>
      <w:tblGrid>
        <w:gridCol w:w="2405"/>
        <w:gridCol w:w="1985"/>
        <w:gridCol w:w="1984"/>
        <w:gridCol w:w="1905"/>
      </w:tblGrid>
      <w:tr w:rsidR="009B23C2" w:rsidRPr="006B126B" w:rsidTr="00A621D9">
        <w:tc>
          <w:tcPr>
            <w:tcW w:w="8279" w:type="dxa"/>
            <w:gridSpan w:val="4"/>
          </w:tcPr>
          <w:p w:rsidR="009B23C2" w:rsidRPr="006B126B" w:rsidRDefault="009B23C2" w:rsidP="006E13CB">
            <w:pPr>
              <w:spacing w:line="360" w:lineRule="auto"/>
              <w:jc w:val="center"/>
              <w:rPr>
                <w:rFonts w:ascii="Times New Roman" w:eastAsia="Times New Roman" w:hAnsi="Times New Roman" w:cs="Times New Roman"/>
                <w:sz w:val="24"/>
                <w:szCs w:val="24"/>
              </w:rPr>
            </w:pPr>
            <w:r w:rsidRPr="006B126B">
              <w:rPr>
                <w:rFonts w:ascii="Times New Roman" w:eastAsia="Times New Roman" w:hAnsi="Times New Roman" w:cs="Times New Roman"/>
                <w:b/>
                <w:sz w:val="24"/>
                <w:szCs w:val="24"/>
              </w:rPr>
              <w:t>Table-03:  Are you satisfied with the implementation of NEP as its current form?</w:t>
            </w:r>
          </w:p>
        </w:tc>
      </w:tr>
      <w:tr w:rsidR="009B23C2" w:rsidRPr="006B126B" w:rsidTr="009B23C2">
        <w:tc>
          <w:tcPr>
            <w:tcW w:w="2405"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Particulars</w:t>
            </w:r>
          </w:p>
        </w:tc>
        <w:tc>
          <w:tcPr>
            <w:tcW w:w="1985" w:type="dxa"/>
          </w:tcPr>
          <w:p w:rsidR="009B23C2" w:rsidRPr="006B126B" w:rsidRDefault="009B23C2"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Frequency</w:t>
            </w:r>
          </w:p>
        </w:tc>
        <w:tc>
          <w:tcPr>
            <w:tcW w:w="1984" w:type="dxa"/>
          </w:tcPr>
          <w:p w:rsidR="009B23C2" w:rsidRPr="006B126B" w:rsidRDefault="009B23C2"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Percentage</w:t>
            </w:r>
          </w:p>
        </w:tc>
        <w:tc>
          <w:tcPr>
            <w:tcW w:w="1905" w:type="dxa"/>
          </w:tcPr>
          <w:p w:rsidR="009B23C2" w:rsidRPr="006B126B" w:rsidRDefault="009B23C2"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Cumulative Percentage</w:t>
            </w:r>
          </w:p>
        </w:tc>
      </w:tr>
      <w:tr w:rsidR="009B23C2" w:rsidRPr="006B126B" w:rsidTr="009B23C2">
        <w:tc>
          <w:tcPr>
            <w:tcW w:w="2405"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Highly satisfied</w:t>
            </w:r>
          </w:p>
        </w:tc>
        <w:tc>
          <w:tcPr>
            <w:tcW w:w="1985" w:type="dxa"/>
          </w:tcPr>
          <w:p w:rsidR="009B23C2" w:rsidRPr="006B126B" w:rsidRDefault="009B23C2"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5</w:t>
            </w:r>
          </w:p>
        </w:tc>
        <w:tc>
          <w:tcPr>
            <w:tcW w:w="1984" w:type="dxa"/>
          </w:tcPr>
          <w:p w:rsidR="009B23C2" w:rsidRPr="006B126B" w:rsidRDefault="009B23C2"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12.5</w:t>
            </w:r>
          </w:p>
        </w:tc>
        <w:tc>
          <w:tcPr>
            <w:tcW w:w="1905" w:type="dxa"/>
          </w:tcPr>
          <w:p w:rsidR="009B23C2" w:rsidRPr="006B126B" w:rsidRDefault="009B23C2"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12.5</w:t>
            </w:r>
          </w:p>
        </w:tc>
      </w:tr>
      <w:tr w:rsidR="009B23C2" w:rsidRPr="006B126B" w:rsidTr="009B23C2">
        <w:tc>
          <w:tcPr>
            <w:tcW w:w="2405"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Satisfied</w:t>
            </w:r>
          </w:p>
        </w:tc>
        <w:tc>
          <w:tcPr>
            <w:tcW w:w="1985" w:type="dxa"/>
          </w:tcPr>
          <w:p w:rsidR="009B23C2" w:rsidRPr="006B126B" w:rsidRDefault="009B23C2"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12</w:t>
            </w:r>
          </w:p>
        </w:tc>
        <w:tc>
          <w:tcPr>
            <w:tcW w:w="1984" w:type="dxa"/>
          </w:tcPr>
          <w:p w:rsidR="009B23C2" w:rsidRPr="006B126B" w:rsidRDefault="009B23C2"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30.0</w:t>
            </w:r>
          </w:p>
        </w:tc>
        <w:tc>
          <w:tcPr>
            <w:tcW w:w="1905" w:type="dxa"/>
          </w:tcPr>
          <w:p w:rsidR="009B23C2" w:rsidRPr="006B126B" w:rsidRDefault="009B23C2"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42.5</w:t>
            </w:r>
          </w:p>
        </w:tc>
      </w:tr>
      <w:tr w:rsidR="009B23C2" w:rsidRPr="006B126B" w:rsidTr="009B23C2">
        <w:tc>
          <w:tcPr>
            <w:tcW w:w="2405"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Moderately satisfied</w:t>
            </w:r>
          </w:p>
        </w:tc>
        <w:tc>
          <w:tcPr>
            <w:tcW w:w="1985" w:type="dxa"/>
          </w:tcPr>
          <w:p w:rsidR="009B23C2" w:rsidRPr="006B126B" w:rsidRDefault="009B23C2"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11</w:t>
            </w:r>
          </w:p>
        </w:tc>
        <w:tc>
          <w:tcPr>
            <w:tcW w:w="1984" w:type="dxa"/>
          </w:tcPr>
          <w:p w:rsidR="009B23C2" w:rsidRPr="006B126B" w:rsidRDefault="009B23C2"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27.5</w:t>
            </w:r>
          </w:p>
        </w:tc>
        <w:tc>
          <w:tcPr>
            <w:tcW w:w="1905" w:type="dxa"/>
          </w:tcPr>
          <w:p w:rsidR="009B23C2" w:rsidRPr="006B126B" w:rsidRDefault="009B23C2"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70.0</w:t>
            </w:r>
          </w:p>
        </w:tc>
      </w:tr>
      <w:tr w:rsidR="009B23C2" w:rsidRPr="006B126B" w:rsidTr="009B23C2">
        <w:tc>
          <w:tcPr>
            <w:tcW w:w="2405"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Not satisfied</w:t>
            </w:r>
          </w:p>
        </w:tc>
        <w:tc>
          <w:tcPr>
            <w:tcW w:w="1985" w:type="dxa"/>
          </w:tcPr>
          <w:p w:rsidR="009B23C2" w:rsidRPr="006B126B" w:rsidRDefault="009B23C2"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12</w:t>
            </w:r>
          </w:p>
        </w:tc>
        <w:tc>
          <w:tcPr>
            <w:tcW w:w="1984" w:type="dxa"/>
          </w:tcPr>
          <w:p w:rsidR="009B23C2" w:rsidRPr="006B126B" w:rsidRDefault="009B23C2"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30.0</w:t>
            </w:r>
          </w:p>
        </w:tc>
        <w:tc>
          <w:tcPr>
            <w:tcW w:w="1905" w:type="dxa"/>
          </w:tcPr>
          <w:p w:rsidR="009B23C2" w:rsidRPr="006B126B" w:rsidRDefault="009B23C2"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100.0</w:t>
            </w:r>
          </w:p>
        </w:tc>
      </w:tr>
      <w:tr w:rsidR="009B23C2" w:rsidRPr="006B126B" w:rsidTr="009B23C2">
        <w:tc>
          <w:tcPr>
            <w:tcW w:w="2405" w:type="dxa"/>
          </w:tcPr>
          <w:p w:rsidR="009B23C2" w:rsidRPr="006B126B" w:rsidRDefault="009B23C2"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Total</w:t>
            </w:r>
          </w:p>
        </w:tc>
        <w:tc>
          <w:tcPr>
            <w:tcW w:w="1985" w:type="dxa"/>
          </w:tcPr>
          <w:p w:rsidR="009B23C2" w:rsidRPr="006B126B" w:rsidRDefault="009B23C2"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40</w:t>
            </w:r>
          </w:p>
        </w:tc>
        <w:tc>
          <w:tcPr>
            <w:tcW w:w="1984" w:type="dxa"/>
          </w:tcPr>
          <w:p w:rsidR="009B23C2" w:rsidRPr="006B126B" w:rsidRDefault="009B23C2"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100.0</w:t>
            </w:r>
          </w:p>
        </w:tc>
        <w:tc>
          <w:tcPr>
            <w:tcW w:w="1905" w:type="dxa"/>
          </w:tcPr>
          <w:p w:rsidR="009B23C2" w:rsidRPr="006B126B" w:rsidRDefault="009B23C2" w:rsidP="006E13CB">
            <w:pPr>
              <w:spacing w:line="360" w:lineRule="auto"/>
              <w:rPr>
                <w:rFonts w:ascii="Times New Roman" w:eastAsia="Times New Roman" w:hAnsi="Times New Roman" w:cs="Times New Roman"/>
                <w:sz w:val="24"/>
                <w:szCs w:val="24"/>
              </w:rPr>
            </w:pPr>
          </w:p>
        </w:tc>
      </w:tr>
      <w:tr w:rsidR="009B23C2" w:rsidRPr="006B126B" w:rsidTr="000655E4">
        <w:tc>
          <w:tcPr>
            <w:tcW w:w="8279" w:type="dxa"/>
            <w:gridSpan w:val="4"/>
          </w:tcPr>
          <w:p w:rsidR="009B23C2" w:rsidRPr="006B126B" w:rsidRDefault="009B23C2" w:rsidP="006E13CB">
            <w:pPr>
              <w:tabs>
                <w:tab w:val="left" w:pos="3264"/>
              </w:tabs>
              <w:spacing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lang w:eastAsia="zh-CN" w:bidi="zh-CN"/>
              </w:rPr>
              <w:t>Source: Data gathered from Primary investigation, July 2023</w:t>
            </w:r>
            <w:r w:rsidRPr="006B126B">
              <w:rPr>
                <w:rFonts w:ascii="Times New Roman" w:eastAsia="Times New Roman" w:hAnsi="Times New Roman" w:cs="Times New Roman"/>
                <w:sz w:val="24"/>
                <w:szCs w:val="24"/>
              </w:rPr>
              <w:tab/>
            </w:r>
          </w:p>
        </w:tc>
      </w:tr>
    </w:tbl>
    <w:p w:rsidR="009B23C2" w:rsidRPr="006B126B" w:rsidRDefault="009B23C2" w:rsidP="006E13CB">
      <w:pPr>
        <w:spacing w:line="360" w:lineRule="auto"/>
        <w:ind w:firstLine="720"/>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lastRenderedPageBreak/>
        <w:t>According to the table-03 about 30 per cent (12) of total respondents were dissatisfied with the implementation of NEP in its current form (5+3+3+4 model), 11 (27.5%) were moderately satisfied, 12(30%) were satisfied, and 5(12.5%) were highly satisfied with the implementation of NEP in its current form (5+3+3+4 model).</w:t>
      </w:r>
    </w:p>
    <w:p w:rsidR="009B23C2" w:rsidRPr="006B126B" w:rsidRDefault="009B23C2" w:rsidP="009B23C2">
      <w:pPr>
        <w:spacing w:line="400" w:lineRule="atLeast"/>
        <w:rPr>
          <w:rFonts w:ascii="Times New Roman" w:eastAsia="Times New Roman" w:hAnsi="Times New Roman" w:cs="Times New Roman"/>
          <w:b/>
          <w:bCs/>
          <w:sz w:val="24"/>
          <w:szCs w:val="24"/>
        </w:rPr>
      </w:pPr>
      <w:r w:rsidRPr="006B126B">
        <w:rPr>
          <w:rFonts w:ascii="Times New Roman" w:eastAsia="Times New Roman" w:hAnsi="Times New Roman" w:cs="Times New Roman"/>
          <w:b/>
          <w:bCs/>
          <w:sz w:val="24"/>
          <w:szCs w:val="24"/>
        </w:rPr>
        <w:t xml:space="preserve">1.7.6. Respondents view about the skill enhancement of students under NEP </w:t>
      </w:r>
    </w:p>
    <w:tbl>
      <w:tblPr>
        <w:tblStyle w:val="TableGrid"/>
        <w:tblW w:w="0" w:type="auto"/>
        <w:tblLook w:val="04A0" w:firstRow="1" w:lastRow="0" w:firstColumn="1" w:lastColumn="0" w:noHBand="0" w:noVBand="1"/>
      </w:tblPr>
      <w:tblGrid>
        <w:gridCol w:w="2069"/>
        <w:gridCol w:w="2070"/>
        <w:gridCol w:w="2070"/>
        <w:gridCol w:w="2070"/>
      </w:tblGrid>
      <w:tr w:rsidR="009B23C2" w:rsidRPr="006B126B" w:rsidTr="001443B3">
        <w:tc>
          <w:tcPr>
            <w:tcW w:w="8279" w:type="dxa"/>
            <w:gridSpan w:val="4"/>
          </w:tcPr>
          <w:p w:rsidR="009B23C2" w:rsidRPr="006B126B" w:rsidRDefault="006B126B" w:rsidP="006E13CB">
            <w:pPr>
              <w:spacing w:line="360" w:lineRule="auto"/>
              <w:jc w:val="center"/>
              <w:rPr>
                <w:rFonts w:ascii="Times New Roman" w:eastAsia="Times New Roman" w:hAnsi="Times New Roman" w:cs="Times New Roman"/>
                <w:sz w:val="24"/>
                <w:szCs w:val="24"/>
              </w:rPr>
            </w:pPr>
            <w:r w:rsidRPr="006B126B">
              <w:rPr>
                <w:rFonts w:ascii="Times New Roman" w:eastAsia="Times New Roman" w:hAnsi="Times New Roman" w:cs="Times New Roman"/>
                <w:b/>
                <w:sz w:val="24"/>
                <w:szCs w:val="24"/>
              </w:rPr>
              <w:t>Table-04: Do you agree that NEP will enhance the higher education skills of the students?</w:t>
            </w:r>
          </w:p>
        </w:tc>
      </w:tr>
      <w:tr w:rsidR="006B126B" w:rsidRPr="006B126B" w:rsidTr="009B23C2">
        <w:tc>
          <w:tcPr>
            <w:tcW w:w="2069"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p>
        </w:tc>
        <w:tc>
          <w:tcPr>
            <w:tcW w:w="2070"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Frequency</w:t>
            </w:r>
          </w:p>
        </w:tc>
        <w:tc>
          <w:tcPr>
            <w:tcW w:w="2070"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Percent</w:t>
            </w:r>
          </w:p>
        </w:tc>
        <w:tc>
          <w:tcPr>
            <w:tcW w:w="2070"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Cumulative Percent</w:t>
            </w:r>
          </w:p>
        </w:tc>
      </w:tr>
      <w:tr w:rsidR="006B126B" w:rsidRPr="006B126B" w:rsidTr="009B23C2">
        <w:tc>
          <w:tcPr>
            <w:tcW w:w="2069"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NO</w:t>
            </w:r>
          </w:p>
        </w:tc>
        <w:tc>
          <w:tcPr>
            <w:tcW w:w="2070"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10</w:t>
            </w:r>
          </w:p>
        </w:tc>
        <w:tc>
          <w:tcPr>
            <w:tcW w:w="2070"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25.0</w:t>
            </w:r>
          </w:p>
        </w:tc>
        <w:tc>
          <w:tcPr>
            <w:tcW w:w="2070"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25.0</w:t>
            </w:r>
          </w:p>
        </w:tc>
      </w:tr>
      <w:tr w:rsidR="006B126B" w:rsidRPr="006B126B" w:rsidTr="009B23C2">
        <w:tc>
          <w:tcPr>
            <w:tcW w:w="2069"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YES</w:t>
            </w:r>
          </w:p>
        </w:tc>
        <w:tc>
          <w:tcPr>
            <w:tcW w:w="2070"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30</w:t>
            </w:r>
          </w:p>
        </w:tc>
        <w:tc>
          <w:tcPr>
            <w:tcW w:w="2070"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75.0</w:t>
            </w:r>
          </w:p>
        </w:tc>
        <w:tc>
          <w:tcPr>
            <w:tcW w:w="2070"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100.0</w:t>
            </w:r>
          </w:p>
        </w:tc>
      </w:tr>
      <w:tr w:rsidR="006B126B" w:rsidRPr="006B126B" w:rsidTr="009B23C2">
        <w:tc>
          <w:tcPr>
            <w:tcW w:w="2069"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Total</w:t>
            </w:r>
          </w:p>
        </w:tc>
        <w:tc>
          <w:tcPr>
            <w:tcW w:w="2070"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40</w:t>
            </w:r>
          </w:p>
        </w:tc>
        <w:tc>
          <w:tcPr>
            <w:tcW w:w="2070"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100.0</w:t>
            </w:r>
          </w:p>
        </w:tc>
        <w:tc>
          <w:tcPr>
            <w:tcW w:w="2070" w:type="dxa"/>
          </w:tcPr>
          <w:p w:rsidR="006B126B" w:rsidRPr="006B126B" w:rsidRDefault="006B126B" w:rsidP="006E13CB">
            <w:pPr>
              <w:spacing w:line="360" w:lineRule="auto"/>
              <w:rPr>
                <w:rFonts w:ascii="Times New Roman" w:eastAsia="Times New Roman" w:hAnsi="Times New Roman" w:cs="Times New Roman"/>
                <w:sz w:val="24"/>
                <w:szCs w:val="24"/>
              </w:rPr>
            </w:pPr>
          </w:p>
        </w:tc>
      </w:tr>
      <w:tr w:rsidR="006B126B" w:rsidRPr="006B126B" w:rsidTr="00833952">
        <w:tc>
          <w:tcPr>
            <w:tcW w:w="8279" w:type="dxa"/>
            <w:gridSpan w:val="4"/>
          </w:tcPr>
          <w:p w:rsidR="006B126B" w:rsidRPr="006B126B" w:rsidRDefault="006B126B" w:rsidP="006E13CB">
            <w:pPr>
              <w:spacing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lang w:eastAsia="zh-CN" w:bidi="zh-CN"/>
              </w:rPr>
              <w:t>Source: Data gathered from Primary investigation, July 2023</w:t>
            </w:r>
          </w:p>
        </w:tc>
      </w:tr>
    </w:tbl>
    <w:p w:rsidR="006E13CB" w:rsidRDefault="006E13CB" w:rsidP="006E13CB">
      <w:pPr>
        <w:spacing w:line="400" w:lineRule="atLeast"/>
        <w:jc w:val="both"/>
        <w:rPr>
          <w:rFonts w:ascii="Times New Roman" w:eastAsia="Times New Roman" w:hAnsi="Times New Roman" w:cs="Times New Roman"/>
          <w:sz w:val="24"/>
          <w:szCs w:val="24"/>
        </w:rPr>
      </w:pPr>
    </w:p>
    <w:p w:rsidR="006E13CB" w:rsidRPr="006B126B" w:rsidRDefault="006B126B" w:rsidP="007F768F">
      <w:pPr>
        <w:spacing w:line="360" w:lineRule="auto"/>
        <w:ind w:firstLine="720"/>
        <w:jc w:val="both"/>
        <w:rPr>
          <w:rFonts w:ascii="Times New Roman" w:eastAsia="Times New Roman" w:hAnsi="Times New Roman" w:cs="Times New Roman"/>
          <w:sz w:val="24"/>
          <w:szCs w:val="24"/>
          <w:lang w:eastAsia="zh-CN" w:bidi="zh-CN"/>
        </w:rPr>
      </w:pPr>
      <w:r w:rsidRPr="006B126B">
        <w:rPr>
          <w:rFonts w:ascii="Times New Roman" w:eastAsia="Times New Roman" w:hAnsi="Times New Roman" w:cs="Times New Roman"/>
          <w:sz w:val="24"/>
          <w:szCs w:val="24"/>
          <w:lang w:eastAsia="zh-CN" w:bidi="zh-CN"/>
        </w:rPr>
        <w:t xml:space="preserve">The table-04 illustrates whether respondents </w:t>
      </w:r>
      <w:proofErr w:type="spellStart"/>
      <w:r w:rsidRPr="006B126B">
        <w:rPr>
          <w:rFonts w:ascii="Times New Roman" w:eastAsia="Times New Roman" w:hAnsi="Times New Roman" w:cs="Times New Roman"/>
          <w:sz w:val="24"/>
          <w:szCs w:val="24"/>
          <w:lang w:eastAsia="zh-CN" w:bidi="zh-CN"/>
        </w:rPr>
        <w:t>favor</w:t>
      </w:r>
      <w:proofErr w:type="spellEnd"/>
      <w:r w:rsidRPr="006B126B">
        <w:rPr>
          <w:rFonts w:ascii="Times New Roman" w:eastAsia="Times New Roman" w:hAnsi="Times New Roman" w:cs="Times New Roman"/>
          <w:sz w:val="24"/>
          <w:szCs w:val="24"/>
          <w:lang w:eastAsia="zh-CN" w:bidi="zh-CN"/>
        </w:rPr>
        <w:t xml:space="preserve"> of NEP for improving students' higher education skills or not. The National Education Policy 2020 intends to improve higher education by emphasizing critical thinking, trans-disciplinary learning, and vocational education. It encourages curriculum flexibility, research, and innovative teaching approaches, supporting holistic skill development in pupils. According to the above data, about 75 per cent (30) of the total respondents agreed that NEP will be improved students' higher education skills, while the remaining 25% (10) disagreed.</w:t>
      </w:r>
    </w:p>
    <w:p w:rsidR="006B126B" w:rsidRPr="006B126B" w:rsidRDefault="006B126B" w:rsidP="006B126B">
      <w:pPr>
        <w:spacing w:line="400" w:lineRule="atLeast"/>
        <w:rPr>
          <w:rFonts w:ascii="Times New Roman" w:eastAsia="Times New Roman" w:hAnsi="Times New Roman" w:cs="Times New Roman"/>
          <w:b/>
          <w:bCs/>
          <w:sz w:val="24"/>
          <w:szCs w:val="24"/>
          <w:lang w:eastAsia="zh-CN" w:bidi="zh-CN"/>
        </w:rPr>
      </w:pPr>
      <w:r w:rsidRPr="006B126B">
        <w:rPr>
          <w:rFonts w:ascii="Times New Roman" w:eastAsia="Times New Roman" w:hAnsi="Times New Roman" w:cs="Times New Roman"/>
          <w:b/>
          <w:bCs/>
          <w:sz w:val="24"/>
          <w:szCs w:val="24"/>
          <w:lang w:eastAsia="zh-CN" w:bidi="zh-CN"/>
        </w:rPr>
        <w:t>1.7.7. Respondents opening about the syllabus introduced by the NEP-2020</w:t>
      </w:r>
    </w:p>
    <w:tbl>
      <w:tblPr>
        <w:tblStyle w:val="TableGrid"/>
        <w:tblW w:w="0" w:type="auto"/>
        <w:tblInd w:w="720" w:type="dxa"/>
        <w:tblLook w:val="04A0" w:firstRow="1" w:lastRow="0" w:firstColumn="1" w:lastColumn="0" w:noHBand="0" w:noVBand="1"/>
      </w:tblPr>
      <w:tblGrid>
        <w:gridCol w:w="1889"/>
        <w:gridCol w:w="1890"/>
        <w:gridCol w:w="1890"/>
        <w:gridCol w:w="1890"/>
      </w:tblGrid>
      <w:tr w:rsidR="006B126B" w:rsidRPr="006B126B" w:rsidTr="001C46BA">
        <w:tc>
          <w:tcPr>
            <w:tcW w:w="7559" w:type="dxa"/>
            <w:gridSpan w:val="4"/>
          </w:tcPr>
          <w:p w:rsidR="006B126B" w:rsidRPr="006B126B" w:rsidRDefault="006B126B" w:rsidP="006E13CB">
            <w:pPr>
              <w:pStyle w:val="ListParagraph"/>
              <w:spacing w:line="360" w:lineRule="auto"/>
              <w:ind w:left="0"/>
              <w:jc w:val="center"/>
              <w:rPr>
                <w:rFonts w:ascii="Times New Roman" w:eastAsia="Times New Roman" w:hAnsi="Times New Roman" w:cs="Times New Roman"/>
                <w:sz w:val="24"/>
                <w:szCs w:val="24"/>
              </w:rPr>
            </w:pPr>
            <w:r w:rsidRPr="006B126B">
              <w:rPr>
                <w:rFonts w:ascii="Times New Roman" w:eastAsia="Times New Roman" w:hAnsi="Times New Roman" w:cs="Times New Roman"/>
                <w:b/>
                <w:sz w:val="24"/>
                <w:szCs w:val="24"/>
              </w:rPr>
              <w:t>Table-05: Do you feel syllabus offered under NEP is helpful in skill enhancement of the students?</w:t>
            </w:r>
          </w:p>
        </w:tc>
      </w:tr>
      <w:tr w:rsidR="006B126B" w:rsidRPr="006B126B" w:rsidTr="006B126B">
        <w:tc>
          <w:tcPr>
            <w:tcW w:w="1889"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p>
        </w:tc>
        <w:tc>
          <w:tcPr>
            <w:tcW w:w="1890" w:type="dxa"/>
          </w:tcPr>
          <w:p w:rsidR="006B126B" w:rsidRPr="006B126B" w:rsidRDefault="006B126B"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Frequency</w:t>
            </w:r>
          </w:p>
        </w:tc>
        <w:tc>
          <w:tcPr>
            <w:tcW w:w="1890" w:type="dxa"/>
          </w:tcPr>
          <w:p w:rsidR="006B126B" w:rsidRPr="006B126B" w:rsidRDefault="006B126B"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Percentage</w:t>
            </w:r>
          </w:p>
        </w:tc>
        <w:tc>
          <w:tcPr>
            <w:tcW w:w="1890" w:type="dxa"/>
          </w:tcPr>
          <w:p w:rsidR="006B126B" w:rsidRPr="006B126B" w:rsidRDefault="006B126B"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Cumulative Percentage</w:t>
            </w:r>
          </w:p>
        </w:tc>
      </w:tr>
      <w:tr w:rsidR="006B126B" w:rsidRPr="006B126B" w:rsidTr="006B126B">
        <w:tc>
          <w:tcPr>
            <w:tcW w:w="1889"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NO</w:t>
            </w:r>
          </w:p>
        </w:tc>
        <w:tc>
          <w:tcPr>
            <w:tcW w:w="1890" w:type="dxa"/>
          </w:tcPr>
          <w:p w:rsidR="006B126B" w:rsidRPr="006B126B" w:rsidRDefault="006B126B"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10</w:t>
            </w:r>
          </w:p>
        </w:tc>
        <w:tc>
          <w:tcPr>
            <w:tcW w:w="1890" w:type="dxa"/>
          </w:tcPr>
          <w:p w:rsidR="006B126B" w:rsidRPr="006B126B" w:rsidRDefault="006B126B"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25.0</w:t>
            </w:r>
          </w:p>
        </w:tc>
        <w:tc>
          <w:tcPr>
            <w:tcW w:w="1890" w:type="dxa"/>
          </w:tcPr>
          <w:p w:rsidR="006B126B" w:rsidRPr="006B126B" w:rsidRDefault="006B126B"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25.0</w:t>
            </w:r>
          </w:p>
        </w:tc>
      </w:tr>
      <w:tr w:rsidR="006B126B" w:rsidRPr="006B126B" w:rsidTr="006B126B">
        <w:tc>
          <w:tcPr>
            <w:tcW w:w="1889"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YES</w:t>
            </w:r>
          </w:p>
        </w:tc>
        <w:tc>
          <w:tcPr>
            <w:tcW w:w="1890" w:type="dxa"/>
          </w:tcPr>
          <w:p w:rsidR="006B126B" w:rsidRPr="006B126B" w:rsidRDefault="006B126B"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30</w:t>
            </w:r>
          </w:p>
        </w:tc>
        <w:tc>
          <w:tcPr>
            <w:tcW w:w="1890" w:type="dxa"/>
          </w:tcPr>
          <w:p w:rsidR="006B126B" w:rsidRPr="006B126B" w:rsidRDefault="006B126B"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75.0</w:t>
            </w:r>
          </w:p>
        </w:tc>
        <w:tc>
          <w:tcPr>
            <w:tcW w:w="1890" w:type="dxa"/>
          </w:tcPr>
          <w:p w:rsidR="006B126B" w:rsidRPr="006B126B" w:rsidRDefault="006B126B"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100.0</w:t>
            </w:r>
          </w:p>
        </w:tc>
      </w:tr>
      <w:tr w:rsidR="006B126B" w:rsidRPr="006B126B" w:rsidTr="006B126B">
        <w:tc>
          <w:tcPr>
            <w:tcW w:w="1889"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Total</w:t>
            </w:r>
          </w:p>
        </w:tc>
        <w:tc>
          <w:tcPr>
            <w:tcW w:w="1890" w:type="dxa"/>
          </w:tcPr>
          <w:p w:rsidR="006B126B" w:rsidRPr="006B126B" w:rsidRDefault="006B126B"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40</w:t>
            </w:r>
          </w:p>
        </w:tc>
        <w:tc>
          <w:tcPr>
            <w:tcW w:w="1890" w:type="dxa"/>
          </w:tcPr>
          <w:p w:rsidR="006B126B" w:rsidRPr="006B126B" w:rsidRDefault="006B126B" w:rsidP="006E13CB">
            <w:pPr>
              <w:spacing w:line="360" w:lineRule="auto"/>
              <w:ind w:left="60" w:right="60"/>
              <w:jc w:val="right"/>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100.0</w:t>
            </w:r>
          </w:p>
        </w:tc>
        <w:tc>
          <w:tcPr>
            <w:tcW w:w="1890" w:type="dxa"/>
          </w:tcPr>
          <w:p w:rsidR="006B126B" w:rsidRPr="006B126B" w:rsidRDefault="006B126B" w:rsidP="006E13CB">
            <w:pPr>
              <w:spacing w:line="360" w:lineRule="auto"/>
              <w:rPr>
                <w:rFonts w:ascii="Times New Roman" w:eastAsia="Times New Roman" w:hAnsi="Times New Roman" w:cs="Times New Roman"/>
                <w:sz w:val="24"/>
                <w:szCs w:val="24"/>
              </w:rPr>
            </w:pPr>
          </w:p>
        </w:tc>
      </w:tr>
      <w:tr w:rsidR="006B126B" w:rsidRPr="006B126B" w:rsidTr="005D666E">
        <w:tc>
          <w:tcPr>
            <w:tcW w:w="7559" w:type="dxa"/>
            <w:gridSpan w:val="4"/>
          </w:tcPr>
          <w:p w:rsidR="006B126B" w:rsidRPr="006B126B" w:rsidRDefault="006B126B" w:rsidP="006E13CB">
            <w:pPr>
              <w:spacing w:line="360" w:lineRule="auto"/>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lang w:eastAsia="zh-CN" w:bidi="zh-CN"/>
              </w:rPr>
              <w:t>Source: Data gathered from Primary investigation, July 2023</w:t>
            </w:r>
          </w:p>
        </w:tc>
      </w:tr>
    </w:tbl>
    <w:p w:rsidR="006B126B" w:rsidRPr="006B126B" w:rsidRDefault="006B126B" w:rsidP="006E13CB">
      <w:pPr>
        <w:spacing w:line="360" w:lineRule="auto"/>
        <w:ind w:firstLine="720"/>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lastRenderedPageBreak/>
        <w:t xml:space="preserve">Data in table-05 shows whether respondents agreed or disagreed that the NEP syllabus is beneficial to students' skill </w:t>
      </w:r>
      <w:proofErr w:type="spellStart"/>
      <w:r w:rsidRPr="006B126B">
        <w:rPr>
          <w:rFonts w:ascii="Times New Roman" w:eastAsia="Times New Roman" w:hAnsi="Times New Roman" w:cs="Times New Roman"/>
          <w:sz w:val="24"/>
          <w:szCs w:val="24"/>
        </w:rPr>
        <w:t>development.NEP</w:t>
      </w:r>
      <w:proofErr w:type="spellEnd"/>
      <w:r w:rsidRPr="006B126B">
        <w:rPr>
          <w:rFonts w:ascii="Times New Roman" w:eastAsia="Times New Roman" w:hAnsi="Times New Roman" w:cs="Times New Roman"/>
          <w:sz w:val="24"/>
          <w:szCs w:val="24"/>
        </w:rPr>
        <w:t xml:space="preserve"> has a new curriculum that emphasizes holistic learning, critical thinking, and skill development. It focuses on basic courses, vocational training, and hands-on experience. The NEP aspires to promote a well-rounded education system by encouraging students' creativity and innovation. According to the primary level inquiry, 75 percent (30) of the total respondents interviewed agreed that the NEP syllabus is helpful in the skill enhancement of students, while the remaining 25 percent (10) disagreed.</w:t>
      </w:r>
    </w:p>
    <w:p w:rsidR="006B126B" w:rsidRPr="006B126B" w:rsidRDefault="006B126B" w:rsidP="006B126B">
      <w:pPr>
        <w:spacing w:line="400" w:lineRule="atLeast"/>
        <w:ind w:firstLine="720"/>
        <w:jc w:val="both"/>
        <w:rPr>
          <w:rFonts w:ascii="Times New Roman" w:eastAsia="Times New Roman" w:hAnsi="Times New Roman" w:cs="Times New Roman"/>
          <w:sz w:val="24"/>
          <w:szCs w:val="24"/>
          <w:lang w:eastAsia="zh-CN" w:bidi="zh-CN"/>
        </w:rPr>
      </w:pPr>
    </w:p>
    <w:p w:rsidR="006B126B" w:rsidRPr="006B126B" w:rsidRDefault="006B126B" w:rsidP="006B126B">
      <w:pPr>
        <w:rPr>
          <w:rFonts w:ascii="Times New Roman" w:eastAsia="Times New Roman" w:hAnsi="Times New Roman" w:cs="Times New Roman"/>
          <w:b/>
          <w:sz w:val="24"/>
          <w:szCs w:val="24"/>
        </w:rPr>
      </w:pPr>
      <w:r w:rsidRPr="006B126B">
        <w:rPr>
          <w:rFonts w:ascii="Times New Roman" w:eastAsia="Times New Roman" w:hAnsi="Times New Roman" w:cs="Times New Roman"/>
          <w:b/>
          <w:sz w:val="24"/>
          <w:szCs w:val="24"/>
        </w:rPr>
        <w:t>1.7.8. Respondents satisfaction level with the syllabus which is framed by the NEP implementation committee</w:t>
      </w:r>
    </w:p>
    <w:tbl>
      <w:tblPr>
        <w:tblStyle w:val="TableGrid"/>
        <w:tblW w:w="0" w:type="auto"/>
        <w:tblLook w:val="04A0" w:firstRow="1" w:lastRow="0" w:firstColumn="1" w:lastColumn="0" w:noHBand="0" w:noVBand="1"/>
      </w:tblPr>
      <w:tblGrid>
        <w:gridCol w:w="2405"/>
        <w:gridCol w:w="1843"/>
        <w:gridCol w:w="1961"/>
        <w:gridCol w:w="2070"/>
      </w:tblGrid>
      <w:tr w:rsidR="006B126B" w:rsidRPr="006B126B" w:rsidTr="006330C4">
        <w:tc>
          <w:tcPr>
            <w:tcW w:w="8279" w:type="dxa"/>
            <w:gridSpan w:val="4"/>
          </w:tcPr>
          <w:p w:rsidR="006B126B" w:rsidRPr="006B126B" w:rsidRDefault="006B126B" w:rsidP="006E13CB">
            <w:pPr>
              <w:spacing w:line="360" w:lineRule="auto"/>
              <w:ind w:left="60" w:right="60"/>
              <w:jc w:val="center"/>
              <w:rPr>
                <w:rFonts w:ascii="Times New Roman" w:eastAsia="Times New Roman" w:hAnsi="Times New Roman" w:cs="Times New Roman"/>
                <w:sz w:val="24"/>
                <w:szCs w:val="24"/>
              </w:rPr>
            </w:pPr>
            <w:r w:rsidRPr="006B126B">
              <w:rPr>
                <w:rFonts w:ascii="Times New Roman" w:eastAsia="Times New Roman" w:hAnsi="Times New Roman" w:cs="Times New Roman"/>
                <w:b/>
                <w:sz w:val="24"/>
                <w:szCs w:val="24"/>
              </w:rPr>
              <w:t>Table-06: Are you satisfied with the syllabus which is framed by the NEP implementation committee</w:t>
            </w:r>
          </w:p>
        </w:tc>
      </w:tr>
      <w:tr w:rsidR="006B126B" w:rsidRPr="006B126B" w:rsidTr="006E13CB">
        <w:tc>
          <w:tcPr>
            <w:tcW w:w="2405"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p>
        </w:tc>
        <w:tc>
          <w:tcPr>
            <w:tcW w:w="1843"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Frequency</w:t>
            </w:r>
          </w:p>
        </w:tc>
        <w:tc>
          <w:tcPr>
            <w:tcW w:w="1961"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Percent</w:t>
            </w:r>
          </w:p>
        </w:tc>
        <w:tc>
          <w:tcPr>
            <w:tcW w:w="2070"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Cumulative Percent</w:t>
            </w:r>
          </w:p>
        </w:tc>
      </w:tr>
      <w:tr w:rsidR="006B126B" w:rsidRPr="006B126B" w:rsidTr="006E13CB">
        <w:tc>
          <w:tcPr>
            <w:tcW w:w="2405"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Highly satisfied</w:t>
            </w:r>
          </w:p>
        </w:tc>
        <w:tc>
          <w:tcPr>
            <w:tcW w:w="1843"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4</w:t>
            </w:r>
          </w:p>
        </w:tc>
        <w:tc>
          <w:tcPr>
            <w:tcW w:w="1961"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10.0</w:t>
            </w:r>
          </w:p>
        </w:tc>
        <w:tc>
          <w:tcPr>
            <w:tcW w:w="2070"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10.0</w:t>
            </w:r>
          </w:p>
        </w:tc>
      </w:tr>
      <w:tr w:rsidR="006B126B" w:rsidRPr="006B126B" w:rsidTr="006E13CB">
        <w:tc>
          <w:tcPr>
            <w:tcW w:w="2405"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Moderately satisfied</w:t>
            </w:r>
          </w:p>
        </w:tc>
        <w:tc>
          <w:tcPr>
            <w:tcW w:w="1843"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12</w:t>
            </w:r>
          </w:p>
        </w:tc>
        <w:tc>
          <w:tcPr>
            <w:tcW w:w="1961"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30.0</w:t>
            </w:r>
          </w:p>
        </w:tc>
        <w:tc>
          <w:tcPr>
            <w:tcW w:w="2070"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40.0</w:t>
            </w:r>
          </w:p>
        </w:tc>
      </w:tr>
      <w:tr w:rsidR="006B126B" w:rsidRPr="006B126B" w:rsidTr="006E13CB">
        <w:tc>
          <w:tcPr>
            <w:tcW w:w="2405"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Satisfied</w:t>
            </w:r>
          </w:p>
        </w:tc>
        <w:tc>
          <w:tcPr>
            <w:tcW w:w="1843"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12</w:t>
            </w:r>
          </w:p>
        </w:tc>
        <w:tc>
          <w:tcPr>
            <w:tcW w:w="1961"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30.0</w:t>
            </w:r>
          </w:p>
        </w:tc>
        <w:tc>
          <w:tcPr>
            <w:tcW w:w="2070"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70.0</w:t>
            </w:r>
          </w:p>
        </w:tc>
      </w:tr>
      <w:tr w:rsidR="006B126B" w:rsidRPr="006B126B" w:rsidTr="006E13CB">
        <w:tc>
          <w:tcPr>
            <w:tcW w:w="2405"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Dissatisfied</w:t>
            </w:r>
          </w:p>
        </w:tc>
        <w:tc>
          <w:tcPr>
            <w:tcW w:w="1843"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12</w:t>
            </w:r>
          </w:p>
        </w:tc>
        <w:tc>
          <w:tcPr>
            <w:tcW w:w="1961"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30.0</w:t>
            </w:r>
          </w:p>
        </w:tc>
        <w:tc>
          <w:tcPr>
            <w:tcW w:w="2070"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100.0</w:t>
            </w:r>
          </w:p>
        </w:tc>
      </w:tr>
      <w:tr w:rsidR="006B126B" w:rsidRPr="006B126B" w:rsidTr="006E13CB">
        <w:tc>
          <w:tcPr>
            <w:tcW w:w="2405"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Total</w:t>
            </w:r>
          </w:p>
        </w:tc>
        <w:tc>
          <w:tcPr>
            <w:tcW w:w="1843"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40</w:t>
            </w:r>
          </w:p>
        </w:tc>
        <w:tc>
          <w:tcPr>
            <w:tcW w:w="1961" w:type="dxa"/>
          </w:tcPr>
          <w:p w:rsidR="006B126B" w:rsidRPr="006B126B" w:rsidRDefault="006B126B" w:rsidP="006E13CB">
            <w:pPr>
              <w:spacing w:line="360" w:lineRule="auto"/>
              <w:ind w:left="60" w:right="60"/>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100.0</w:t>
            </w:r>
          </w:p>
        </w:tc>
        <w:tc>
          <w:tcPr>
            <w:tcW w:w="2070" w:type="dxa"/>
          </w:tcPr>
          <w:p w:rsidR="006B126B" w:rsidRPr="006B126B" w:rsidRDefault="006B126B" w:rsidP="006E13CB">
            <w:pPr>
              <w:spacing w:line="360" w:lineRule="auto"/>
              <w:rPr>
                <w:rFonts w:ascii="Times New Roman" w:eastAsia="Times New Roman" w:hAnsi="Times New Roman" w:cs="Times New Roman"/>
                <w:sz w:val="24"/>
                <w:szCs w:val="24"/>
              </w:rPr>
            </w:pPr>
          </w:p>
        </w:tc>
      </w:tr>
      <w:tr w:rsidR="006B126B" w:rsidRPr="006B126B" w:rsidTr="00D74C22">
        <w:tc>
          <w:tcPr>
            <w:tcW w:w="8279" w:type="dxa"/>
            <w:gridSpan w:val="4"/>
          </w:tcPr>
          <w:p w:rsidR="006B126B" w:rsidRPr="006B126B" w:rsidRDefault="006B126B" w:rsidP="006E13CB">
            <w:pPr>
              <w:spacing w:line="360" w:lineRule="auto"/>
              <w:rPr>
                <w:rFonts w:ascii="Times New Roman" w:eastAsia="Times New Roman" w:hAnsi="Times New Roman" w:cs="Times New Roman"/>
                <w:sz w:val="24"/>
                <w:szCs w:val="24"/>
                <w:lang w:eastAsia="zh-CN" w:bidi="zh-CN"/>
              </w:rPr>
            </w:pPr>
            <w:r w:rsidRPr="006B126B">
              <w:rPr>
                <w:rFonts w:ascii="Times New Roman" w:eastAsia="Times New Roman" w:hAnsi="Times New Roman" w:cs="Times New Roman"/>
                <w:sz w:val="24"/>
                <w:szCs w:val="24"/>
                <w:lang w:eastAsia="zh-CN" w:bidi="zh-CN"/>
              </w:rPr>
              <w:t>Source: Data gathered from Primary investigation, July 2023</w:t>
            </w:r>
          </w:p>
        </w:tc>
      </w:tr>
    </w:tbl>
    <w:p w:rsidR="00C71274" w:rsidRPr="006B126B" w:rsidRDefault="00C71274">
      <w:pPr>
        <w:rPr>
          <w:rFonts w:ascii="Times New Roman" w:hAnsi="Times New Roman" w:cs="Times New Roman"/>
        </w:rPr>
      </w:pPr>
    </w:p>
    <w:p w:rsidR="006B126B" w:rsidRPr="006B126B" w:rsidRDefault="006B126B" w:rsidP="006E13CB">
      <w:pPr>
        <w:spacing w:line="360" w:lineRule="auto"/>
        <w:ind w:firstLine="720"/>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The table-06 shows whether respondents are satisfied with the syllabus developed by the NEP Implementation Committee or not. The NEP implementation committee developed a curriculum that prioritized holistic education, critical thinking, and practical skills. It intended to decrease rote learning and enhance experiential learning, digital literacy, and a multidisciplinary approach in order to foster students' well-rounded growth. According to the primary level inquiry, 30 percent (12) of the total respondents were unsatisfied with the NEP committee's syllabus, while the same percentage were only satisfied and moderately in favour of the committee. Furthermore, just roughly 10% of them were extremely satisfied with the NEP committee that designed the syllabus for the degree courses.</w:t>
      </w:r>
    </w:p>
    <w:p w:rsidR="006B126B" w:rsidRPr="006B126B" w:rsidRDefault="006B126B" w:rsidP="006B126B">
      <w:pPr>
        <w:pStyle w:val="ListParagraph"/>
        <w:numPr>
          <w:ilvl w:val="1"/>
          <w:numId w:val="3"/>
        </w:numPr>
        <w:spacing w:after="0" w:line="400" w:lineRule="atLeast"/>
        <w:jc w:val="both"/>
        <w:rPr>
          <w:rFonts w:ascii="Times New Roman" w:eastAsia="Times New Roman" w:hAnsi="Times New Roman" w:cs="Times New Roman"/>
          <w:b/>
          <w:bCs/>
          <w:sz w:val="24"/>
          <w:szCs w:val="24"/>
        </w:rPr>
      </w:pPr>
      <w:r w:rsidRPr="006B126B">
        <w:rPr>
          <w:rFonts w:ascii="Times New Roman" w:eastAsia="Times New Roman" w:hAnsi="Times New Roman" w:cs="Times New Roman"/>
          <w:b/>
          <w:bCs/>
          <w:sz w:val="24"/>
          <w:szCs w:val="24"/>
        </w:rPr>
        <w:lastRenderedPageBreak/>
        <w:t xml:space="preserve">Findings of the Study </w:t>
      </w:r>
    </w:p>
    <w:p w:rsidR="006B126B" w:rsidRPr="006B126B" w:rsidRDefault="006B126B" w:rsidP="006E13CB">
      <w:pPr>
        <w:spacing w:line="360" w:lineRule="auto"/>
        <w:ind w:firstLine="720"/>
        <w:jc w:val="both"/>
        <w:rPr>
          <w:rFonts w:ascii="Times New Roman" w:eastAsia="Times New Roman" w:hAnsi="Times New Roman" w:cs="Times New Roman"/>
          <w:b/>
          <w:bCs/>
          <w:sz w:val="24"/>
          <w:szCs w:val="24"/>
        </w:rPr>
      </w:pPr>
      <w:r w:rsidRPr="006B126B">
        <w:rPr>
          <w:rFonts w:ascii="Times New Roman" w:eastAsia="Times New Roman" w:hAnsi="Times New Roman" w:cs="Times New Roman"/>
          <w:sz w:val="24"/>
          <w:szCs w:val="24"/>
        </w:rPr>
        <w:t>Based on the discussion of primary data in the previous chapter, the researcher discovered some noteworthy conclusions of the study, which are given below.</w:t>
      </w:r>
    </w:p>
    <w:p w:rsidR="006B126B" w:rsidRPr="006B126B" w:rsidRDefault="006B126B" w:rsidP="006E13CB">
      <w:pPr>
        <w:numPr>
          <w:ilvl w:val="0"/>
          <w:numId w:val="4"/>
        </w:numPr>
        <w:spacing w:after="20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The majority of the employees expressed the opinion that, despite the NEP's many advantages, it cannot be effectively implemented in educational institutions due to a lack of sufficient infrastructure.</w:t>
      </w:r>
    </w:p>
    <w:p w:rsidR="006B126B" w:rsidRPr="006B126B" w:rsidRDefault="006B126B" w:rsidP="006E13CB">
      <w:pPr>
        <w:numPr>
          <w:ilvl w:val="0"/>
          <w:numId w:val="4"/>
        </w:numPr>
        <w:spacing w:after="20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The level of NEP 2020 awareness among teachers is moderate.</w:t>
      </w:r>
    </w:p>
    <w:p w:rsidR="006B126B" w:rsidRPr="006B126B" w:rsidRDefault="006B126B" w:rsidP="006E13CB">
      <w:pPr>
        <w:numPr>
          <w:ilvl w:val="0"/>
          <w:numId w:val="4"/>
        </w:numPr>
        <w:spacing w:after="20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The majority of the teaching team supports to reduce syllabus.</w:t>
      </w:r>
    </w:p>
    <w:p w:rsidR="006B126B" w:rsidRPr="006B126B" w:rsidRDefault="006B126B" w:rsidP="006E13CB">
      <w:pPr>
        <w:numPr>
          <w:ilvl w:val="0"/>
          <w:numId w:val="4"/>
        </w:numPr>
        <w:spacing w:after="20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Teachers' opinions on the NEP's implementation are frequently conflicted. While some instructors may see the changes as a chance to enhance teaching strategies and student outcomes, others may find the changes to be overwhelming.</w:t>
      </w:r>
    </w:p>
    <w:p w:rsidR="006B126B" w:rsidRPr="006B126B" w:rsidRDefault="006B126B" w:rsidP="006E13CB">
      <w:pPr>
        <w:numPr>
          <w:ilvl w:val="0"/>
          <w:numId w:val="4"/>
        </w:numPr>
        <w:spacing w:after="20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A lot of teachers indicated a lack of thorough knowledge of the NEP's numerous components, including its pedagogical changes, new evaluation techniques, and the introduction of multidisciplinary education.</w:t>
      </w:r>
    </w:p>
    <w:p w:rsidR="006B126B" w:rsidRPr="006B126B" w:rsidRDefault="006B126B" w:rsidP="006E13CB">
      <w:pPr>
        <w:numPr>
          <w:ilvl w:val="0"/>
          <w:numId w:val="4"/>
        </w:numPr>
        <w:spacing w:after="20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Concerns about the viability and practicality of implementing a multidisciplinary approach were voiced by some professors, particularly in degree-granting institutions where topic specialization has long been the rule.</w:t>
      </w:r>
    </w:p>
    <w:p w:rsidR="006B126B" w:rsidRPr="006B126B" w:rsidRDefault="006B126B" w:rsidP="006E13CB">
      <w:pPr>
        <w:numPr>
          <w:ilvl w:val="0"/>
          <w:numId w:val="4"/>
        </w:numPr>
        <w:spacing w:after="20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Those surveyed agreed that teaching strategies should alter and that problem-solving and critical thinking should be emphasised. However, they acknowledged that changing their teaching methods to fit the objectives of the NEP would be difficult.</w:t>
      </w:r>
    </w:p>
    <w:p w:rsidR="006B126B" w:rsidRPr="006B126B" w:rsidRDefault="006B126B" w:rsidP="006E13CB">
      <w:pPr>
        <w:numPr>
          <w:ilvl w:val="0"/>
          <w:numId w:val="4"/>
        </w:numPr>
        <w:spacing w:after="20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While most teachers supported the NEP's emphasis on student-</w:t>
      </w:r>
      <w:proofErr w:type="spellStart"/>
      <w:r w:rsidRPr="006B126B">
        <w:rPr>
          <w:rFonts w:ascii="Times New Roman" w:eastAsia="Times New Roman" w:hAnsi="Times New Roman" w:cs="Times New Roman"/>
          <w:sz w:val="24"/>
          <w:szCs w:val="24"/>
        </w:rPr>
        <w:t>centered</w:t>
      </w:r>
      <w:proofErr w:type="spellEnd"/>
      <w:r w:rsidRPr="006B126B">
        <w:rPr>
          <w:rFonts w:ascii="Times New Roman" w:eastAsia="Times New Roman" w:hAnsi="Times New Roman" w:cs="Times New Roman"/>
          <w:sz w:val="24"/>
          <w:szCs w:val="24"/>
        </w:rPr>
        <w:t xml:space="preserve"> education, several voiced concerns about how to manage greater class sizes while still providing individualized attention.</w:t>
      </w:r>
    </w:p>
    <w:p w:rsidR="006B126B" w:rsidRPr="006B126B" w:rsidRDefault="006B126B" w:rsidP="006E13CB">
      <w:pPr>
        <w:numPr>
          <w:ilvl w:val="0"/>
          <w:numId w:val="4"/>
        </w:numPr>
        <w:spacing w:after="20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The difficulties of implementing a flexible language strategy for instruction, particularly in areas with different linguistic traditions, were discussed.</w:t>
      </w:r>
    </w:p>
    <w:p w:rsidR="006B126B" w:rsidRPr="006B126B" w:rsidRDefault="006B126B" w:rsidP="006B126B">
      <w:pPr>
        <w:numPr>
          <w:ilvl w:val="0"/>
          <w:numId w:val="4"/>
        </w:numPr>
        <w:spacing w:after="20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lastRenderedPageBreak/>
        <w:t>Teachers acknowledged the potential advantages of interdisciplinary collaboration but emphasized the necessity for specific rules and assistance in order to carry out such collaborations successfully.</w:t>
      </w:r>
    </w:p>
    <w:p w:rsidR="006B126B" w:rsidRPr="006B126B" w:rsidRDefault="006B126B" w:rsidP="006B126B">
      <w:pPr>
        <w:numPr>
          <w:ilvl w:val="0"/>
          <w:numId w:val="4"/>
        </w:numPr>
        <w:spacing w:after="20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A few educators emphasised the significance of matching evaluation procedures with learning objectives and giving students ongoing feedback.</w:t>
      </w:r>
    </w:p>
    <w:p w:rsidR="006B126B" w:rsidRPr="006B126B" w:rsidRDefault="006B126B" w:rsidP="006B126B">
      <w:pPr>
        <w:numPr>
          <w:ilvl w:val="0"/>
          <w:numId w:val="4"/>
        </w:numPr>
        <w:spacing w:after="20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Teachers expressed appreciation for the focus on institutional autonomy but also expressed concern about possible administrative difficulties that might occur.</w:t>
      </w:r>
    </w:p>
    <w:p w:rsidR="006B126B" w:rsidRPr="006B126B" w:rsidRDefault="006B126B" w:rsidP="006B126B">
      <w:pPr>
        <w:numPr>
          <w:ilvl w:val="0"/>
          <w:numId w:val="4"/>
        </w:numPr>
        <w:spacing w:after="20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To stay current on the altering educational scene and successfully carry out NEP efforts, teachers voiced a desire for regular workshops, seminars, and training programmes.</w:t>
      </w:r>
    </w:p>
    <w:p w:rsidR="006B126B" w:rsidRPr="006B126B" w:rsidRDefault="006B126B" w:rsidP="006B126B">
      <w:pPr>
        <w:numPr>
          <w:ilvl w:val="1"/>
          <w:numId w:val="3"/>
        </w:numPr>
        <w:spacing w:after="200" w:line="400" w:lineRule="atLeast"/>
        <w:jc w:val="both"/>
        <w:rPr>
          <w:rFonts w:ascii="Times New Roman" w:eastAsia="Times New Roman" w:hAnsi="Times New Roman" w:cs="Times New Roman"/>
          <w:b/>
          <w:bCs/>
          <w:sz w:val="24"/>
          <w:szCs w:val="24"/>
        </w:rPr>
      </w:pPr>
      <w:r w:rsidRPr="006B126B">
        <w:rPr>
          <w:rFonts w:ascii="Times New Roman" w:eastAsia="Times New Roman" w:hAnsi="Times New Roman" w:cs="Times New Roman"/>
          <w:b/>
          <w:bCs/>
          <w:sz w:val="24"/>
          <w:szCs w:val="24"/>
        </w:rPr>
        <w:t xml:space="preserve"> Suggestions</w:t>
      </w:r>
    </w:p>
    <w:p w:rsidR="006B126B" w:rsidRPr="006B126B" w:rsidRDefault="006B126B" w:rsidP="006E13CB">
      <w:pPr>
        <w:spacing w:line="360" w:lineRule="auto"/>
        <w:ind w:firstLine="360"/>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Based on the above findings, researcher offered some suggestions which are helpful for the effective implementation of NEP-2020.</w:t>
      </w:r>
    </w:p>
    <w:p w:rsidR="006B126B" w:rsidRPr="006B126B" w:rsidRDefault="006B126B" w:rsidP="006E13CB">
      <w:pPr>
        <w:pStyle w:val="ListParagraph"/>
        <w:numPr>
          <w:ilvl w:val="0"/>
          <w:numId w:val="5"/>
        </w:numPr>
        <w:spacing w:after="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Include educators in the policy-making process to ensure that their viewpoints and insights are taken into account. This can strengthen their will to carry it out successfully.</w:t>
      </w:r>
    </w:p>
    <w:p w:rsidR="006B126B" w:rsidRPr="006B126B" w:rsidRDefault="006B126B" w:rsidP="006E13CB">
      <w:pPr>
        <w:pStyle w:val="ListParagraph"/>
        <w:numPr>
          <w:ilvl w:val="0"/>
          <w:numId w:val="5"/>
        </w:numPr>
        <w:spacing w:after="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Ensure that the tools required to enable policy implementation are easily accessible, such as instructional materials and technology. Potential obstacles can be lessened with adequate resource allocation.</w:t>
      </w:r>
    </w:p>
    <w:p w:rsidR="006B126B" w:rsidRPr="006B126B" w:rsidRDefault="006B126B" w:rsidP="006E13CB">
      <w:pPr>
        <w:pStyle w:val="ListParagraph"/>
        <w:numPr>
          <w:ilvl w:val="0"/>
          <w:numId w:val="5"/>
        </w:numPr>
        <w:spacing w:after="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Appropriate planning and on-the-ground implementation are necessary to achieve the challenging objectives outlined in NEP 2020.</w:t>
      </w:r>
    </w:p>
    <w:p w:rsidR="006B126B" w:rsidRPr="006B126B" w:rsidRDefault="006B126B" w:rsidP="006E13CB">
      <w:pPr>
        <w:numPr>
          <w:ilvl w:val="0"/>
          <w:numId w:val="5"/>
        </w:numPr>
        <w:spacing w:after="20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The suggested NEP must have less political interference in order to operate the system impartially and fearlessly.</w:t>
      </w:r>
    </w:p>
    <w:p w:rsidR="006B126B" w:rsidRDefault="006B126B" w:rsidP="006E13CB">
      <w:pPr>
        <w:numPr>
          <w:ilvl w:val="0"/>
          <w:numId w:val="5"/>
        </w:numPr>
        <w:spacing w:after="200"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Since critical, rational, and creative thinking form the basis of contemporary teaching and learning, NEP 2020 must be appropriately implemented with these objectives.</w:t>
      </w:r>
    </w:p>
    <w:p w:rsidR="006E13CB" w:rsidRDefault="006E13CB" w:rsidP="006E13CB">
      <w:pPr>
        <w:spacing w:after="200" w:line="360" w:lineRule="auto"/>
        <w:jc w:val="both"/>
        <w:rPr>
          <w:rFonts w:ascii="Times New Roman" w:eastAsia="Times New Roman" w:hAnsi="Times New Roman" w:cs="Times New Roman"/>
          <w:sz w:val="24"/>
          <w:szCs w:val="24"/>
        </w:rPr>
      </w:pPr>
    </w:p>
    <w:p w:rsidR="006E13CB" w:rsidRPr="006E13CB" w:rsidRDefault="006E13CB" w:rsidP="006E13CB">
      <w:pPr>
        <w:spacing w:after="200" w:line="360" w:lineRule="auto"/>
        <w:jc w:val="both"/>
        <w:rPr>
          <w:rFonts w:ascii="Times New Roman" w:eastAsia="Times New Roman" w:hAnsi="Times New Roman" w:cs="Times New Roman"/>
          <w:sz w:val="24"/>
          <w:szCs w:val="24"/>
        </w:rPr>
      </w:pPr>
    </w:p>
    <w:p w:rsidR="006B126B" w:rsidRPr="006B126B" w:rsidRDefault="006B126B" w:rsidP="006B126B">
      <w:pPr>
        <w:numPr>
          <w:ilvl w:val="1"/>
          <w:numId w:val="3"/>
        </w:numPr>
        <w:spacing w:after="200" w:line="276" w:lineRule="auto"/>
        <w:jc w:val="both"/>
        <w:rPr>
          <w:rFonts w:ascii="Times New Roman" w:eastAsia="SimSun" w:hAnsi="Times New Roman" w:cs="Times New Roman"/>
          <w:b/>
          <w:bCs/>
          <w:sz w:val="28"/>
          <w:szCs w:val="28"/>
        </w:rPr>
      </w:pPr>
      <w:r w:rsidRPr="006B126B">
        <w:rPr>
          <w:rFonts w:ascii="Times New Roman" w:eastAsia="SimSun" w:hAnsi="Times New Roman" w:cs="Times New Roman"/>
          <w:b/>
          <w:bCs/>
          <w:sz w:val="28"/>
          <w:szCs w:val="28"/>
        </w:rPr>
        <w:lastRenderedPageBreak/>
        <w:t xml:space="preserve"> Conclusion:</w:t>
      </w:r>
    </w:p>
    <w:p w:rsidR="006B126B" w:rsidRDefault="006B126B" w:rsidP="006E13CB">
      <w:pPr>
        <w:spacing w:line="360" w:lineRule="auto"/>
        <w:ind w:firstLine="720"/>
        <w:jc w:val="both"/>
        <w:rPr>
          <w:rFonts w:ascii="Times New Roman" w:eastAsia="SimSun" w:hAnsi="Times New Roman" w:cs="Times New Roman"/>
          <w:sz w:val="24"/>
          <w:szCs w:val="24"/>
        </w:rPr>
      </w:pPr>
      <w:r w:rsidRPr="006B126B">
        <w:rPr>
          <w:rFonts w:ascii="Times New Roman" w:eastAsia="SimSun" w:hAnsi="Times New Roman" w:cs="Times New Roman"/>
          <w:sz w:val="24"/>
          <w:szCs w:val="24"/>
        </w:rPr>
        <w:t xml:space="preserve">The National Education Policy 2020 (NEP 2020) is a well-defined and well-thought-out policy statement that has remained India's higher education system as advanced, progressive, and equal. As a result, it must be implemented with sincere efforts on the pillars of access, equity, quality, affordability, and accountability. Because, based on the perceptions of various teachers of degree colleges in </w:t>
      </w:r>
      <w:proofErr w:type="spellStart"/>
      <w:r w:rsidRPr="006B126B">
        <w:rPr>
          <w:rFonts w:ascii="Times New Roman" w:eastAsia="SimSun" w:hAnsi="Times New Roman" w:cs="Times New Roman"/>
          <w:sz w:val="24"/>
          <w:szCs w:val="24"/>
        </w:rPr>
        <w:t>Belthangady</w:t>
      </w:r>
      <w:proofErr w:type="spellEnd"/>
      <w:r w:rsidRPr="006B126B">
        <w:rPr>
          <w:rFonts w:ascii="Times New Roman" w:eastAsia="SimSun" w:hAnsi="Times New Roman" w:cs="Times New Roman"/>
          <w:sz w:val="24"/>
          <w:szCs w:val="24"/>
        </w:rPr>
        <w:t xml:space="preserve"> taluk, it can be stated that, in order to truly transform from the current system of higher education, the government must investigate system flaws and focus on teacher quality improvement at the UG level. Higher education should be more holistic, flexible, and multidisciplinary in order to develop India into a dynamic knowledge society and global knowledge superpower. The proper implementation of the New Education Policy (NEP)2020 in the Indian educational system will result in a significant shift and the provision of high-quality education to all. Then it will result in the overall development of future citizens to the nation.</w:t>
      </w:r>
    </w:p>
    <w:p w:rsidR="007F768F" w:rsidRPr="006B126B" w:rsidRDefault="007F768F" w:rsidP="006E13CB">
      <w:pPr>
        <w:spacing w:line="360" w:lineRule="auto"/>
        <w:ind w:firstLine="720"/>
        <w:jc w:val="both"/>
        <w:rPr>
          <w:rFonts w:ascii="Times New Roman" w:eastAsia="SimSun" w:hAnsi="Times New Roman" w:cs="Times New Roman"/>
          <w:sz w:val="24"/>
          <w:szCs w:val="24"/>
        </w:rPr>
      </w:pPr>
      <w:bookmarkStart w:id="0" w:name="_GoBack"/>
      <w:bookmarkEnd w:id="0"/>
    </w:p>
    <w:p w:rsidR="006B126B" w:rsidRPr="006B126B" w:rsidRDefault="006B126B" w:rsidP="006B126B">
      <w:pPr>
        <w:rPr>
          <w:rFonts w:ascii="Times New Roman" w:eastAsia="SimSun" w:hAnsi="Times New Roman" w:cs="Times New Roman"/>
          <w:b/>
          <w:bCs/>
          <w:sz w:val="28"/>
          <w:szCs w:val="28"/>
        </w:rPr>
      </w:pPr>
      <w:r w:rsidRPr="006B126B">
        <w:rPr>
          <w:rFonts w:ascii="Times New Roman" w:eastAsia="SimSun" w:hAnsi="Times New Roman" w:cs="Times New Roman"/>
          <w:b/>
          <w:bCs/>
          <w:sz w:val="28"/>
          <w:szCs w:val="28"/>
        </w:rPr>
        <w:t>References:</w:t>
      </w:r>
    </w:p>
    <w:p w:rsidR="006B126B" w:rsidRPr="006B126B" w:rsidRDefault="006B126B" w:rsidP="008D476C">
      <w:pPr>
        <w:spacing w:line="360" w:lineRule="auto"/>
        <w:jc w:val="both"/>
        <w:rPr>
          <w:rFonts w:ascii="Times New Roman" w:eastAsia="Times New Roman" w:hAnsi="Times New Roman" w:cs="Times New Roman"/>
          <w:sz w:val="24"/>
          <w:szCs w:val="24"/>
        </w:rPr>
      </w:pPr>
      <w:proofErr w:type="spellStart"/>
      <w:r w:rsidRPr="006B126B">
        <w:rPr>
          <w:rFonts w:ascii="Times New Roman" w:eastAsia="Times New Roman" w:hAnsi="Times New Roman" w:cs="Times New Roman"/>
          <w:sz w:val="24"/>
          <w:szCs w:val="24"/>
        </w:rPr>
        <w:t>Aithal</w:t>
      </w:r>
      <w:proofErr w:type="spellEnd"/>
      <w:r w:rsidRPr="006B126B">
        <w:rPr>
          <w:rFonts w:ascii="Times New Roman" w:eastAsia="Times New Roman" w:hAnsi="Times New Roman" w:cs="Times New Roman"/>
          <w:sz w:val="24"/>
          <w:szCs w:val="24"/>
        </w:rPr>
        <w:t>, P. S., &amp;</w:t>
      </w:r>
      <w:proofErr w:type="spellStart"/>
      <w:r w:rsidRPr="006B126B">
        <w:rPr>
          <w:rFonts w:ascii="Times New Roman" w:eastAsia="Times New Roman" w:hAnsi="Times New Roman" w:cs="Times New Roman"/>
          <w:sz w:val="24"/>
          <w:szCs w:val="24"/>
        </w:rPr>
        <w:t>Aithal</w:t>
      </w:r>
      <w:proofErr w:type="spellEnd"/>
      <w:r w:rsidRPr="006B126B">
        <w:rPr>
          <w:rFonts w:ascii="Times New Roman" w:eastAsia="Times New Roman" w:hAnsi="Times New Roman" w:cs="Times New Roman"/>
          <w:sz w:val="24"/>
          <w:szCs w:val="24"/>
        </w:rPr>
        <w:t xml:space="preserve">, S. (2019). Building World-Class Universities: Some Insights &amp; Predictions. </w:t>
      </w:r>
      <w:proofErr w:type="spellStart"/>
      <w:r w:rsidRPr="006B126B">
        <w:rPr>
          <w:rFonts w:ascii="Times New Roman" w:eastAsia="Times New Roman" w:hAnsi="Times New Roman" w:cs="Times New Roman"/>
          <w:sz w:val="24"/>
          <w:szCs w:val="24"/>
        </w:rPr>
        <w:t>BuildingWorld</w:t>
      </w:r>
      <w:proofErr w:type="spellEnd"/>
      <w:r w:rsidRPr="006B126B">
        <w:rPr>
          <w:rFonts w:ascii="Times New Roman" w:eastAsia="Times New Roman" w:hAnsi="Times New Roman" w:cs="Times New Roman"/>
          <w:sz w:val="24"/>
          <w:szCs w:val="24"/>
        </w:rPr>
        <w:t>-Class Universities: Some Insights &amp;</w:t>
      </w:r>
      <w:r w:rsidRPr="006B126B">
        <w:rPr>
          <w:rFonts w:ascii="Times New Roman" w:eastAsia="Times New Roman" w:hAnsi="Times New Roman" w:cs="Times New Roman"/>
          <w:sz w:val="24"/>
          <w:szCs w:val="24"/>
        </w:rPr>
        <w:t>Predictions. International</w:t>
      </w:r>
      <w:r w:rsidRPr="006B126B">
        <w:rPr>
          <w:rFonts w:ascii="Times New Roman" w:eastAsia="Times New Roman" w:hAnsi="Times New Roman" w:cs="Times New Roman"/>
          <w:sz w:val="24"/>
          <w:szCs w:val="24"/>
        </w:rPr>
        <w:t xml:space="preserve"> Journal of Management, </w:t>
      </w:r>
      <w:r w:rsidRPr="006B126B">
        <w:rPr>
          <w:rFonts w:ascii="Times New Roman" w:eastAsia="Times New Roman" w:hAnsi="Times New Roman" w:cs="Times New Roman"/>
          <w:sz w:val="24"/>
          <w:szCs w:val="24"/>
        </w:rPr>
        <w:t>Technology, and Social Sciences</w:t>
      </w:r>
      <w:r w:rsidRPr="006B126B">
        <w:rPr>
          <w:rFonts w:ascii="Times New Roman" w:eastAsia="Times New Roman" w:hAnsi="Times New Roman" w:cs="Times New Roman"/>
          <w:sz w:val="24"/>
          <w:szCs w:val="24"/>
        </w:rPr>
        <w:t xml:space="preserve"> (IJMTS), 4 (2).</w:t>
      </w:r>
    </w:p>
    <w:p w:rsidR="006B126B" w:rsidRPr="006B126B" w:rsidRDefault="006B126B" w:rsidP="008D476C">
      <w:pPr>
        <w:spacing w:line="360" w:lineRule="auto"/>
        <w:jc w:val="both"/>
        <w:rPr>
          <w:rFonts w:ascii="Times New Roman" w:eastAsia="Times New Roman" w:hAnsi="Times New Roman" w:cs="Times New Roman"/>
          <w:sz w:val="24"/>
          <w:szCs w:val="24"/>
        </w:rPr>
      </w:pPr>
      <w:proofErr w:type="spellStart"/>
      <w:r w:rsidRPr="006B126B">
        <w:rPr>
          <w:rFonts w:ascii="Times New Roman" w:eastAsia="SimSun" w:hAnsi="Times New Roman" w:cs="Times New Roman"/>
          <w:sz w:val="24"/>
          <w:szCs w:val="24"/>
        </w:rPr>
        <w:t>Aithal</w:t>
      </w:r>
      <w:proofErr w:type="spellEnd"/>
      <w:r w:rsidRPr="006B126B">
        <w:rPr>
          <w:rFonts w:ascii="Times New Roman" w:eastAsia="SimSun" w:hAnsi="Times New Roman" w:cs="Times New Roman"/>
          <w:sz w:val="24"/>
          <w:szCs w:val="24"/>
        </w:rPr>
        <w:t xml:space="preserve">, </w:t>
      </w:r>
      <w:r w:rsidRPr="006B126B">
        <w:rPr>
          <w:rFonts w:ascii="Times New Roman" w:eastAsia="SimSun" w:hAnsi="Times New Roman" w:cs="Times New Roman"/>
          <w:sz w:val="24"/>
          <w:szCs w:val="24"/>
        </w:rPr>
        <w:t>P.S., &amp;</w:t>
      </w:r>
      <w:r w:rsidRPr="006B126B">
        <w:rPr>
          <w:rFonts w:ascii="Times New Roman" w:eastAsia="SimSun" w:hAnsi="Times New Roman" w:cs="Times New Roman"/>
          <w:sz w:val="24"/>
          <w:szCs w:val="24"/>
        </w:rPr>
        <w:t>AITHAL, S. (2020). Analysis of the Indian National Education Policy 2020 towards Achieving its Objectives. International Journal of Management, Technology, and Social Sciences (IJMTS),5(2).</w:t>
      </w:r>
    </w:p>
    <w:p w:rsidR="006B126B" w:rsidRPr="006B126B" w:rsidRDefault="006B126B" w:rsidP="008D476C">
      <w:pPr>
        <w:spacing w:line="360" w:lineRule="auto"/>
        <w:jc w:val="both"/>
        <w:rPr>
          <w:rFonts w:ascii="Times New Roman" w:eastAsia="Times New Roman" w:hAnsi="Times New Roman" w:cs="Times New Roman"/>
          <w:sz w:val="24"/>
          <w:szCs w:val="24"/>
        </w:rPr>
      </w:pPr>
      <w:proofErr w:type="spellStart"/>
      <w:r w:rsidRPr="006B126B">
        <w:rPr>
          <w:rFonts w:ascii="Times New Roman" w:eastAsia="Times New Roman" w:hAnsi="Times New Roman" w:cs="Times New Roman"/>
          <w:sz w:val="24"/>
          <w:szCs w:val="24"/>
        </w:rPr>
        <w:t>Aithal</w:t>
      </w:r>
      <w:proofErr w:type="spellEnd"/>
      <w:r w:rsidRPr="006B126B">
        <w:rPr>
          <w:rFonts w:ascii="Times New Roman" w:eastAsia="Times New Roman" w:hAnsi="Times New Roman" w:cs="Times New Roman"/>
          <w:sz w:val="24"/>
          <w:szCs w:val="24"/>
        </w:rPr>
        <w:t>, P.S., &amp;</w:t>
      </w:r>
      <w:proofErr w:type="spellStart"/>
      <w:proofErr w:type="gramStart"/>
      <w:r w:rsidRPr="006B126B">
        <w:rPr>
          <w:rFonts w:ascii="Times New Roman" w:eastAsia="Times New Roman" w:hAnsi="Times New Roman" w:cs="Times New Roman"/>
          <w:sz w:val="24"/>
          <w:szCs w:val="24"/>
        </w:rPr>
        <w:t>Aithal,S</w:t>
      </w:r>
      <w:proofErr w:type="spellEnd"/>
      <w:r w:rsidRPr="006B126B">
        <w:rPr>
          <w:rFonts w:ascii="Times New Roman" w:eastAsia="Times New Roman" w:hAnsi="Times New Roman" w:cs="Times New Roman"/>
          <w:sz w:val="24"/>
          <w:szCs w:val="24"/>
        </w:rPr>
        <w:t>.</w:t>
      </w:r>
      <w:proofErr w:type="gramEnd"/>
      <w:r w:rsidRPr="006B126B">
        <w:rPr>
          <w:rFonts w:ascii="Times New Roman" w:eastAsia="Times New Roman" w:hAnsi="Times New Roman" w:cs="Times New Roman"/>
          <w:sz w:val="24"/>
          <w:szCs w:val="24"/>
        </w:rPr>
        <w:t xml:space="preserve">(2019).Analysis of Higher </w:t>
      </w:r>
      <w:proofErr w:type="spellStart"/>
      <w:r w:rsidRPr="006B126B">
        <w:rPr>
          <w:rFonts w:ascii="Times New Roman" w:eastAsia="Times New Roman" w:hAnsi="Times New Roman" w:cs="Times New Roman"/>
          <w:sz w:val="24"/>
          <w:szCs w:val="24"/>
        </w:rPr>
        <w:t>Educationin</w:t>
      </w:r>
      <w:proofErr w:type="spellEnd"/>
      <w:r w:rsidRPr="006B126B">
        <w:rPr>
          <w:rFonts w:ascii="Times New Roman" w:eastAsia="Times New Roman" w:hAnsi="Times New Roman" w:cs="Times New Roman"/>
          <w:sz w:val="24"/>
          <w:szCs w:val="24"/>
        </w:rPr>
        <w:t xml:space="preserve"> Indian National Education Policy Proposal 2019 and Its Implementation Challenges. International Journal of Applied Engineering and Management Letters (IJAEML), 3(2),1-35.</w:t>
      </w:r>
    </w:p>
    <w:p w:rsidR="006B126B" w:rsidRPr="006B126B" w:rsidRDefault="006B126B" w:rsidP="008D476C">
      <w:pPr>
        <w:spacing w:line="360" w:lineRule="auto"/>
        <w:jc w:val="both"/>
        <w:rPr>
          <w:rFonts w:ascii="Times New Roman" w:eastAsia="Times New Roman" w:hAnsi="Times New Roman" w:cs="Times New Roman"/>
          <w:sz w:val="24"/>
          <w:szCs w:val="24"/>
        </w:rPr>
      </w:pPr>
      <w:proofErr w:type="spellStart"/>
      <w:r w:rsidRPr="006B126B">
        <w:rPr>
          <w:rFonts w:ascii="Times New Roman" w:eastAsia="Times New Roman" w:hAnsi="Times New Roman" w:cs="Times New Roman"/>
          <w:sz w:val="24"/>
          <w:szCs w:val="24"/>
        </w:rPr>
        <w:t>Akram</w:t>
      </w:r>
      <w:proofErr w:type="spellEnd"/>
      <w:r w:rsidRPr="006B126B">
        <w:rPr>
          <w:rFonts w:ascii="Times New Roman" w:eastAsia="Times New Roman" w:hAnsi="Times New Roman" w:cs="Times New Roman"/>
          <w:sz w:val="24"/>
          <w:szCs w:val="24"/>
        </w:rPr>
        <w:t xml:space="preserve">, </w:t>
      </w:r>
      <w:r w:rsidRPr="006B126B">
        <w:rPr>
          <w:rFonts w:ascii="Times New Roman" w:eastAsia="Times New Roman" w:hAnsi="Times New Roman" w:cs="Times New Roman"/>
          <w:sz w:val="24"/>
          <w:szCs w:val="24"/>
        </w:rPr>
        <w:t>M. (</w:t>
      </w:r>
      <w:r w:rsidRPr="006B126B">
        <w:rPr>
          <w:rFonts w:ascii="Times New Roman" w:eastAsia="Times New Roman" w:hAnsi="Times New Roman" w:cs="Times New Roman"/>
          <w:sz w:val="24"/>
          <w:szCs w:val="24"/>
        </w:rPr>
        <w:t xml:space="preserve">2010). Opinion of teachers and students about futurology of higher education in </w:t>
      </w:r>
      <w:proofErr w:type="spellStart"/>
      <w:r w:rsidRPr="006B126B">
        <w:rPr>
          <w:rFonts w:ascii="Times New Roman" w:eastAsia="Times New Roman" w:hAnsi="Times New Roman" w:cs="Times New Roman"/>
          <w:sz w:val="24"/>
          <w:szCs w:val="24"/>
        </w:rPr>
        <w:t>pakistan</w:t>
      </w:r>
      <w:proofErr w:type="spellEnd"/>
      <w:r w:rsidRPr="006B126B">
        <w:rPr>
          <w:rFonts w:ascii="Times New Roman" w:eastAsia="Times New Roman" w:hAnsi="Times New Roman" w:cs="Times New Roman"/>
          <w:sz w:val="24"/>
          <w:szCs w:val="24"/>
        </w:rPr>
        <w:t>. International journal for cross-disciplinary subjects in education (IJCDSE), 1(4),255-259.</w:t>
      </w:r>
    </w:p>
    <w:p w:rsidR="006B126B" w:rsidRPr="006B126B" w:rsidRDefault="006B126B" w:rsidP="008D476C">
      <w:pPr>
        <w:spacing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 xml:space="preserve">Braun, V., </w:t>
      </w:r>
      <w:r w:rsidRPr="006B126B">
        <w:rPr>
          <w:rFonts w:ascii="Times New Roman" w:eastAsia="Times New Roman" w:hAnsi="Times New Roman" w:cs="Times New Roman"/>
          <w:sz w:val="24"/>
          <w:szCs w:val="24"/>
        </w:rPr>
        <w:t>&amp; Clarke</w:t>
      </w:r>
      <w:r w:rsidRPr="006B126B">
        <w:rPr>
          <w:rFonts w:ascii="Times New Roman" w:eastAsia="Times New Roman" w:hAnsi="Times New Roman" w:cs="Times New Roman"/>
          <w:sz w:val="24"/>
          <w:szCs w:val="24"/>
        </w:rPr>
        <w:t xml:space="preserve">, V. (2006).  </w:t>
      </w:r>
      <w:r w:rsidRPr="006B126B">
        <w:rPr>
          <w:rFonts w:ascii="Times New Roman" w:eastAsia="Times New Roman" w:hAnsi="Times New Roman" w:cs="Times New Roman"/>
          <w:sz w:val="24"/>
          <w:szCs w:val="24"/>
        </w:rPr>
        <w:t xml:space="preserve">Using </w:t>
      </w:r>
      <w:proofErr w:type="spellStart"/>
      <w:r w:rsidRPr="006B126B">
        <w:rPr>
          <w:rFonts w:ascii="Times New Roman" w:eastAsia="Times New Roman" w:hAnsi="Times New Roman" w:cs="Times New Roman"/>
          <w:sz w:val="24"/>
          <w:szCs w:val="24"/>
        </w:rPr>
        <w:t>thematicanalysis</w:t>
      </w:r>
      <w:proofErr w:type="spellEnd"/>
      <w:r w:rsidRPr="006B126B">
        <w:rPr>
          <w:rFonts w:ascii="Times New Roman" w:eastAsia="Times New Roman" w:hAnsi="Times New Roman" w:cs="Times New Roman"/>
          <w:sz w:val="24"/>
          <w:szCs w:val="24"/>
        </w:rPr>
        <w:t xml:space="preserve"> in psychology</w:t>
      </w:r>
      <w:r w:rsidRPr="006B126B">
        <w:rPr>
          <w:rFonts w:ascii="Times New Roman" w:eastAsia="Times New Roman" w:hAnsi="Times New Roman" w:cs="Times New Roman"/>
          <w:sz w:val="24"/>
          <w:szCs w:val="24"/>
        </w:rPr>
        <w:t xml:space="preserve">.  </w:t>
      </w:r>
      <w:r w:rsidRPr="006B126B">
        <w:rPr>
          <w:rFonts w:ascii="Times New Roman" w:eastAsia="Times New Roman" w:hAnsi="Times New Roman" w:cs="Times New Roman"/>
          <w:sz w:val="24"/>
          <w:szCs w:val="24"/>
        </w:rPr>
        <w:t xml:space="preserve">Qualitative </w:t>
      </w:r>
      <w:proofErr w:type="spellStart"/>
      <w:r w:rsidRPr="006B126B">
        <w:rPr>
          <w:rFonts w:ascii="Times New Roman" w:eastAsia="Times New Roman" w:hAnsi="Times New Roman" w:cs="Times New Roman"/>
          <w:sz w:val="24"/>
          <w:szCs w:val="24"/>
        </w:rPr>
        <w:t>Researchin</w:t>
      </w:r>
      <w:proofErr w:type="spellEnd"/>
      <w:r w:rsidRPr="006B126B">
        <w:rPr>
          <w:rFonts w:ascii="Times New Roman" w:eastAsia="Times New Roman" w:hAnsi="Times New Roman" w:cs="Times New Roman"/>
          <w:sz w:val="24"/>
          <w:szCs w:val="24"/>
        </w:rPr>
        <w:t xml:space="preserve"> Psychology, 3(2), 77-101.</w:t>
      </w:r>
    </w:p>
    <w:p w:rsidR="006B126B" w:rsidRPr="006B126B" w:rsidRDefault="006B126B" w:rsidP="008D476C">
      <w:pPr>
        <w:spacing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lastRenderedPageBreak/>
        <w:t>Deb, P. (2020). Vision for Foreign Universities in the National Education Policy 2020: A Critique. Rajiv Gandhi Institute for Contemporary Studies, 1-29.</w:t>
      </w:r>
    </w:p>
    <w:p w:rsidR="006B126B" w:rsidRPr="006B126B" w:rsidRDefault="006B126B" w:rsidP="008D476C">
      <w:pPr>
        <w:spacing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https://www.rgics.  org/wpcontent/uploads/Foreign-Universities-in-India-Palash-Deb.pdf</w:t>
      </w:r>
    </w:p>
    <w:p w:rsidR="006B126B" w:rsidRPr="006B126B" w:rsidRDefault="006B126B" w:rsidP="008D476C">
      <w:pPr>
        <w:spacing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Holloway, I., &amp; Galvin, K.</w:t>
      </w:r>
      <w:r w:rsidRPr="006B126B">
        <w:rPr>
          <w:rFonts w:ascii="Times New Roman" w:eastAsia="Times New Roman" w:hAnsi="Times New Roman" w:cs="Times New Roman"/>
          <w:sz w:val="24"/>
          <w:szCs w:val="24"/>
        </w:rPr>
        <w:t xml:space="preserve"> (2016).  </w:t>
      </w:r>
      <w:proofErr w:type="spellStart"/>
      <w:r w:rsidRPr="006B126B">
        <w:rPr>
          <w:rFonts w:ascii="Times New Roman" w:eastAsia="Times New Roman" w:hAnsi="Times New Roman" w:cs="Times New Roman"/>
          <w:sz w:val="24"/>
          <w:szCs w:val="24"/>
        </w:rPr>
        <w:t>QualitativeResearch</w:t>
      </w:r>
      <w:proofErr w:type="spellEnd"/>
      <w:r w:rsidRPr="006B126B">
        <w:rPr>
          <w:rFonts w:ascii="Times New Roman" w:eastAsia="Times New Roman" w:hAnsi="Times New Roman" w:cs="Times New Roman"/>
          <w:sz w:val="24"/>
          <w:szCs w:val="24"/>
        </w:rPr>
        <w:t xml:space="preserve">   in   Nursing   and   Healthcare.   John Wiley &amp;Sons. </w:t>
      </w:r>
    </w:p>
    <w:p w:rsidR="006B126B" w:rsidRPr="006B126B" w:rsidRDefault="006B126B" w:rsidP="008D476C">
      <w:pPr>
        <w:spacing w:line="360" w:lineRule="auto"/>
        <w:jc w:val="both"/>
        <w:rPr>
          <w:rFonts w:ascii="Times New Roman" w:eastAsia="Times New Roman" w:hAnsi="Times New Roman" w:cs="Times New Roman"/>
          <w:sz w:val="24"/>
          <w:szCs w:val="24"/>
        </w:rPr>
      </w:pPr>
      <w:proofErr w:type="spellStart"/>
      <w:r w:rsidRPr="006B126B">
        <w:rPr>
          <w:rFonts w:ascii="Times New Roman" w:eastAsia="Times New Roman" w:hAnsi="Times New Roman" w:cs="Times New Roman"/>
          <w:sz w:val="24"/>
          <w:szCs w:val="24"/>
        </w:rPr>
        <w:t>Jha</w:t>
      </w:r>
      <w:proofErr w:type="spellEnd"/>
      <w:r w:rsidRPr="006B126B">
        <w:rPr>
          <w:rFonts w:ascii="Times New Roman" w:eastAsia="Times New Roman" w:hAnsi="Times New Roman" w:cs="Times New Roman"/>
          <w:sz w:val="24"/>
          <w:szCs w:val="24"/>
        </w:rPr>
        <w:t>, P., &amp;</w:t>
      </w:r>
      <w:proofErr w:type="spellStart"/>
      <w:r w:rsidRPr="006B126B">
        <w:rPr>
          <w:rFonts w:ascii="Times New Roman" w:eastAsia="Times New Roman" w:hAnsi="Times New Roman" w:cs="Times New Roman"/>
          <w:sz w:val="24"/>
          <w:szCs w:val="24"/>
        </w:rPr>
        <w:t>Parvati</w:t>
      </w:r>
      <w:proofErr w:type="spellEnd"/>
      <w:r w:rsidRPr="006B126B">
        <w:rPr>
          <w:rFonts w:ascii="Times New Roman" w:eastAsia="Times New Roman" w:hAnsi="Times New Roman" w:cs="Times New Roman"/>
          <w:sz w:val="24"/>
          <w:szCs w:val="24"/>
        </w:rPr>
        <w:t>, P. (</w:t>
      </w:r>
      <w:r w:rsidRPr="006B126B">
        <w:rPr>
          <w:rFonts w:ascii="Times New Roman" w:eastAsia="Times New Roman" w:hAnsi="Times New Roman" w:cs="Times New Roman"/>
          <w:sz w:val="24"/>
          <w:szCs w:val="24"/>
        </w:rPr>
        <w:t>2020</w:t>
      </w:r>
      <w:r w:rsidRPr="006B126B">
        <w:rPr>
          <w:rFonts w:ascii="Times New Roman" w:eastAsia="Times New Roman" w:hAnsi="Times New Roman" w:cs="Times New Roman"/>
          <w:sz w:val="24"/>
          <w:szCs w:val="24"/>
        </w:rPr>
        <w:t xml:space="preserve">). </w:t>
      </w:r>
      <w:proofErr w:type="spellStart"/>
      <w:r w:rsidRPr="006B126B">
        <w:rPr>
          <w:rFonts w:ascii="Times New Roman" w:eastAsia="Times New Roman" w:hAnsi="Times New Roman" w:cs="Times New Roman"/>
          <w:sz w:val="24"/>
          <w:szCs w:val="24"/>
        </w:rPr>
        <w:t>NationalEducationPolicy</w:t>
      </w:r>
      <w:proofErr w:type="spellEnd"/>
      <w:r w:rsidRPr="006B126B">
        <w:rPr>
          <w:rFonts w:ascii="Times New Roman" w:eastAsia="Times New Roman" w:hAnsi="Times New Roman" w:cs="Times New Roman"/>
          <w:sz w:val="24"/>
          <w:szCs w:val="24"/>
        </w:rPr>
        <w:t>, 2020. (</w:t>
      </w:r>
      <w:r w:rsidRPr="006B126B">
        <w:rPr>
          <w:rFonts w:ascii="Times New Roman" w:eastAsia="Times New Roman" w:hAnsi="Times New Roman" w:cs="Times New Roman"/>
          <w:sz w:val="24"/>
          <w:szCs w:val="24"/>
        </w:rPr>
        <w:t>2020).  Governance   at Banks, Economic&amp;PoliticalWeekly,55 (34),14-17.</w:t>
      </w:r>
    </w:p>
    <w:p w:rsidR="006B126B" w:rsidRPr="006B126B" w:rsidRDefault="006B126B" w:rsidP="008D476C">
      <w:pPr>
        <w:spacing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Kumar, K., Prakash, A., &amp;</w:t>
      </w:r>
      <w:proofErr w:type="spellStart"/>
      <w:proofErr w:type="gramStart"/>
      <w:r w:rsidRPr="006B126B">
        <w:rPr>
          <w:rFonts w:ascii="Times New Roman" w:eastAsia="Times New Roman" w:hAnsi="Times New Roman" w:cs="Times New Roman"/>
          <w:sz w:val="24"/>
          <w:szCs w:val="24"/>
        </w:rPr>
        <w:t>Singh,K</w:t>
      </w:r>
      <w:proofErr w:type="spellEnd"/>
      <w:r w:rsidRPr="006B126B">
        <w:rPr>
          <w:rFonts w:ascii="Times New Roman" w:eastAsia="Times New Roman" w:hAnsi="Times New Roman" w:cs="Times New Roman"/>
          <w:sz w:val="24"/>
          <w:szCs w:val="24"/>
        </w:rPr>
        <w:t>.</w:t>
      </w:r>
      <w:proofErr w:type="gramEnd"/>
      <w:r w:rsidRPr="006B126B">
        <w:rPr>
          <w:rFonts w:ascii="Times New Roman" w:eastAsia="Times New Roman" w:hAnsi="Times New Roman" w:cs="Times New Roman"/>
          <w:sz w:val="24"/>
          <w:szCs w:val="24"/>
        </w:rPr>
        <w:t>(2020).</w:t>
      </w:r>
      <w:proofErr w:type="spellStart"/>
      <w:r w:rsidRPr="006B126B">
        <w:rPr>
          <w:rFonts w:ascii="Times New Roman" w:eastAsia="Times New Roman" w:hAnsi="Times New Roman" w:cs="Times New Roman"/>
          <w:sz w:val="24"/>
          <w:szCs w:val="24"/>
        </w:rPr>
        <w:t>HowNational</w:t>
      </w:r>
      <w:proofErr w:type="spellEnd"/>
      <w:r w:rsidRPr="006B126B">
        <w:rPr>
          <w:rFonts w:ascii="Times New Roman" w:eastAsia="Times New Roman" w:hAnsi="Times New Roman" w:cs="Times New Roman"/>
          <w:sz w:val="24"/>
          <w:szCs w:val="24"/>
        </w:rPr>
        <w:t xml:space="preserve"> Education Policy 2020 can be a lodestar </w:t>
      </w:r>
      <w:proofErr w:type="spellStart"/>
      <w:r w:rsidRPr="006B126B">
        <w:rPr>
          <w:rFonts w:ascii="Times New Roman" w:eastAsia="Times New Roman" w:hAnsi="Times New Roman" w:cs="Times New Roman"/>
          <w:sz w:val="24"/>
          <w:szCs w:val="24"/>
        </w:rPr>
        <w:t>totransform</w:t>
      </w:r>
      <w:proofErr w:type="spellEnd"/>
      <w:r w:rsidRPr="006B126B">
        <w:rPr>
          <w:rFonts w:ascii="Times New Roman" w:eastAsia="Times New Roman" w:hAnsi="Times New Roman" w:cs="Times New Roman"/>
          <w:sz w:val="24"/>
          <w:szCs w:val="24"/>
        </w:rPr>
        <w:t xml:space="preserve"> future generation in India. Journal of Public Affairs, 20(4), e2500. https://doi.org/10.1002/pa.2500</w:t>
      </w:r>
    </w:p>
    <w:p w:rsidR="006B126B" w:rsidRPr="006B126B" w:rsidRDefault="006B126B" w:rsidP="008D476C">
      <w:pPr>
        <w:spacing w:line="360" w:lineRule="auto"/>
        <w:jc w:val="both"/>
        <w:rPr>
          <w:rFonts w:ascii="Times New Roman" w:eastAsia="SimSun" w:hAnsi="Times New Roman" w:cs="Times New Roman"/>
          <w:sz w:val="24"/>
          <w:szCs w:val="24"/>
        </w:rPr>
      </w:pPr>
      <w:r w:rsidRPr="006B126B">
        <w:rPr>
          <w:rFonts w:ascii="Times New Roman" w:eastAsia="SimSun" w:hAnsi="Times New Roman" w:cs="Times New Roman"/>
          <w:sz w:val="24"/>
          <w:szCs w:val="24"/>
        </w:rPr>
        <w:t xml:space="preserve">National Education Policy 2020, Ministry of Human Resource Development, Govt. Of India. </w:t>
      </w:r>
      <w:hyperlink r:id="rId9" w:history="1">
        <w:r w:rsidRPr="006B126B">
          <w:rPr>
            <w:rStyle w:val="Hyperlink"/>
            <w:rFonts w:ascii="Times New Roman" w:eastAsia="SimSun" w:hAnsi="Times New Roman" w:cs="Times New Roman"/>
          </w:rPr>
          <w:t>https://www.education.</w:t>
        </w:r>
      </w:hyperlink>
      <w:r w:rsidRPr="006B126B">
        <w:rPr>
          <w:rFonts w:ascii="Times New Roman" w:eastAsia="SimSun" w:hAnsi="Times New Roman" w:cs="Times New Roman"/>
          <w:sz w:val="24"/>
          <w:szCs w:val="24"/>
        </w:rPr>
        <w:t xml:space="preserve"> gov. In/sites/upload-files /</w:t>
      </w:r>
      <w:proofErr w:type="spellStart"/>
      <w:r w:rsidRPr="006B126B">
        <w:rPr>
          <w:rFonts w:ascii="Times New Roman" w:eastAsia="SimSun" w:hAnsi="Times New Roman" w:cs="Times New Roman"/>
          <w:sz w:val="24"/>
          <w:szCs w:val="24"/>
        </w:rPr>
        <w:t>mhrd</w:t>
      </w:r>
      <w:proofErr w:type="spellEnd"/>
      <w:r w:rsidRPr="006B126B">
        <w:rPr>
          <w:rFonts w:ascii="Times New Roman" w:eastAsia="SimSun" w:hAnsi="Times New Roman" w:cs="Times New Roman"/>
          <w:sz w:val="24"/>
          <w:szCs w:val="24"/>
        </w:rPr>
        <w:t xml:space="preserve">/files/ </w:t>
      </w:r>
      <w:proofErr w:type="spellStart"/>
      <w:r w:rsidRPr="006B126B">
        <w:rPr>
          <w:rFonts w:ascii="Times New Roman" w:eastAsia="SimSun" w:hAnsi="Times New Roman" w:cs="Times New Roman"/>
          <w:sz w:val="24"/>
          <w:szCs w:val="24"/>
        </w:rPr>
        <w:t>NEP_Final</w:t>
      </w:r>
      <w:proofErr w:type="spellEnd"/>
      <w:r w:rsidRPr="006B126B">
        <w:rPr>
          <w:rFonts w:ascii="Times New Roman" w:eastAsia="SimSun" w:hAnsi="Times New Roman" w:cs="Times New Roman"/>
          <w:sz w:val="24"/>
          <w:szCs w:val="24"/>
        </w:rPr>
        <w:t>_ English_0. pdf.</w:t>
      </w:r>
    </w:p>
    <w:p w:rsidR="006B126B" w:rsidRPr="006B126B" w:rsidRDefault="006B126B" w:rsidP="008D476C">
      <w:pPr>
        <w:spacing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sz w:val="24"/>
          <w:szCs w:val="24"/>
        </w:rPr>
        <w:t xml:space="preserve">Nikolic, I.A., </w:t>
      </w:r>
      <w:proofErr w:type="spellStart"/>
      <w:r w:rsidRPr="006B126B">
        <w:rPr>
          <w:rFonts w:ascii="Times New Roman" w:eastAsia="Times New Roman" w:hAnsi="Times New Roman" w:cs="Times New Roman"/>
          <w:sz w:val="24"/>
          <w:szCs w:val="24"/>
        </w:rPr>
        <w:t>Mandic</w:t>
      </w:r>
      <w:proofErr w:type="spellEnd"/>
      <w:r w:rsidRPr="006B126B">
        <w:rPr>
          <w:rFonts w:ascii="Times New Roman" w:eastAsia="Times New Roman" w:hAnsi="Times New Roman" w:cs="Times New Roman"/>
          <w:sz w:val="24"/>
          <w:szCs w:val="24"/>
        </w:rPr>
        <w:t>, DP., &amp;</w:t>
      </w:r>
      <w:proofErr w:type="spellStart"/>
      <w:proofErr w:type="gramStart"/>
      <w:r w:rsidRPr="006B126B">
        <w:rPr>
          <w:rFonts w:ascii="Times New Roman" w:eastAsia="Times New Roman" w:hAnsi="Times New Roman" w:cs="Times New Roman"/>
          <w:sz w:val="24"/>
          <w:szCs w:val="24"/>
        </w:rPr>
        <w:t>Kostadinovic,I.S</w:t>
      </w:r>
      <w:proofErr w:type="spellEnd"/>
      <w:r w:rsidRPr="006B126B">
        <w:rPr>
          <w:rFonts w:ascii="Times New Roman" w:eastAsia="Times New Roman" w:hAnsi="Times New Roman" w:cs="Times New Roman"/>
          <w:sz w:val="24"/>
          <w:szCs w:val="24"/>
        </w:rPr>
        <w:t>.</w:t>
      </w:r>
      <w:proofErr w:type="gramEnd"/>
      <w:r w:rsidRPr="006B126B">
        <w:rPr>
          <w:rFonts w:ascii="Times New Roman" w:eastAsia="Times New Roman" w:hAnsi="Times New Roman" w:cs="Times New Roman"/>
          <w:sz w:val="24"/>
          <w:szCs w:val="24"/>
        </w:rPr>
        <w:t xml:space="preserve">(2017). The opinion of teachers towards the educational concept of efficient school </w:t>
      </w:r>
      <w:proofErr w:type="spellStart"/>
      <w:r w:rsidRPr="006B126B">
        <w:rPr>
          <w:rFonts w:ascii="Times New Roman" w:eastAsia="Times New Roman" w:hAnsi="Times New Roman" w:cs="Times New Roman"/>
          <w:sz w:val="24"/>
          <w:szCs w:val="24"/>
        </w:rPr>
        <w:t>socioloski</w:t>
      </w:r>
      <w:proofErr w:type="spellEnd"/>
      <w:r w:rsidRPr="006B126B">
        <w:rPr>
          <w:rFonts w:ascii="Times New Roman" w:eastAsia="Times New Roman" w:hAnsi="Times New Roman" w:cs="Times New Roman"/>
          <w:sz w:val="24"/>
          <w:szCs w:val="24"/>
        </w:rPr>
        <w:t xml:space="preserve"> </w:t>
      </w:r>
      <w:proofErr w:type="spellStart"/>
      <w:r w:rsidRPr="006B126B">
        <w:rPr>
          <w:rFonts w:ascii="Times New Roman" w:eastAsia="Times New Roman" w:hAnsi="Times New Roman" w:cs="Times New Roman"/>
          <w:sz w:val="24"/>
          <w:szCs w:val="24"/>
        </w:rPr>
        <w:t>brigled</w:t>
      </w:r>
      <w:proofErr w:type="spellEnd"/>
      <w:r w:rsidRPr="006B126B">
        <w:rPr>
          <w:rFonts w:ascii="Times New Roman" w:eastAsia="Times New Roman" w:hAnsi="Times New Roman" w:cs="Times New Roman"/>
          <w:sz w:val="24"/>
          <w:szCs w:val="24"/>
        </w:rPr>
        <w:t xml:space="preserve"> 51(4),547-577. </w:t>
      </w:r>
    </w:p>
    <w:p w:rsidR="006B126B" w:rsidRPr="006B126B" w:rsidRDefault="006B126B" w:rsidP="008D476C">
      <w:pPr>
        <w:spacing w:line="360" w:lineRule="auto"/>
        <w:jc w:val="both"/>
        <w:rPr>
          <w:rFonts w:ascii="Times New Roman" w:eastAsia="Times New Roman" w:hAnsi="Times New Roman" w:cs="Times New Roman"/>
          <w:sz w:val="24"/>
          <w:szCs w:val="24"/>
        </w:rPr>
      </w:pPr>
      <w:proofErr w:type="spellStart"/>
      <w:r w:rsidRPr="006B126B">
        <w:rPr>
          <w:rFonts w:ascii="Times New Roman" w:eastAsia="Times New Roman" w:hAnsi="Times New Roman" w:cs="Times New Roman"/>
          <w:sz w:val="24"/>
          <w:szCs w:val="24"/>
        </w:rPr>
        <w:t>Rasul</w:t>
      </w:r>
      <w:proofErr w:type="spellEnd"/>
      <w:r w:rsidRPr="006B126B">
        <w:rPr>
          <w:rFonts w:ascii="Times New Roman" w:eastAsia="Times New Roman" w:hAnsi="Times New Roman" w:cs="Times New Roman"/>
          <w:sz w:val="24"/>
          <w:szCs w:val="24"/>
        </w:rPr>
        <w:t xml:space="preserve">, </w:t>
      </w:r>
      <w:r w:rsidRPr="006B126B">
        <w:rPr>
          <w:rFonts w:ascii="Times New Roman" w:eastAsia="Times New Roman" w:hAnsi="Times New Roman" w:cs="Times New Roman"/>
          <w:sz w:val="24"/>
          <w:szCs w:val="24"/>
        </w:rPr>
        <w:t xml:space="preserve">S., </w:t>
      </w:r>
      <w:proofErr w:type="spellStart"/>
      <w:r w:rsidRPr="006B126B">
        <w:rPr>
          <w:rFonts w:ascii="Times New Roman" w:eastAsia="Times New Roman" w:hAnsi="Times New Roman" w:cs="Times New Roman"/>
          <w:sz w:val="24"/>
          <w:szCs w:val="24"/>
        </w:rPr>
        <w:t>Bukhsh</w:t>
      </w:r>
      <w:proofErr w:type="spellEnd"/>
      <w:r w:rsidRPr="006B126B">
        <w:rPr>
          <w:rFonts w:ascii="Times New Roman" w:eastAsia="Times New Roman" w:hAnsi="Times New Roman" w:cs="Times New Roman"/>
          <w:sz w:val="24"/>
          <w:szCs w:val="24"/>
        </w:rPr>
        <w:t xml:space="preserve">, </w:t>
      </w:r>
      <w:r w:rsidRPr="006B126B">
        <w:rPr>
          <w:rFonts w:ascii="Times New Roman" w:eastAsia="Times New Roman" w:hAnsi="Times New Roman" w:cs="Times New Roman"/>
          <w:sz w:val="24"/>
          <w:szCs w:val="24"/>
        </w:rPr>
        <w:t>Q., &amp;</w:t>
      </w:r>
      <w:r w:rsidRPr="006B126B">
        <w:rPr>
          <w:rFonts w:ascii="Times New Roman" w:eastAsia="Times New Roman" w:hAnsi="Times New Roman" w:cs="Times New Roman"/>
          <w:sz w:val="24"/>
          <w:szCs w:val="24"/>
        </w:rPr>
        <w:t xml:space="preserve"> Sunil Kumar Saroha, &amp; </w:t>
      </w:r>
      <w:proofErr w:type="spellStart"/>
      <w:r w:rsidRPr="006B126B">
        <w:rPr>
          <w:rFonts w:ascii="Times New Roman" w:eastAsia="Times New Roman" w:hAnsi="Times New Roman" w:cs="Times New Roman"/>
          <w:sz w:val="24"/>
          <w:szCs w:val="24"/>
        </w:rPr>
        <w:t>Uttam</w:t>
      </w:r>
      <w:proofErr w:type="spellEnd"/>
      <w:r w:rsidRPr="006B126B">
        <w:rPr>
          <w:rFonts w:ascii="Times New Roman" w:eastAsia="Times New Roman" w:hAnsi="Times New Roman" w:cs="Times New Roman"/>
          <w:sz w:val="24"/>
          <w:szCs w:val="24"/>
        </w:rPr>
        <w:t xml:space="preserve"> </w:t>
      </w:r>
      <w:proofErr w:type="spellStart"/>
      <w:r w:rsidRPr="006B126B">
        <w:rPr>
          <w:rFonts w:ascii="Times New Roman" w:eastAsia="Times New Roman" w:hAnsi="Times New Roman" w:cs="Times New Roman"/>
          <w:sz w:val="24"/>
          <w:szCs w:val="24"/>
        </w:rPr>
        <w:t>Anand</w:t>
      </w:r>
      <w:proofErr w:type="spellEnd"/>
      <w:r w:rsidRPr="006B126B">
        <w:rPr>
          <w:rFonts w:ascii="Times New Roman" w:eastAsia="Times New Roman" w:hAnsi="Times New Roman" w:cs="Times New Roman"/>
          <w:sz w:val="24"/>
          <w:szCs w:val="24"/>
        </w:rPr>
        <w:t xml:space="preserve"> (</w:t>
      </w:r>
      <w:r w:rsidRPr="006B126B">
        <w:rPr>
          <w:rFonts w:ascii="Times New Roman" w:eastAsia="Times New Roman" w:hAnsi="Times New Roman" w:cs="Times New Roman"/>
          <w:sz w:val="24"/>
          <w:szCs w:val="24"/>
        </w:rPr>
        <w:t>2020). New instruction procedure 2020 Highlights: To see huge movements    in    schools    and    advanced edification.   IOSR Journal of Humanities and Social Science (IOSR-JHSS), 25(8</w:t>
      </w:r>
      <w:r w:rsidRPr="006B126B">
        <w:rPr>
          <w:rFonts w:ascii="Times New Roman" w:eastAsia="Times New Roman" w:hAnsi="Times New Roman" w:cs="Times New Roman"/>
          <w:sz w:val="24"/>
          <w:szCs w:val="24"/>
        </w:rPr>
        <w:t>), PP</w:t>
      </w:r>
      <w:r w:rsidRPr="006B126B">
        <w:rPr>
          <w:rFonts w:ascii="Times New Roman" w:eastAsia="Times New Roman" w:hAnsi="Times New Roman" w:cs="Times New Roman"/>
          <w:sz w:val="24"/>
          <w:szCs w:val="24"/>
        </w:rPr>
        <w:t>-59-62.</w:t>
      </w:r>
    </w:p>
    <w:p w:rsidR="006B126B" w:rsidRPr="006B126B" w:rsidRDefault="006B126B" w:rsidP="008D476C">
      <w:pPr>
        <w:spacing w:line="360" w:lineRule="auto"/>
        <w:jc w:val="both"/>
        <w:rPr>
          <w:rFonts w:ascii="Times New Roman" w:eastAsia="Times New Roman" w:hAnsi="Times New Roman" w:cs="Times New Roman"/>
          <w:sz w:val="24"/>
          <w:szCs w:val="24"/>
        </w:rPr>
      </w:pPr>
      <w:proofErr w:type="gramStart"/>
      <w:r w:rsidRPr="006B126B">
        <w:rPr>
          <w:rFonts w:ascii="Times New Roman" w:eastAsia="Times New Roman" w:hAnsi="Times New Roman" w:cs="Times New Roman"/>
          <w:sz w:val="24"/>
          <w:szCs w:val="24"/>
        </w:rPr>
        <w:t>Suryavanshi,S.</w:t>
      </w:r>
      <w:proofErr w:type="gramEnd"/>
      <w:r w:rsidRPr="006B126B">
        <w:rPr>
          <w:rFonts w:ascii="Times New Roman" w:eastAsia="Times New Roman" w:hAnsi="Times New Roman" w:cs="Times New Roman"/>
          <w:sz w:val="24"/>
          <w:szCs w:val="24"/>
        </w:rPr>
        <w:t>(2020).ReflectionsfromaComparativeStudyforReimaginingIndianUniversities.UNIVERSITYNEWS, 58 (33),96-102.</w:t>
      </w:r>
    </w:p>
    <w:p w:rsidR="006B126B" w:rsidRPr="006B126B" w:rsidRDefault="006B126B" w:rsidP="008D476C">
      <w:pPr>
        <w:spacing w:line="360" w:lineRule="auto"/>
        <w:jc w:val="both"/>
        <w:rPr>
          <w:rFonts w:ascii="Times New Roman" w:eastAsia="Times New Roman" w:hAnsi="Times New Roman" w:cs="Times New Roman"/>
          <w:sz w:val="24"/>
          <w:szCs w:val="24"/>
        </w:rPr>
      </w:pPr>
      <w:r w:rsidRPr="006B126B">
        <w:rPr>
          <w:rFonts w:ascii="Times New Roman" w:eastAsia="Times New Roman" w:hAnsi="Times New Roman" w:cs="Times New Roman"/>
        </w:rPr>
        <w:t>https://en.m.wikipedia.org/wiki/National_Education_Policy_2020</w:t>
      </w:r>
    </w:p>
    <w:p w:rsidR="006B126B" w:rsidRPr="006B126B" w:rsidRDefault="006B126B" w:rsidP="008D476C">
      <w:pPr>
        <w:spacing w:line="360" w:lineRule="auto"/>
        <w:jc w:val="both"/>
        <w:rPr>
          <w:rFonts w:ascii="Times New Roman" w:eastAsia="SimSun" w:hAnsi="Times New Roman" w:cs="Times New Roman"/>
          <w:sz w:val="24"/>
          <w:szCs w:val="24"/>
        </w:rPr>
      </w:pPr>
      <w:r w:rsidRPr="006B126B">
        <w:rPr>
          <w:rFonts w:ascii="Times New Roman" w:eastAsia="Times New Roman" w:hAnsi="Times New Roman" w:cs="Times New Roman"/>
        </w:rPr>
        <w:t>https://www.livemint.com/news/india/karnataka-becomes-first-state-to-issue-order implementing-nep-2020-minister-11628380103297.html.</w:t>
      </w:r>
    </w:p>
    <w:p w:rsidR="006B126B" w:rsidRPr="006B126B" w:rsidRDefault="006B126B">
      <w:pPr>
        <w:rPr>
          <w:rFonts w:ascii="Times New Roman" w:hAnsi="Times New Roman" w:cs="Times New Roman"/>
        </w:rPr>
      </w:pPr>
    </w:p>
    <w:sectPr w:rsidR="006B126B" w:rsidRPr="006B126B" w:rsidSect="006E13CB">
      <w:footerReference w:type="default" r:id="rId10"/>
      <w:pgSz w:w="11906" w:h="16838"/>
      <w:pgMar w:top="1440" w:right="1440" w:bottom="1440" w:left="21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1A4" w:rsidRDefault="00D951A4" w:rsidP="006B126B">
      <w:pPr>
        <w:spacing w:after="0" w:line="240" w:lineRule="auto"/>
      </w:pPr>
      <w:r>
        <w:separator/>
      </w:r>
    </w:p>
  </w:endnote>
  <w:endnote w:type="continuationSeparator" w:id="0">
    <w:p w:rsidR="00D951A4" w:rsidRDefault="00D951A4" w:rsidP="006B1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16853"/>
      <w:docPartObj>
        <w:docPartGallery w:val="Page Numbers (Bottom of Page)"/>
        <w:docPartUnique/>
      </w:docPartObj>
    </w:sdtPr>
    <w:sdtEndPr>
      <w:rPr>
        <w:noProof/>
      </w:rPr>
    </w:sdtEndPr>
    <w:sdtContent>
      <w:p w:rsidR="006B126B" w:rsidRDefault="006B126B">
        <w:pPr>
          <w:pStyle w:val="Footer"/>
          <w:jc w:val="center"/>
        </w:pPr>
        <w:r>
          <w:fldChar w:fldCharType="begin"/>
        </w:r>
        <w:r>
          <w:instrText xml:space="preserve"> PAGE   \* MERGEFORMAT </w:instrText>
        </w:r>
        <w:r>
          <w:fldChar w:fldCharType="separate"/>
        </w:r>
        <w:r w:rsidR="007F768F">
          <w:rPr>
            <w:noProof/>
          </w:rPr>
          <w:t>15</w:t>
        </w:r>
        <w:r>
          <w:rPr>
            <w:noProof/>
          </w:rPr>
          <w:fldChar w:fldCharType="end"/>
        </w:r>
      </w:p>
    </w:sdtContent>
  </w:sdt>
  <w:p w:rsidR="006B126B" w:rsidRDefault="006B12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1A4" w:rsidRDefault="00D951A4" w:rsidP="006B126B">
      <w:pPr>
        <w:spacing w:after="0" w:line="240" w:lineRule="auto"/>
      </w:pPr>
      <w:r>
        <w:separator/>
      </w:r>
    </w:p>
  </w:footnote>
  <w:footnote w:type="continuationSeparator" w:id="0">
    <w:p w:rsidR="00D951A4" w:rsidRDefault="00D951A4" w:rsidP="006B1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B"/>
    <w:multiLevelType w:val="hybridMultilevel"/>
    <w:tmpl w:val="1420538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bidi w:val="0"/>
        <w:ind w:left="1440" w:hanging="360"/>
      </w:pPr>
    </w:lvl>
    <w:lvl w:ilvl="2" w:tplc="0409001B">
      <w:start w:val="1"/>
      <w:numFmt w:val="lowerRoman"/>
      <w:lvlText w:val="%3."/>
      <w:lvlJc w:val="right"/>
      <w:pPr>
        <w:bidi w:val="0"/>
        <w:ind w:left="2160" w:hanging="180"/>
      </w:pPr>
    </w:lvl>
    <w:lvl w:ilvl="3" w:tplc="0409000F">
      <w:start w:val="1"/>
      <w:numFmt w:val="decimal"/>
      <w:lvlText w:val="%4."/>
      <w:lvlJc w:val="left"/>
      <w:pPr>
        <w:bidi w:val="0"/>
        <w:ind w:left="2880" w:hanging="360"/>
      </w:pPr>
    </w:lvl>
    <w:lvl w:ilvl="4" w:tplc="04090019">
      <w:start w:val="1"/>
      <w:numFmt w:val="lowerLetter"/>
      <w:lvlText w:val="%5."/>
      <w:lvlJc w:val="left"/>
      <w:pPr>
        <w:bidi w:val="0"/>
        <w:ind w:left="3600" w:hanging="360"/>
      </w:pPr>
    </w:lvl>
    <w:lvl w:ilvl="5" w:tplc="0409001B">
      <w:start w:val="1"/>
      <w:numFmt w:val="lowerRoman"/>
      <w:lvlText w:val="%6."/>
      <w:lvlJc w:val="right"/>
      <w:pPr>
        <w:bidi w:val="0"/>
        <w:ind w:left="4320" w:hanging="180"/>
      </w:pPr>
    </w:lvl>
    <w:lvl w:ilvl="6" w:tplc="0409000F">
      <w:start w:val="1"/>
      <w:numFmt w:val="decimal"/>
      <w:lvlText w:val="%7."/>
      <w:lvlJc w:val="left"/>
      <w:pPr>
        <w:bidi w:val="0"/>
        <w:ind w:left="5040" w:hanging="360"/>
      </w:pPr>
    </w:lvl>
    <w:lvl w:ilvl="7" w:tplc="04090019">
      <w:start w:val="1"/>
      <w:numFmt w:val="lowerLetter"/>
      <w:lvlText w:val="%8."/>
      <w:lvlJc w:val="left"/>
      <w:pPr>
        <w:bidi w:val="0"/>
        <w:ind w:left="5760" w:hanging="360"/>
      </w:pPr>
    </w:lvl>
    <w:lvl w:ilvl="8" w:tplc="0409001B">
      <w:start w:val="1"/>
      <w:numFmt w:val="lowerRoman"/>
      <w:lvlText w:val="%9."/>
      <w:lvlJc w:val="right"/>
      <w:pPr>
        <w:bidi w:val="0"/>
        <w:ind w:left="6480" w:hanging="180"/>
      </w:pPr>
    </w:lvl>
  </w:abstractNum>
  <w:abstractNum w:abstractNumId="1" w15:restartNumberingAfterBreak="0">
    <w:nsid w:val="0000000D"/>
    <w:multiLevelType w:val="multilevel"/>
    <w:tmpl w:val="9E6CFC18"/>
    <w:lvl w:ilvl="0">
      <w:start w:val="1"/>
      <w:numFmt w:val="decimal"/>
      <w:lvlText w:val="%1."/>
      <w:lvlJc w:val="left"/>
      <w:pPr>
        <w:bidi w:val="0"/>
        <w:ind w:left="360" w:hanging="360"/>
      </w:pPr>
      <w:rPr>
        <w:rFonts w:hint="default"/>
      </w:rPr>
    </w:lvl>
    <w:lvl w:ilvl="1">
      <w:start w:val="8"/>
      <w:numFmt w:val="decimal"/>
      <w:lvlText w:val="%1.%2."/>
      <w:lvlJc w:val="left"/>
      <w:pPr>
        <w:bidi w:val="0"/>
        <w:ind w:left="360" w:hanging="360"/>
      </w:pPr>
      <w:rPr>
        <w:rFonts w:hint="default"/>
      </w:rPr>
    </w:lvl>
    <w:lvl w:ilvl="2">
      <w:start w:val="1"/>
      <w:numFmt w:val="decimal"/>
      <w:lvlText w:val="%1.%2.%3."/>
      <w:lvlJc w:val="left"/>
      <w:pPr>
        <w:bidi w:val="0"/>
        <w:ind w:left="720" w:hanging="720"/>
      </w:pPr>
      <w:rPr>
        <w:rFonts w:hint="default"/>
      </w:rPr>
    </w:lvl>
    <w:lvl w:ilvl="3">
      <w:start w:val="1"/>
      <w:numFmt w:val="decimal"/>
      <w:lvlText w:val="%1.%2.%3.%4."/>
      <w:lvlJc w:val="left"/>
      <w:pPr>
        <w:bidi w:val="0"/>
        <w:ind w:left="720" w:hanging="720"/>
      </w:pPr>
      <w:rPr>
        <w:rFonts w:hint="default"/>
      </w:rPr>
    </w:lvl>
    <w:lvl w:ilvl="4">
      <w:start w:val="1"/>
      <w:numFmt w:val="decimal"/>
      <w:lvlText w:val="%1.%2.%3.%4.%5."/>
      <w:lvlJc w:val="left"/>
      <w:pPr>
        <w:bidi w:val="0"/>
        <w:ind w:left="1080" w:hanging="1080"/>
      </w:pPr>
      <w:rPr>
        <w:rFonts w:hint="default"/>
      </w:rPr>
    </w:lvl>
    <w:lvl w:ilvl="5">
      <w:start w:val="1"/>
      <w:numFmt w:val="decimal"/>
      <w:lvlText w:val="%1.%2.%3.%4.%5.%6."/>
      <w:lvlJc w:val="left"/>
      <w:pPr>
        <w:bidi w:val="0"/>
        <w:ind w:left="1080" w:hanging="1080"/>
      </w:pPr>
      <w:rPr>
        <w:rFonts w:hint="default"/>
      </w:rPr>
    </w:lvl>
    <w:lvl w:ilvl="6">
      <w:start w:val="1"/>
      <w:numFmt w:val="decimal"/>
      <w:lvlText w:val="%1.%2.%3.%4.%5.%6.%7."/>
      <w:lvlJc w:val="left"/>
      <w:pPr>
        <w:bidi w:val="0"/>
        <w:ind w:left="1440" w:hanging="1440"/>
      </w:pPr>
      <w:rPr>
        <w:rFonts w:hint="default"/>
      </w:rPr>
    </w:lvl>
    <w:lvl w:ilvl="7">
      <w:start w:val="1"/>
      <w:numFmt w:val="decimal"/>
      <w:lvlText w:val="%1.%2.%3.%4.%5.%6.%7.%8."/>
      <w:lvlJc w:val="left"/>
      <w:pPr>
        <w:bidi w:val="0"/>
        <w:ind w:left="1440" w:hanging="1440"/>
      </w:pPr>
      <w:rPr>
        <w:rFonts w:hint="default"/>
      </w:rPr>
    </w:lvl>
    <w:lvl w:ilvl="8">
      <w:start w:val="1"/>
      <w:numFmt w:val="decimal"/>
      <w:lvlText w:val="%1.%2.%3.%4.%5.%6.%7.%8.%9."/>
      <w:lvlJc w:val="left"/>
      <w:pPr>
        <w:bidi w:val="0"/>
        <w:ind w:left="1800" w:hanging="1800"/>
      </w:pPr>
      <w:rPr>
        <w:rFonts w:hint="default"/>
      </w:rPr>
    </w:lvl>
  </w:abstractNum>
  <w:abstractNum w:abstractNumId="2" w15:restartNumberingAfterBreak="0">
    <w:nsid w:val="0000000F"/>
    <w:multiLevelType w:val="multilevel"/>
    <w:tmpl w:val="A0320E7C"/>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3" w15:restartNumberingAfterBreak="0">
    <w:nsid w:val="00000012"/>
    <w:multiLevelType w:val="hybridMultilevel"/>
    <w:tmpl w:val="E7A410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649561ED"/>
    <w:multiLevelType w:val="hybridMultilevel"/>
    <w:tmpl w:val="21CC08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FC"/>
    <w:rsid w:val="00234121"/>
    <w:rsid w:val="006B126B"/>
    <w:rsid w:val="006E13CB"/>
    <w:rsid w:val="007F768F"/>
    <w:rsid w:val="008D476C"/>
    <w:rsid w:val="009B23C2"/>
    <w:rsid w:val="009B55FC"/>
    <w:rsid w:val="00C71274"/>
    <w:rsid w:val="00D951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292E8"/>
  <w15:chartTrackingRefBased/>
  <w15:docId w15:val="{07DDF2AC-CB47-4D81-9C8E-E501CC50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B55FC"/>
    <w:pPr>
      <w:ind w:left="720"/>
      <w:contextualSpacing/>
    </w:pPr>
    <w:rPr>
      <w:rFonts w:eastAsiaTheme="minorEastAsia"/>
    </w:rPr>
  </w:style>
  <w:style w:type="character" w:styleId="Hyperlink">
    <w:name w:val="Hyperlink"/>
    <w:basedOn w:val="DefaultParagraphFont"/>
    <w:uiPriority w:val="99"/>
    <w:unhideWhenUsed/>
    <w:rsid w:val="009B55FC"/>
    <w:rPr>
      <w:color w:val="0563C1" w:themeColor="hyperlink"/>
      <w:u w:val="single"/>
    </w:rPr>
  </w:style>
  <w:style w:type="table" w:styleId="TableGrid">
    <w:name w:val="Table Grid"/>
    <w:basedOn w:val="TableNormal"/>
    <w:uiPriority w:val="39"/>
    <w:rsid w:val="009B23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12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26B"/>
  </w:style>
  <w:style w:type="paragraph" w:styleId="Footer">
    <w:name w:val="footer"/>
    <w:basedOn w:val="Normal"/>
    <w:link w:val="FooterChar"/>
    <w:uiPriority w:val="99"/>
    <w:unhideWhenUsed/>
    <w:rsid w:val="006B12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eshksh@sdmcujire.in" TargetMode="External"/><Relationship Id="rId3" Type="http://schemas.openxmlformats.org/officeDocument/2006/relationships/settings" Target="settings.xml"/><Relationship Id="rId7" Type="http://schemas.openxmlformats.org/officeDocument/2006/relationships/hyperlink" Target="mailto:sinchanasuresh23@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du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15</Pages>
  <Words>4481</Words>
  <Characters>25546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2023-08-25T13:17:00Z</dcterms:created>
  <dcterms:modified xsi:type="dcterms:W3CDTF">2023-08-25T14:22:00Z</dcterms:modified>
</cp:coreProperties>
</file>