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12516" w14:textId="77777777" w:rsidR="00F46E20" w:rsidRPr="009B7EED" w:rsidRDefault="00F46E20" w:rsidP="009B7EED">
      <w:pPr>
        <w:spacing w:line="360" w:lineRule="auto"/>
        <w:jc w:val="center"/>
        <w:rPr>
          <w:rFonts w:ascii="Times New Roman" w:hAnsi="Times New Roman" w:cs="Times New Roman"/>
          <w:b/>
          <w:bCs/>
          <w:sz w:val="28"/>
          <w:szCs w:val="28"/>
          <w:u w:val="single"/>
        </w:rPr>
      </w:pPr>
      <w:r w:rsidRPr="009B7EED">
        <w:rPr>
          <w:rFonts w:ascii="Times New Roman" w:hAnsi="Times New Roman" w:cs="Times New Roman"/>
          <w:b/>
          <w:bCs/>
          <w:sz w:val="28"/>
          <w:szCs w:val="28"/>
          <w:u w:val="single"/>
        </w:rPr>
        <w:t xml:space="preserve">A </w:t>
      </w:r>
      <w:r w:rsidR="00A366C1" w:rsidRPr="009B7EED">
        <w:rPr>
          <w:rFonts w:ascii="Times New Roman" w:hAnsi="Times New Roman" w:cs="Times New Roman"/>
          <w:b/>
          <w:bCs/>
          <w:sz w:val="28"/>
          <w:szCs w:val="28"/>
          <w:u w:val="single"/>
        </w:rPr>
        <w:t>DEMOGRAPHIC ANAL</w:t>
      </w:r>
      <w:r w:rsidR="009B7EED" w:rsidRPr="009B7EED">
        <w:rPr>
          <w:rFonts w:ascii="Times New Roman" w:hAnsi="Times New Roman" w:cs="Times New Roman"/>
          <w:b/>
          <w:bCs/>
          <w:sz w:val="28"/>
          <w:szCs w:val="28"/>
          <w:u w:val="single"/>
        </w:rPr>
        <w:t>Y</w:t>
      </w:r>
      <w:r w:rsidR="00A366C1" w:rsidRPr="009B7EED">
        <w:rPr>
          <w:rFonts w:ascii="Times New Roman" w:hAnsi="Times New Roman" w:cs="Times New Roman"/>
          <w:b/>
          <w:bCs/>
          <w:sz w:val="28"/>
          <w:szCs w:val="28"/>
          <w:u w:val="single"/>
        </w:rPr>
        <w:t xml:space="preserve">SIS OF </w:t>
      </w:r>
      <w:r w:rsidRPr="009B7EED">
        <w:rPr>
          <w:rFonts w:ascii="Times New Roman" w:hAnsi="Times New Roman" w:cs="Times New Roman"/>
          <w:b/>
          <w:bCs/>
          <w:sz w:val="28"/>
          <w:szCs w:val="28"/>
          <w:u w:val="single"/>
        </w:rPr>
        <w:t>CONSUMERS PURCHASE</w:t>
      </w:r>
      <w:r w:rsidR="009B7EED" w:rsidRPr="009B7EED">
        <w:rPr>
          <w:rFonts w:ascii="Times New Roman" w:hAnsi="Times New Roman" w:cs="Times New Roman"/>
          <w:b/>
          <w:bCs/>
          <w:sz w:val="28"/>
          <w:szCs w:val="28"/>
          <w:u w:val="single"/>
        </w:rPr>
        <w:t xml:space="preserve">     </w:t>
      </w:r>
      <w:r w:rsidRPr="009B7EED">
        <w:rPr>
          <w:rFonts w:ascii="Times New Roman" w:hAnsi="Times New Roman" w:cs="Times New Roman"/>
          <w:b/>
          <w:bCs/>
          <w:sz w:val="28"/>
          <w:szCs w:val="28"/>
          <w:u w:val="single"/>
        </w:rPr>
        <w:t>INTENTION</w:t>
      </w:r>
      <w:r w:rsidR="00E27C76" w:rsidRPr="009B7EED">
        <w:rPr>
          <w:rFonts w:ascii="Times New Roman" w:hAnsi="Times New Roman" w:cs="Times New Roman"/>
          <w:b/>
          <w:bCs/>
          <w:sz w:val="28"/>
          <w:szCs w:val="28"/>
          <w:u w:val="single"/>
        </w:rPr>
        <w:t xml:space="preserve"> </w:t>
      </w:r>
      <w:r w:rsidRPr="009B7EED">
        <w:rPr>
          <w:rFonts w:ascii="Times New Roman" w:hAnsi="Times New Roman" w:cs="Times New Roman"/>
          <w:b/>
          <w:bCs/>
          <w:sz w:val="28"/>
          <w:szCs w:val="28"/>
          <w:u w:val="single"/>
        </w:rPr>
        <w:t xml:space="preserve">TOWARDS ORGANIC FOOD PRODUCTS IN </w:t>
      </w:r>
      <w:r w:rsidR="009B7EED" w:rsidRPr="009B7EED">
        <w:rPr>
          <w:rFonts w:ascii="Times New Roman" w:hAnsi="Times New Roman" w:cs="Times New Roman"/>
          <w:b/>
          <w:bCs/>
          <w:sz w:val="28"/>
          <w:szCs w:val="28"/>
          <w:u w:val="single"/>
        </w:rPr>
        <w:t xml:space="preserve">   </w:t>
      </w:r>
      <w:r w:rsidRPr="009B7EED">
        <w:rPr>
          <w:rFonts w:ascii="Times New Roman" w:hAnsi="Times New Roman" w:cs="Times New Roman"/>
          <w:b/>
          <w:bCs/>
          <w:sz w:val="28"/>
          <w:szCs w:val="28"/>
          <w:u w:val="single"/>
        </w:rPr>
        <w:t xml:space="preserve">JAMMU </w:t>
      </w:r>
      <w:r w:rsidR="009B7EED" w:rsidRPr="009B7EED">
        <w:rPr>
          <w:rFonts w:ascii="Times New Roman" w:hAnsi="Times New Roman" w:cs="Times New Roman"/>
          <w:b/>
          <w:bCs/>
          <w:sz w:val="28"/>
          <w:szCs w:val="28"/>
          <w:u w:val="single"/>
        </w:rPr>
        <w:t xml:space="preserve">  </w:t>
      </w:r>
      <w:r w:rsidRPr="009B7EED">
        <w:rPr>
          <w:rFonts w:ascii="Times New Roman" w:hAnsi="Times New Roman" w:cs="Times New Roman"/>
          <w:b/>
          <w:bCs/>
          <w:sz w:val="28"/>
          <w:szCs w:val="28"/>
          <w:u w:val="single"/>
        </w:rPr>
        <w:t>REGION</w:t>
      </w:r>
    </w:p>
    <w:p w14:paraId="1D987CFC" w14:textId="77777777" w:rsidR="00845678" w:rsidRDefault="00616CA4" w:rsidP="009B7EED">
      <w:pPr>
        <w:spacing w:line="360" w:lineRule="auto"/>
        <w:ind w:left="567" w:hanging="567"/>
        <w:jc w:val="both"/>
        <w:rPr>
          <w:rFonts w:ascii="Times New Roman" w:hAnsi="Times New Roman" w:cs="Times New Roman"/>
          <w:b/>
          <w:bCs/>
          <w:sz w:val="24"/>
          <w:szCs w:val="24"/>
        </w:rPr>
      </w:pPr>
      <w:r w:rsidRPr="00616CA4">
        <w:rPr>
          <w:rFonts w:ascii="Times New Roman" w:hAnsi="Times New Roman" w:cs="Times New Roman"/>
          <w:b/>
          <w:bCs/>
          <w:sz w:val="24"/>
          <w:szCs w:val="24"/>
        </w:rPr>
        <w:t>Dr. Neetu Kumari (Assistant Professor, Commerce</w:t>
      </w:r>
      <w:r w:rsidR="00845678">
        <w:rPr>
          <w:rFonts w:ascii="Times New Roman" w:hAnsi="Times New Roman" w:cs="Times New Roman"/>
          <w:b/>
          <w:bCs/>
          <w:sz w:val="24"/>
          <w:szCs w:val="24"/>
        </w:rPr>
        <w:t>, School of Social Sciences, Cluster</w:t>
      </w:r>
      <w:r w:rsidR="0089190E">
        <w:rPr>
          <w:rFonts w:ascii="Times New Roman" w:hAnsi="Times New Roman" w:cs="Times New Roman"/>
          <w:b/>
          <w:bCs/>
          <w:sz w:val="24"/>
          <w:szCs w:val="24"/>
        </w:rPr>
        <w:t xml:space="preserve"> </w:t>
      </w:r>
      <w:r w:rsidR="00845678">
        <w:rPr>
          <w:rFonts w:ascii="Times New Roman" w:hAnsi="Times New Roman" w:cs="Times New Roman"/>
          <w:b/>
          <w:bCs/>
          <w:sz w:val="24"/>
          <w:szCs w:val="24"/>
        </w:rPr>
        <w:t>University of Jammu</w:t>
      </w:r>
      <w:r w:rsidRPr="00616CA4">
        <w:rPr>
          <w:rFonts w:ascii="Times New Roman" w:hAnsi="Times New Roman" w:cs="Times New Roman"/>
          <w:b/>
          <w:bCs/>
          <w:sz w:val="24"/>
          <w:szCs w:val="24"/>
        </w:rPr>
        <w:t xml:space="preserve">), </w:t>
      </w:r>
    </w:p>
    <w:p w14:paraId="7DFF87AA" w14:textId="77777777" w:rsidR="00845678" w:rsidRDefault="00616CA4" w:rsidP="009B7EED">
      <w:pPr>
        <w:spacing w:line="360" w:lineRule="auto"/>
        <w:ind w:left="567" w:hanging="567"/>
        <w:jc w:val="both"/>
        <w:rPr>
          <w:rFonts w:ascii="Times New Roman" w:hAnsi="Times New Roman" w:cs="Times New Roman"/>
          <w:b/>
          <w:bCs/>
          <w:sz w:val="24"/>
          <w:szCs w:val="24"/>
        </w:rPr>
      </w:pPr>
      <w:r w:rsidRPr="00616CA4">
        <w:rPr>
          <w:rFonts w:ascii="Times New Roman" w:hAnsi="Times New Roman" w:cs="Times New Roman"/>
          <w:b/>
          <w:bCs/>
          <w:sz w:val="24"/>
          <w:szCs w:val="24"/>
        </w:rPr>
        <w:t>Ms. Anushka Singh (</w:t>
      </w:r>
      <w:r w:rsidR="00845678" w:rsidRPr="00616CA4">
        <w:rPr>
          <w:rFonts w:ascii="Times New Roman" w:hAnsi="Times New Roman" w:cs="Times New Roman"/>
          <w:b/>
          <w:bCs/>
          <w:sz w:val="24"/>
          <w:szCs w:val="24"/>
        </w:rPr>
        <w:t>Assistant Professor, Commerce</w:t>
      </w:r>
      <w:r w:rsidR="00845678">
        <w:rPr>
          <w:rFonts w:ascii="Times New Roman" w:hAnsi="Times New Roman" w:cs="Times New Roman"/>
          <w:b/>
          <w:bCs/>
          <w:sz w:val="24"/>
          <w:szCs w:val="24"/>
        </w:rPr>
        <w:t>, School of Social Sciences, Cluster University of Jammu</w:t>
      </w:r>
      <w:r w:rsidRPr="00616CA4">
        <w:rPr>
          <w:rFonts w:ascii="Times New Roman" w:hAnsi="Times New Roman" w:cs="Times New Roman"/>
          <w:b/>
          <w:bCs/>
          <w:sz w:val="24"/>
          <w:szCs w:val="24"/>
        </w:rPr>
        <w:t xml:space="preserve">), </w:t>
      </w:r>
    </w:p>
    <w:p w14:paraId="4F0486D5" w14:textId="77777777" w:rsidR="00616CA4" w:rsidRDefault="00616CA4" w:rsidP="009B7EED">
      <w:pPr>
        <w:spacing w:line="360" w:lineRule="auto"/>
        <w:ind w:left="567" w:hanging="567"/>
        <w:jc w:val="both"/>
        <w:rPr>
          <w:rFonts w:ascii="Times New Roman" w:hAnsi="Times New Roman" w:cs="Times New Roman"/>
          <w:b/>
          <w:bCs/>
          <w:sz w:val="24"/>
          <w:szCs w:val="24"/>
        </w:rPr>
      </w:pPr>
      <w:r w:rsidRPr="00616CA4">
        <w:rPr>
          <w:rFonts w:ascii="Times New Roman" w:hAnsi="Times New Roman" w:cs="Times New Roman"/>
          <w:b/>
          <w:bCs/>
          <w:sz w:val="24"/>
          <w:szCs w:val="24"/>
        </w:rPr>
        <w:t>Ms. Riya Gupta (</w:t>
      </w:r>
      <w:r w:rsidR="00845678" w:rsidRPr="00616CA4">
        <w:rPr>
          <w:rFonts w:ascii="Times New Roman" w:hAnsi="Times New Roman" w:cs="Times New Roman"/>
          <w:b/>
          <w:bCs/>
          <w:sz w:val="24"/>
          <w:szCs w:val="24"/>
        </w:rPr>
        <w:t>Assistant Professor, Commerce</w:t>
      </w:r>
      <w:r w:rsidR="00845678">
        <w:rPr>
          <w:rFonts w:ascii="Times New Roman" w:hAnsi="Times New Roman" w:cs="Times New Roman"/>
          <w:b/>
          <w:bCs/>
          <w:sz w:val="24"/>
          <w:szCs w:val="24"/>
        </w:rPr>
        <w:t>, School of Social Sciences, Cluster University of Jammu</w:t>
      </w:r>
      <w:r w:rsidRPr="00616CA4">
        <w:rPr>
          <w:rFonts w:ascii="Times New Roman" w:hAnsi="Times New Roman" w:cs="Times New Roman"/>
          <w:b/>
          <w:bCs/>
          <w:sz w:val="24"/>
          <w:szCs w:val="24"/>
        </w:rPr>
        <w:t>)</w:t>
      </w:r>
    </w:p>
    <w:p w14:paraId="7BB57FCD" w14:textId="77777777" w:rsidR="00616CA4" w:rsidRPr="00616CA4" w:rsidRDefault="00616CA4" w:rsidP="009B7EED">
      <w:pPr>
        <w:spacing w:line="360" w:lineRule="auto"/>
        <w:ind w:left="567" w:hanging="567"/>
        <w:jc w:val="both"/>
        <w:rPr>
          <w:rFonts w:ascii="Times New Roman" w:hAnsi="Times New Roman" w:cs="Times New Roman"/>
          <w:b/>
          <w:bCs/>
          <w:sz w:val="24"/>
          <w:szCs w:val="24"/>
        </w:rPr>
      </w:pPr>
      <w:r w:rsidRPr="00616CA4">
        <w:rPr>
          <w:rFonts w:ascii="Times New Roman" w:hAnsi="Times New Roman" w:cs="Times New Roman"/>
          <w:b/>
          <w:bCs/>
          <w:sz w:val="24"/>
          <w:szCs w:val="24"/>
        </w:rPr>
        <w:t>Abstract</w:t>
      </w:r>
    </w:p>
    <w:p w14:paraId="7CF4E749" w14:textId="53F7346D" w:rsidR="00616CA4" w:rsidRDefault="00E27C76" w:rsidP="009B7E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market for Organic food has been increasing </w:t>
      </w:r>
      <w:r w:rsidR="006B5A65">
        <w:rPr>
          <w:rFonts w:ascii="Times New Roman" w:hAnsi="Times New Roman" w:cs="Times New Roman"/>
          <w:sz w:val="24"/>
          <w:szCs w:val="24"/>
        </w:rPr>
        <w:t>in the recent decade</w:t>
      </w:r>
      <w:r w:rsidR="00616CA4">
        <w:rPr>
          <w:rFonts w:ascii="Times New Roman" w:hAnsi="Times New Roman" w:cs="Times New Roman"/>
          <w:sz w:val="24"/>
          <w:szCs w:val="24"/>
        </w:rPr>
        <w:t xml:space="preserve">. </w:t>
      </w:r>
      <w:r w:rsidR="006B5A65">
        <w:rPr>
          <w:rFonts w:ascii="Times New Roman" w:hAnsi="Times New Roman" w:cs="Times New Roman"/>
          <w:sz w:val="24"/>
          <w:szCs w:val="24"/>
        </w:rPr>
        <w:t xml:space="preserve">Customers are </w:t>
      </w:r>
      <w:r w:rsidR="00616CA4">
        <w:rPr>
          <w:rFonts w:ascii="Times New Roman" w:hAnsi="Times New Roman" w:cs="Times New Roman"/>
          <w:sz w:val="24"/>
          <w:szCs w:val="24"/>
        </w:rPr>
        <w:t>becom</w:t>
      </w:r>
      <w:r w:rsidR="006B5A65">
        <w:rPr>
          <w:rFonts w:ascii="Times New Roman" w:hAnsi="Times New Roman" w:cs="Times New Roman"/>
          <w:sz w:val="24"/>
          <w:szCs w:val="24"/>
        </w:rPr>
        <w:t>ing</w:t>
      </w:r>
      <w:r w:rsidR="00616CA4">
        <w:rPr>
          <w:rFonts w:ascii="Times New Roman" w:hAnsi="Times New Roman" w:cs="Times New Roman"/>
          <w:sz w:val="24"/>
          <w:szCs w:val="24"/>
        </w:rPr>
        <w:t xml:space="preserve"> more aware about what products they are purchasing and consuming. This depends on various factors like quality of climate condition, increasing pollution, excessive use of chemicals etc. Therefore, </w:t>
      </w:r>
      <w:r w:rsidR="00616CA4" w:rsidRPr="00616CA4">
        <w:rPr>
          <w:rFonts w:ascii="Times New Roman" w:hAnsi="Times New Roman" w:cs="Times New Roman"/>
          <w:sz w:val="24"/>
          <w:szCs w:val="24"/>
        </w:rPr>
        <w:t>Consumers</w:t>
      </w:r>
      <w:r w:rsidR="0092411E">
        <w:rPr>
          <w:rFonts w:ascii="Times New Roman" w:hAnsi="Times New Roman" w:cs="Times New Roman"/>
          <w:sz w:val="24"/>
          <w:szCs w:val="24"/>
        </w:rPr>
        <w:t xml:space="preserve"> these </w:t>
      </w:r>
      <w:r w:rsidR="00616CA4" w:rsidRPr="00616CA4">
        <w:rPr>
          <w:rFonts w:ascii="Times New Roman" w:hAnsi="Times New Roman" w:cs="Times New Roman"/>
          <w:sz w:val="24"/>
          <w:szCs w:val="24"/>
        </w:rPr>
        <w:t xml:space="preserve">days are very </w:t>
      </w:r>
      <w:r w:rsidR="0092411E">
        <w:rPr>
          <w:rFonts w:ascii="Times New Roman" w:hAnsi="Times New Roman" w:cs="Times New Roman"/>
          <w:sz w:val="24"/>
          <w:szCs w:val="24"/>
        </w:rPr>
        <w:t xml:space="preserve">much aware </w:t>
      </w:r>
      <w:r w:rsidR="00616CA4" w:rsidRPr="00616CA4">
        <w:rPr>
          <w:rFonts w:ascii="Times New Roman" w:hAnsi="Times New Roman" w:cs="Times New Roman"/>
          <w:sz w:val="24"/>
          <w:szCs w:val="24"/>
        </w:rPr>
        <w:t>about the products they are consuming</w:t>
      </w:r>
      <w:r w:rsidR="00616CA4">
        <w:rPr>
          <w:rFonts w:ascii="Times New Roman" w:hAnsi="Times New Roman" w:cs="Times New Roman"/>
          <w:sz w:val="24"/>
          <w:szCs w:val="24"/>
        </w:rPr>
        <w:t xml:space="preserve">. </w:t>
      </w:r>
      <w:r w:rsidR="0092411E">
        <w:rPr>
          <w:rFonts w:ascii="Times New Roman" w:hAnsi="Times New Roman" w:cs="Times New Roman"/>
          <w:sz w:val="24"/>
          <w:szCs w:val="24"/>
        </w:rPr>
        <w:t xml:space="preserve">And therefore </w:t>
      </w:r>
      <w:r w:rsidR="00616CA4" w:rsidRPr="00616CA4">
        <w:rPr>
          <w:rFonts w:ascii="Times New Roman" w:hAnsi="Times New Roman" w:cs="Times New Roman"/>
          <w:sz w:val="24"/>
          <w:szCs w:val="24"/>
        </w:rPr>
        <w:t xml:space="preserve"> the concept of organic food product come into picture. This concept is in</w:t>
      </w:r>
      <w:r w:rsidR="0092411E">
        <w:rPr>
          <w:rFonts w:ascii="Times New Roman" w:hAnsi="Times New Roman" w:cs="Times New Roman"/>
          <w:sz w:val="24"/>
          <w:szCs w:val="24"/>
        </w:rPr>
        <w:t xml:space="preserve"> demand in </w:t>
      </w:r>
      <w:r w:rsidR="00616CA4" w:rsidRPr="00616CA4">
        <w:rPr>
          <w:rFonts w:ascii="Times New Roman" w:hAnsi="Times New Roman" w:cs="Times New Roman"/>
          <w:sz w:val="24"/>
          <w:szCs w:val="24"/>
        </w:rPr>
        <w:t xml:space="preserve"> society especially after increase in health problems in individuals. </w:t>
      </w:r>
      <w:r w:rsidR="0092411E">
        <w:rPr>
          <w:rFonts w:ascii="Times New Roman" w:hAnsi="Times New Roman" w:cs="Times New Roman"/>
          <w:sz w:val="24"/>
          <w:szCs w:val="24"/>
        </w:rPr>
        <w:t xml:space="preserve">So they prefer </w:t>
      </w:r>
      <w:r w:rsidR="00616CA4" w:rsidRPr="00616CA4">
        <w:rPr>
          <w:rFonts w:ascii="Times New Roman" w:hAnsi="Times New Roman" w:cs="Times New Roman"/>
          <w:sz w:val="24"/>
          <w:szCs w:val="24"/>
        </w:rPr>
        <w:t xml:space="preserve"> using such food product which are eco-friendly and safe</w:t>
      </w:r>
      <w:r w:rsidR="00616CA4">
        <w:rPr>
          <w:rFonts w:ascii="Times New Roman" w:hAnsi="Times New Roman" w:cs="Times New Roman"/>
          <w:sz w:val="24"/>
          <w:szCs w:val="24"/>
        </w:rPr>
        <w:t>. Though th</w:t>
      </w:r>
      <w:r w:rsidR="0092411E">
        <w:rPr>
          <w:rFonts w:ascii="Times New Roman" w:hAnsi="Times New Roman" w:cs="Times New Roman"/>
          <w:sz w:val="24"/>
          <w:szCs w:val="24"/>
        </w:rPr>
        <w:t>is</w:t>
      </w:r>
      <w:r w:rsidR="00616CA4">
        <w:rPr>
          <w:rFonts w:ascii="Times New Roman" w:hAnsi="Times New Roman" w:cs="Times New Roman"/>
          <w:sz w:val="24"/>
          <w:szCs w:val="24"/>
        </w:rPr>
        <w:t xml:space="preserve"> concept is not new, but still consumers are not much aware about it. </w:t>
      </w:r>
      <w:r w:rsidR="00616CA4" w:rsidRPr="00616CA4">
        <w:rPr>
          <w:rFonts w:ascii="Times New Roman" w:hAnsi="Times New Roman" w:cs="Times New Roman"/>
          <w:sz w:val="24"/>
          <w:szCs w:val="24"/>
        </w:rPr>
        <w:t>Th</w:t>
      </w:r>
      <w:r w:rsidR="0092411E">
        <w:rPr>
          <w:rFonts w:ascii="Times New Roman" w:hAnsi="Times New Roman" w:cs="Times New Roman"/>
          <w:sz w:val="24"/>
          <w:szCs w:val="24"/>
        </w:rPr>
        <w:t>is</w:t>
      </w:r>
      <w:r w:rsidR="00616CA4" w:rsidRPr="00616CA4">
        <w:rPr>
          <w:rFonts w:ascii="Times New Roman" w:hAnsi="Times New Roman" w:cs="Times New Roman"/>
          <w:sz w:val="24"/>
          <w:szCs w:val="24"/>
        </w:rPr>
        <w:t xml:space="preserve"> </w:t>
      </w:r>
      <w:r w:rsidR="0092411E">
        <w:rPr>
          <w:rFonts w:ascii="Times New Roman" w:hAnsi="Times New Roman" w:cs="Times New Roman"/>
          <w:sz w:val="24"/>
          <w:szCs w:val="24"/>
        </w:rPr>
        <w:t xml:space="preserve">purpose of this </w:t>
      </w:r>
      <w:r w:rsidR="00616CA4" w:rsidRPr="00616CA4">
        <w:rPr>
          <w:rFonts w:ascii="Times New Roman" w:hAnsi="Times New Roman" w:cs="Times New Roman"/>
          <w:sz w:val="24"/>
          <w:szCs w:val="24"/>
        </w:rPr>
        <w:t xml:space="preserve">paper is  to understand the </w:t>
      </w:r>
      <w:r w:rsidR="00616CA4">
        <w:rPr>
          <w:rFonts w:ascii="Times New Roman" w:hAnsi="Times New Roman" w:cs="Times New Roman"/>
          <w:sz w:val="24"/>
          <w:szCs w:val="24"/>
        </w:rPr>
        <w:t xml:space="preserve">demographic </w:t>
      </w:r>
      <w:r w:rsidR="00616CA4" w:rsidRPr="00616CA4">
        <w:rPr>
          <w:rFonts w:ascii="Times New Roman" w:hAnsi="Times New Roman" w:cs="Times New Roman"/>
          <w:sz w:val="24"/>
          <w:szCs w:val="24"/>
        </w:rPr>
        <w:t xml:space="preserve">level of awareness about organic food products in </w:t>
      </w:r>
      <w:r w:rsidR="00616CA4">
        <w:rPr>
          <w:rFonts w:ascii="Times New Roman" w:hAnsi="Times New Roman" w:cs="Times New Roman"/>
          <w:sz w:val="24"/>
          <w:szCs w:val="24"/>
        </w:rPr>
        <w:t>Jammu</w:t>
      </w:r>
      <w:r w:rsidR="00616CA4" w:rsidRPr="00616CA4">
        <w:rPr>
          <w:rFonts w:ascii="Times New Roman" w:hAnsi="Times New Roman" w:cs="Times New Roman"/>
          <w:sz w:val="24"/>
          <w:szCs w:val="24"/>
        </w:rPr>
        <w:t xml:space="preserve">. Statistical tools like Chi-square tests and </w:t>
      </w:r>
      <w:r w:rsidR="0092411E">
        <w:rPr>
          <w:rFonts w:ascii="Times New Roman" w:hAnsi="Times New Roman" w:cs="Times New Roman"/>
          <w:sz w:val="24"/>
          <w:szCs w:val="24"/>
        </w:rPr>
        <w:t xml:space="preserve">various </w:t>
      </w:r>
      <w:r w:rsidR="00616CA4" w:rsidRPr="00616CA4">
        <w:rPr>
          <w:rFonts w:ascii="Times New Roman" w:hAnsi="Times New Roman" w:cs="Times New Roman"/>
          <w:sz w:val="24"/>
          <w:szCs w:val="24"/>
        </w:rPr>
        <w:t xml:space="preserve">charts are used to </w:t>
      </w:r>
      <w:r w:rsidR="0092411E">
        <w:rPr>
          <w:rFonts w:ascii="Times New Roman" w:hAnsi="Times New Roman" w:cs="Times New Roman"/>
          <w:sz w:val="24"/>
          <w:szCs w:val="24"/>
        </w:rPr>
        <w:t xml:space="preserve">gather </w:t>
      </w:r>
      <w:r w:rsidR="00616CA4" w:rsidRPr="00616CA4">
        <w:rPr>
          <w:rFonts w:ascii="Times New Roman" w:hAnsi="Times New Roman" w:cs="Times New Roman"/>
          <w:sz w:val="24"/>
          <w:szCs w:val="24"/>
        </w:rPr>
        <w:t xml:space="preserve"> the data obtained from a primary survey conducted in </w:t>
      </w:r>
      <w:r w:rsidR="00616CA4">
        <w:rPr>
          <w:rFonts w:ascii="Times New Roman" w:hAnsi="Times New Roman" w:cs="Times New Roman"/>
          <w:sz w:val="24"/>
          <w:szCs w:val="24"/>
        </w:rPr>
        <w:t>Jammu</w:t>
      </w:r>
      <w:r w:rsidR="00616CA4" w:rsidRPr="00616CA4">
        <w:rPr>
          <w:rFonts w:ascii="Times New Roman" w:hAnsi="Times New Roman" w:cs="Times New Roman"/>
          <w:sz w:val="24"/>
          <w:szCs w:val="24"/>
        </w:rPr>
        <w:t>.</w:t>
      </w:r>
      <w:r w:rsidR="0092411E">
        <w:rPr>
          <w:rFonts w:ascii="Times New Roman" w:hAnsi="Times New Roman" w:cs="Times New Roman"/>
          <w:sz w:val="24"/>
          <w:szCs w:val="24"/>
        </w:rPr>
        <w:t xml:space="preserve"> From the</w:t>
      </w:r>
      <w:r w:rsidR="00616CA4" w:rsidRPr="00616CA4">
        <w:rPr>
          <w:rFonts w:ascii="Times New Roman" w:hAnsi="Times New Roman" w:cs="Times New Roman"/>
          <w:sz w:val="24"/>
          <w:szCs w:val="24"/>
        </w:rPr>
        <w:t xml:space="preserve"> </w:t>
      </w:r>
      <w:r w:rsidR="00616CA4">
        <w:rPr>
          <w:rFonts w:ascii="Times New Roman" w:hAnsi="Times New Roman" w:cs="Times New Roman"/>
          <w:sz w:val="24"/>
          <w:szCs w:val="24"/>
        </w:rPr>
        <w:t xml:space="preserve">demographic </w:t>
      </w:r>
      <w:r w:rsidR="00616CA4" w:rsidRPr="00616CA4">
        <w:rPr>
          <w:rFonts w:ascii="Times New Roman" w:hAnsi="Times New Roman" w:cs="Times New Roman"/>
          <w:sz w:val="24"/>
          <w:szCs w:val="24"/>
        </w:rPr>
        <w:t xml:space="preserve">analysis done in the paper, it is concluded that the </w:t>
      </w:r>
      <w:r w:rsidR="0092411E">
        <w:rPr>
          <w:rFonts w:ascii="Times New Roman" w:hAnsi="Times New Roman" w:cs="Times New Roman"/>
          <w:sz w:val="24"/>
          <w:szCs w:val="24"/>
        </w:rPr>
        <w:t xml:space="preserve">people have started consuming organic food </w:t>
      </w:r>
      <w:r w:rsidR="00616CA4" w:rsidRPr="00616CA4">
        <w:rPr>
          <w:rFonts w:ascii="Times New Roman" w:hAnsi="Times New Roman" w:cs="Times New Roman"/>
          <w:sz w:val="24"/>
          <w:szCs w:val="24"/>
        </w:rPr>
        <w:t xml:space="preserve"> lately</w:t>
      </w:r>
      <w:r w:rsidR="0092411E">
        <w:rPr>
          <w:rFonts w:ascii="Times New Roman" w:hAnsi="Times New Roman" w:cs="Times New Roman"/>
          <w:sz w:val="24"/>
          <w:szCs w:val="24"/>
        </w:rPr>
        <w:t xml:space="preserve">, </w:t>
      </w:r>
      <w:r w:rsidR="00616CA4" w:rsidRPr="00616CA4">
        <w:rPr>
          <w:rFonts w:ascii="Times New Roman" w:hAnsi="Times New Roman" w:cs="Times New Roman"/>
          <w:sz w:val="24"/>
          <w:szCs w:val="24"/>
        </w:rPr>
        <w:t xml:space="preserve">although more awareness should be created </w:t>
      </w:r>
      <w:r w:rsidR="0092411E">
        <w:rPr>
          <w:rFonts w:ascii="Times New Roman" w:hAnsi="Times New Roman" w:cs="Times New Roman"/>
          <w:sz w:val="24"/>
          <w:szCs w:val="24"/>
        </w:rPr>
        <w:t xml:space="preserve">among consumers </w:t>
      </w:r>
      <w:r w:rsidR="00616CA4" w:rsidRPr="00616CA4">
        <w:rPr>
          <w:rFonts w:ascii="Times New Roman" w:hAnsi="Times New Roman" w:cs="Times New Roman"/>
          <w:sz w:val="24"/>
          <w:szCs w:val="24"/>
        </w:rPr>
        <w:t>to make the consumption more popular.</w:t>
      </w:r>
    </w:p>
    <w:p w14:paraId="5A59D99F" w14:textId="6F397328" w:rsidR="00616CA4" w:rsidRPr="00616CA4" w:rsidRDefault="00616CA4" w:rsidP="009B7EED">
      <w:pPr>
        <w:spacing w:line="360" w:lineRule="auto"/>
        <w:jc w:val="both"/>
        <w:rPr>
          <w:rFonts w:ascii="Times New Roman" w:hAnsi="Times New Roman" w:cs="Times New Roman"/>
          <w:sz w:val="24"/>
          <w:szCs w:val="24"/>
        </w:rPr>
      </w:pPr>
      <w:r w:rsidRPr="00616CA4">
        <w:rPr>
          <w:rFonts w:ascii="Times New Roman" w:hAnsi="Times New Roman" w:cs="Times New Roman"/>
          <w:b/>
          <w:bCs/>
          <w:sz w:val="24"/>
          <w:szCs w:val="24"/>
        </w:rPr>
        <w:t>Keywords:</w:t>
      </w:r>
      <w:r w:rsidRPr="00616CA4">
        <w:rPr>
          <w:rFonts w:ascii="Times New Roman" w:hAnsi="Times New Roman" w:cs="Times New Roman"/>
          <w:sz w:val="24"/>
          <w:szCs w:val="24"/>
        </w:rPr>
        <w:t xml:space="preserve"> </w:t>
      </w:r>
      <w:r>
        <w:rPr>
          <w:rFonts w:ascii="Times New Roman" w:hAnsi="Times New Roman" w:cs="Times New Roman"/>
          <w:sz w:val="24"/>
          <w:szCs w:val="24"/>
        </w:rPr>
        <w:t>Demographic</w:t>
      </w:r>
      <w:r w:rsidRPr="00616CA4">
        <w:rPr>
          <w:rFonts w:ascii="Times New Roman" w:hAnsi="Times New Roman" w:cs="Times New Roman"/>
          <w:sz w:val="24"/>
          <w:szCs w:val="24"/>
        </w:rPr>
        <w:t xml:space="preserve">; </w:t>
      </w:r>
      <w:r>
        <w:rPr>
          <w:rFonts w:ascii="Times New Roman" w:hAnsi="Times New Roman" w:cs="Times New Roman"/>
          <w:sz w:val="24"/>
          <w:szCs w:val="24"/>
        </w:rPr>
        <w:t>Consumers</w:t>
      </w:r>
      <w:r w:rsidRPr="00616CA4">
        <w:rPr>
          <w:rFonts w:ascii="Times New Roman" w:hAnsi="Times New Roman" w:cs="Times New Roman"/>
          <w:sz w:val="24"/>
          <w:szCs w:val="24"/>
        </w:rPr>
        <w:t>; Organic Farming; Organic Food ; Pesticides.</w:t>
      </w:r>
    </w:p>
    <w:p w14:paraId="5D9ED3D9" w14:textId="77777777" w:rsidR="00794A15" w:rsidRDefault="00616CA4" w:rsidP="009B7EED">
      <w:pPr>
        <w:spacing w:line="360" w:lineRule="auto"/>
        <w:jc w:val="both"/>
        <w:rPr>
          <w:rFonts w:ascii="Times New Roman" w:hAnsi="Times New Roman" w:cs="Times New Roman"/>
          <w:b/>
          <w:bCs/>
          <w:sz w:val="24"/>
          <w:szCs w:val="24"/>
        </w:rPr>
      </w:pPr>
      <w:r w:rsidRPr="00616CA4">
        <w:rPr>
          <w:rFonts w:ascii="Times New Roman" w:hAnsi="Times New Roman" w:cs="Times New Roman"/>
          <w:b/>
          <w:bCs/>
          <w:sz w:val="24"/>
          <w:szCs w:val="24"/>
        </w:rPr>
        <w:t>Introduction</w:t>
      </w:r>
    </w:p>
    <w:p w14:paraId="27991F03" w14:textId="77777777" w:rsidR="00244C70" w:rsidRDefault="00794A15" w:rsidP="009B7E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Organic foods are produced using methods that adhere to organic farming standards. These standards vary globally, but they generally focus on promoting resource cycling and biodiversity conservation. Regulatory organizations may restrict the use of specific pesticides and fertilizers in organic farming. Typically, organic foods are not processed with industrial </w:t>
      </w:r>
      <w:r>
        <w:rPr>
          <w:rFonts w:ascii="Times New Roman" w:hAnsi="Times New Roman" w:cs="Times New Roman"/>
          <w:sz w:val="24"/>
          <w:szCs w:val="24"/>
        </w:rPr>
        <w:lastRenderedPageBreak/>
        <w:t xml:space="preserve">solvents or synthetic additives. In a country like India, with a large population of small farmers using traditional farming practices and minimal agricultural inputs, organic cultivation is well suited. Approximately 65% of India’s cropped area is considered organic by default, as small farmers cannot afford chemical fertilizers and pesticides. NGOs and other organizations actively support and promote organic farming, leading to the emergence of an organic </w:t>
      </w:r>
      <w:r w:rsidR="00244C70">
        <w:rPr>
          <w:rFonts w:ascii="Times New Roman" w:hAnsi="Times New Roman" w:cs="Times New Roman"/>
          <w:sz w:val="24"/>
          <w:szCs w:val="24"/>
        </w:rPr>
        <w:t>movement at various levels, including producer groups, certification bodies, processors, and traders. Disseminating information about the opportunities and challenges for Indian organic products in both domestic international markets is essential to sustain  this progress.</w:t>
      </w:r>
    </w:p>
    <w:p w14:paraId="2F90D983" w14:textId="6603C503" w:rsidR="00794A15" w:rsidRPr="00794A15" w:rsidRDefault="00244C70" w:rsidP="009B7EED">
      <w:pPr>
        <w:spacing w:line="360" w:lineRule="auto"/>
        <w:jc w:val="both"/>
        <w:rPr>
          <w:rFonts w:ascii="Times New Roman" w:hAnsi="Times New Roman" w:cs="Times New Roman"/>
          <w:sz w:val="24"/>
          <w:szCs w:val="24"/>
        </w:rPr>
      </w:pPr>
      <w:r>
        <w:rPr>
          <w:rFonts w:ascii="Times New Roman" w:hAnsi="Times New Roman" w:cs="Times New Roman"/>
          <w:sz w:val="24"/>
          <w:szCs w:val="24"/>
        </w:rPr>
        <w:t>Organic food production is a self-regulated industry, with some countries implementing government oversight. Notably, the European Union, the US, Canada, Japan, and several others mandate special certification based on government-defined standards for marketing food as organic within their borders. Foods labeled as organic under these regulations must comply with organic standards established by national governments and international organic industry trade organizations.</w:t>
      </w:r>
      <w:r w:rsidR="00794A15">
        <w:rPr>
          <w:rFonts w:ascii="Times New Roman" w:hAnsi="Times New Roman" w:cs="Times New Roman"/>
          <w:sz w:val="24"/>
          <w:szCs w:val="24"/>
        </w:rPr>
        <w:t xml:space="preserve"> </w:t>
      </w:r>
      <w:r w:rsidR="002B367C">
        <w:rPr>
          <w:rFonts w:ascii="Times New Roman" w:hAnsi="Times New Roman" w:cs="Times New Roman"/>
          <w:sz w:val="24"/>
          <w:szCs w:val="24"/>
        </w:rPr>
        <w:t>`</w:t>
      </w:r>
    </w:p>
    <w:p w14:paraId="70042F19" w14:textId="77777777" w:rsidR="006518DF" w:rsidRPr="00794A15" w:rsidRDefault="006518DF" w:rsidP="009B7EED">
      <w:pPr>
        <w:spacing w:line="360" w:lineRule="auto"/>
        <w:jc w:val="both"/>
        <w:rPr>
          <w:rFonts w:ascii="Times New Roman" w:hAnsi="Times New Roman" w:cs="Times New Roman"/>
          <w:b/>
          <w:bCs/>
          <w:sz w:val="24"/>
          <w:szCs w:val="24"/>
        </w:rPr>
      </w:pPr>
    </w:p>
    <w:p w14:paraId="6C17C143" w14:textId="77777777" w:rsidR="009818DF" w:rsidRPr="00616CA4" w:rsidRDefault="00616CA4" w:rsidP="009B7EE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Literature Review and Theoretical Framework</w:t>
      </w:r>
      <w:r w:rsidRPr="00616CA4">
        <w:rPr>
          <w:rFonts w:ascii="Times New Roman" w:hAnsi="Times New Roman" w:cs="Times New Roman"/>
          <w:b/>
          <w:bCs/>
          <w:sz w:val="24"/>
          <w:szCs w:val="24"/>
        </w:rPr>
        <w:t xml:space="preserve"> </w:t>
      </w:r>
    </w:p>
    <w:p w14:paraId="665E0BE5" w14:textId="363CA430" w:rsidR="00A04323" w:rsidRPr="00EB6F1B" w:rsidRDefault="007C73EE" w:rsidP="009B7EED">
      <w:pPr>
        <w:spacing w:line="360" w:lineRule="auto"/>
        <w:jc w:val="both"/>
        <w:rPr>
          <w:rFonts w:ascii="Times New Roman" w:hAnsi="Times New Roman" w:cs="Times New Roman"/>
          <w:sz w:val="24"/>
          <w:szCs w:val="24"/>
        </w:rPr>
      </w:pPr>
      <w:r w:rsidRPr="00EB6F1B">
        <w:rPr>
          <w:rFonts w:ascii="Times New Roman" w:hAnsi="Times New Roman" w:cs="Times New Roman"/>
          <w:sz w:val="24"/>
          <w:szCs w:val="24"/>
        </w:rPr>
        <w:t>Mythili &amp; Dharshini (2020)</w:t>
      </w:r>
      <w:r>
        <w:rPr>
          <w:rFonts w:ascii="Times New Roman" w:hAnsi="Times New Roman" w:cs="Times New Roman"/>
          <w:b/>
          <w:bCs/>
          <w:sz w:val="24"/>
          <w:szCs w:val="24"/>
        </w:rPr>
        <w:t xml:space="preserve"> </w:t>
      </w:r>
      <w:r>
        <w:rPr>
          <w:rFonts w:ascii="Times New Roman" w:hAnsi="Times New Roman" w:cs="Times New Roman"/>
          <w:sz w:val="24"/>
          <w:szCs w:val="24"/>
        </w:rPr>
        <w:t xml:space="preserve">observed that </w:t>
      </w:r>
      <w:r w:rsidRPr="002A5E9F">
        <w:rPr>
          <w:rFonts w:ascii="Times New Roman" w:hAnsi="Times New Roman" w:cs="Times New Roman"/>
          <w:sz w:val="24"/>
          <w:szCs w:val="24"/>
        </w:rPr>
        <w:t>Consumer</w:t>
      </w:r>
      <w:r>
        <w:rPr>
          <w:rFonts w:ascii="Times New Roman" w:hAnsi="Times New Roman" w:cs="Times New Roman"/>
          <w:sz w:val="24"/>
          <w:szCs w:val="24"/>
        </w:rPr>
        <w:t>s</w:t>
      </w:r>
      <w:r w:rsidRPr="002A5E9F">
        <w:rPr>
          <w:rFonts w:ascii="Times New Roman" w:hAnsi="Times New Roman" w:cs="Times New Roman"/>
          <w:sz w:val="24"/>
          <w:szCs w:val="24"/>
        </w:rPr>
        <w:t xml:space="preserve"> play a major role in studying the perception towards Organic food products segment. </w:t>
      </w:r>
      <w:proofErr w:type="spellStart"/>
      <w:r w:rsidRPr="00EB6F1B">
        <w:rPr>
          <w:rFonts w:ascii="Times New Roman" w:hAnsi="Times New Roman" w:cs="Times New Roman"/>
          <w:sz w:val="24"/>
          <w:szCs w:val="24"/>
        </w:rPr>
        <w:t>Tanishka</w:t>
      </w:r>
      <w:proofErr w:type="spellEnd"/>
      <w:r w:rsidRPr="00EB6F1B">
        <w:rPr>
          <w:rFonts w:ascii="Times New Roman" w:hAnsi="Times New Roman" w:cs="Times New Roman"/>
          <w:sz w:val="24"/>
          <w:szCs w:val="24"/>
        </w:rPr>
        <w:t xml:space="preserve"> &amp; Sundari T (2021)</w:t>
      </w:r>
      <w:r>
        <w:rPr>
          <w:rFonts w:ascii="Times New Roman" w:hAnsi="Times New Roman" w:cs="Times New Roman"/>
          <w:b/>
          <w:bCs/>
          <w:sz w:val="24"/>
          <w:szCs w:val="24"/>
        </w:rPr>
        <w:t xml:space="preserve"> </w:t>
      </w:r>
      <w:r>
        <w:rPr>
          <w:rFonts w:ascii="Times New Roman" w:hAnsi="Times New Roman" w:cs="Times New Roman"/>
          <w:sz w:val="24"/>
          <w:szCs w:val="24"/>
        </w:rPr>
        <w:t>observed that as with large number of organic food products campaigns, most of the consumers are aware of such products &amp; prefer such products more than non-organic products.</w:t>
      </w:r>
      <w:r w:rsidR="00DA4095">
        <w:rPr>
          <w:rFonts w:ascii="Times New Roman" w:hAnsi="Times New Roman" w:cs="Times New Roman"/>
          <w:sz w:val="24"/>
          <w:szCs w:val="24"/>
        </w:rPr>
        <w:t xml:space="preserve"> The reviewed literature also highlights the R</w:t>
      </w:r>
      <w:r w:rsidR="00DA4095" w:rsidRPr="00DA4095">
        <w:rPr>
          <w:rFonts w:ascii="Times New Roman" w:hAnsi="Times New Roman" w:cs="Times New Roman"/>
          <w:sz w:val="24"/>
          <w:szCs w:val="24"/>
        </w:rPr>
        <w:t>ust &amp; willingness to pay for organic food products</w:t>
      </w:r>
      <w:r w:rsidR="00DA4095">
        <w:rPr>
          <w:rFonts w:ascii="Times New Roman" w:hAnsi="Times New Roman" w:cs="Times New Roman"/>
          <w:sz w:val="24"/>
          <w:szCs w:val="24"/>
        </w:rPr>
        <w:t xml:space="preserve">. </w:t>
      </w:r>
      <w:r w:rsidRPr="00714007">
        <w:rPr>
          <w:rFonts w:ascii="Times New Roman" w:hAnsi="Times New Roman" w:cs="Times New Roman"/>
          <w:b/>
          <w:bCs/>
          <w:sz w:val="24"/>
          <w:szCs w:val="24"/>
        </w:rPr>
        <w:t xml:space="preserve"> </w:t>
      </w:r>
      <w:r w:rsidRPr="00EB6F1B">
        <w:rPr>
          <w:rFonts w:ascii="Times New Roman" w:hAnsi="Times New Roman" w:cs="Times New Roman"/>
          <w:sz w:val="24"/>
          <w:szCs w:val="24"/>
        </w:rPr>
        <w:t xml:space="preserve">Kennedy (2020) </w:t>
      </w:r>
      <w:r w:rsidR="002B367C">
        <w:rPr>
          <w:rFonts w:ascii="Times New Roman" w:hAnsi="Times New Roman" w:cs="Times New Roman"/>
          <w:sz w:val="24"/>
          <w:szCs w:val="24"/>
        </w:rPr>
        <w:t xml:space="preserve">found </w:t>
      </w:r>
      <w:r w:rsidRPr="00EB6F1B">
        <w:rPr>
          <w:rFonts w:ascii="Times New Roman" w:hAnsi="Times New Roman" w:cs="Times New Roman"/>
          <w:sz w:val="24"/>
          <w:szCs w:val="24"/>
        </w:rPr>
        <w:t xml:space="preserve">that organic market is the one of the fastest growing agricultural markets </w:t>
      </w:r>
      <w:r w:rsidR="00481066">
        <w:rPr>
          <w:rFonts w:ascii="Times New Roman" w:hAnsi="Times New Roman" w:cs="Times New Roman"/>
          <w:sz w:val="24"/>
          <w:szCs w:val="24"/>
        </w:rPr>
        <w:t>because</w:t>
      </w:r>
      <w:r w:rsidRPr="00EB6F1B">
        <w:rPr>
          <w:rFonts w:ascii="Times New Roman" w:hAnsi="Times New Roman" w:cs="Times New Roman"/>
          <w:sz w:val="24"/>
          <w:szCs w:val="24"/>
        </w:rPr>
        <w:t xml:space="preserve"> consumers</w:t>
      </w:r>
      <w:r w:rsidR="00481066">
        <w:rPr>
          <w:rFonts w:ascii="Times New Roman" w:hAnsi="Times New Roman" w:cs="Times New Roman"/>
          <w:sz w:val="24"/>
          <w:szCs w:val="24"/>
        </w:rPr>
        <w:t xml:space="preserve"> are more concerned about </w:t>
      </w:r>
      <w:r w:rsidRPr="00EB6F1B">
        <w:rPr>
          <w:rFonts w:ascii="Times New Roman" w:hAnsi="Times New Roman" w:cs="Times New Roman"/>
          <w:sz w:val="24"/>
          <w:szCs w:val="24"/>
        </w:rPr>
        <w:t xml:space="preserve"> their own health, the environment, </w:t>
      </w:r>
      <w:r w:rsidR="00481066">
        <w:rPr>
          <w:rFonts w:ascii="Times New Roman" w:hAnsi="Times New Roman" w:cs="Times New Roman"/>
          <w:sz w:val="24"/>
          <w:szCs w:val="24"/>
        </w:rPr>
        <w:t xml:space="preserve">which ultimately leads to </w:t>
      </w:r>
      <w:r w:rsidRPr="00EB6F1B">
        <w:rPr>
          <w:rFonts w:ascii="Times New Roman" w:hAnsi="Times New Roman" w:cs="Times New Roman"/>
          <w:sz w:val="24"/>
          <w:szCs w:val="24"/>
        </w:rPr>
        <w:t>their trust towards these products. Ramalingam &amp; Anuradha (2021) observed that consumers are becoming more health conscious due to the increasing health hazards.</w:t>
      </w:r>
      <w:r w:rsidR="00481066">
        <w:rPr>
          <w:rFonts w:ascii="Times New Roman" w:hAnsi="Times New Roman" w:cs="Times New Roman"/>
          <w:sz w:val="24"/>
          <w:szCs w:val="24"/>
        </w:rPr>
        <w:t xml:space="preserve"> </w:t>
      </w:r>
      <w:r w:rsidRPr="00EB6F1B">
        <w:rPr>
          <w:rFonts w:ascii="Times New Roman" w:hAnsi="Times New Roman" w:cs="Times New Roman"/>
          <w:sz w:val="24"/>
          <w:szCs w:val="24"/>
        </w:rPr>
        <w:t xml:space="preserve">Selvam &amp; </w:t>
      </w:r>
      <w:proofErr w:type="spellStart"/>
      <w:r w:rsidRPr="00EB6F1B">
        <w:rPr>
          <w:rFonts w:ascii="Times New Roman" w:hAnsi="Times New Roman" w:cs="Times New Roman"/>
          <w:sz w:val="24"/>
          <w:szCs w:val="24"/>
        </w:rPr>
        <w:t>Naseeba</w:t>
      </w:r>
      <w:proofErr w:type="spellEnd"/>
      <w:r w:rsidRPr="00EB6F1B">
        <w:rPr>
          <w:rFonts w:ascii="Times New Roman" w:hAnsi="Times New Roman" w:cs="Times New Roman"/>
          <w:sz w:val="24"/>
          <w:szCs w:val="24"/>
        </w:rPr>
        <w:t xml:space="preserve"> (2020) </w:t>
      </w:r>
      <w:r w:rsidR="00DA4095" w:rsidRPr="00EB6F1B">
        <w:rPr>
          <w:rFonts w:ascii="Times New Roman" w:hAnsi="Times New Roman" w:cs="Times New Roman"/>
          <w:sz w:val="24"/>
          <w:szCs w:val="24"/>
        </w:rPr>
        <w:t>f</w:t>
      </w:r>
      <w:r w:rsidRPr="00EB6F1B">
        <w:rPr>
          <w:rFonts w:ascii="Times New Roman" w:hAnsi="Times New Roman" w:cs="Times New Roman"/>
          <w:sz w:val="24"/>
          <w:szCs w:val="24"/>
        </w:rPr>
        <w:t xml:space="preserve">ound that the </w:t>
      </w:r>
      <w:r w:rsidR="00093C37">
        <w:rPr>
          <w:rFonts w:ascii="Times New Roman" w:hAnsi="Times New Roman" w:cs="Times New Roman"/>
          <w:sz w:val="24"/>
          <w:szCs w:val="24"/>
        </w:rPr>
        <w:t xml:space="preserve">consumer’s belief and </w:t>
      </w:r>
      <w:r w:rsidRPr="00EB6F1B">
        <w:rPr>
          <w:rFonts w:ascii="Times New Roman" w:hAnsi="Times New Roman" w:cs="Times New Roman"/>
          <w:sz w:val="24"/>
          <w:szCs w:val="24"/>
        </w:rPr>
        <w:t>perception and trust towards organic food products depict the strongest relationship with buyers’ intention to buy organic food</w:t>
      </w:r>
      <w:r w:rsidR="00093C37">
        <w:rPr>
          <w:rFonts w:ascii="Times New Roman" w:hAnsi="Times New Roman" w:cs="Times New Roman"/>
          <w:sz w:val="24"/>
          <w:szCs w:val="24"/>
        </w:rPr>
        <w:t xml:space="preserve"> and they also believe t</w:t>
      </w:r>
      <w:r w:rsidRPr="00EB6F1B">
        <w:rPr>
          <w:rFonts w:ascii="Times New Roman" w:hAnsi="Times New Roman" w:cs="Times New Roman"/>
          <w:sz w:val="24"/>
          <w:szCs w:val="24"/>
        </w:rPr>
        <w:t xml:space="preserve">hat consuming organic food product is contributing to preserve the environment. </w:t>
      </w:r>
      <w:r w:rsidR="00DA4095" w:rsidRPr="00EB6F1B">
        <w:rPr>
          <w:rFonts w:ascii="Times New Roman" w:hAnsi="Times New Roman" w:cs="Times New Roman"/>
          <w:sz w:val="24"/>
          <w:szCs w:val="24"/>
        </w:rPr>
        <w:t xml:space="preserve">The </w:t>
      </w:r>
      <w:r w:rsidR="00616CA4" w:rsidRPr="00EB6F1B">
        <w:rPr>
          <w:rFonts w:ascii="Times New Roman" w:hAnsi="Times New Roman" w:cs="Times New Roman"/>
          <w:sz w:val="24"/>
          <w:szCs w:val="24"/>
        </w:rPr>
        <w:t>reviewed</w:t>
      </w:r>
      <w:r w:rsidR="00DA4095" w:rsidRPr="00EB6F1B">
        <w:rPr>
          <w:rFonts w:ascii="Times New Roman" w:hAnsi="Times New Roman" w:cs="Times New Roman"/>
          <w:sz w:val="24"/>
          <w:szCs w:val="24"/>
        </w:rPr>
        <w:t xml:space="preserve"> study also highlight health consciousness &amp; other factors </w:t>
      </w:r>
      <w:r w:rsidRPr="00EB6F1B">
        <w:rPr>
          <w:rFonts w:ascii="Times New Roman" w:hAnsi="Times New Roman" w:cs="Times New Roman"/>
          <w:sz w:val="24"/>
          <w:szCs w:val="24"/>
        </w:rPr>
        <w:t xml:space="preserve">Chandrashekhar (2021) conducted a study and in this study it has been observed that Consumer behavior and health consciousness plays a </w:t>
      </w:r>
      <w:r w:rsidR="00093C37">
        <w:rPr>
          <w:rFonts w:ascii="Times New Roman" w:hAnsi="Times New Roman" w:cs="Times New Roman"/>
          <w:sz w:val="24"/>
          <w:szCs w:val="24"/>
        </w:rPr>
        <w:t xml:space="preserve">pivotal </w:t>
      </w:r>
      <w:r w:rsidRPr="00EB6F1B">
        <w:rPr>
          <w:rFonts w:ascii="Times New Roman" w:hAnsi="Times New Roman" w:cs="Times New Roman"/>
          <w:sz w:val="24"/>
          <w:szCs w:val="24"/>
        </w:rPr>
        <w:t xml:space="preserve">role in Organic food products segment. Waqas, Aslam, </w:t>
      </w:r>
      <w:proofErr w:type="spellStart"/>
      <w:r w:rsidRPr="00EB6F1B">
        <w:rPr>
          <w:rFonts w:ascii="Times New Roman" w:hAnsi="Times New Roman" w:cs="Times New Roman"/>
          <w:sz w:val="24"/>
          <w:szCs w:val="24"/>
        </w:rPr>
        <w:t>Chenhong</w:t>
      </w:r>
      <w:proofErr w:type="spellEnd"/>
      <w:r w:rsidRPr="00EB6F1B">
        <w:rPr>
          <w:rFonts w:ascii="Times New Roman" w:hAnsi="Times New Roman" w:cs="Times New Roman"/>
          <w:sz w:val="24"/>
          <w:szCs w:val="24"/>
        </w:rPr>
        <w:t xml:space="preserve"> (2019) seen that as with the advancement in economic activities, </w:t>
      </w:r>
      <w:r w:rsidRPr="00EB6F1B">
        <w:rPr>
          <w:rFonts w:ascii="Times New Roman" w:hAnsi="Times New Roman" w:cs="Times New Roman"/>
          <w:sz w:val="24"/>
          <w:szCs w:val="24"/>
        </w:rPr>
        <w:lastRenderedPageBreak/>
        <w:t>c</w:t>
      </w:r>
      <w:r w:rsidR="00093C37">
        <w:rPr>
          <w:rFonts w:ascii="Times New Roman" w:hAnsi="Times New Roman" w:cs="Times New Roman"/>
          <w:sz w:val="24"/>
          <w:szCs w:val="24"/>
        </w:rPr>
        <w:t>onsu</w:t>
      </w:r>
      <w:r w:rsidRPr="00EB6F1B">
        <w:rPr>
          <w:rFonts w:ascii="Times New Roman" w:hAnsi="Times New Roman" w:cs="Times New Roman"/>
          <w:sz w:val="24"/>
          <w:szCs w:val="24"/>
        </w:rPr>
        <w:t>mer enthusiasm for organic products has</w:t>
      </w:r>
      <w:r w:rsidR="00093C37">
        <w:rPr>
          <w:rFonts w:ascii="Times New Roman" w:hAnsi="Times New Roman" w:cs="Times New Roman"/>
          <w:sz w:val="24"/>
          <w:szCs w:val="24"/>
        </w:rPr>
        <w:t xml:space="preserve"> increased exponentially. </w:t>
      </w:r>
      <w:r w:rsidRPr="00EB6F1B">
        <w:rPr>
          <w:rFonts w:ascii="Times New Roman" w:hAnsi="Times New Roman" w:cs="Times New Roman"/>
          <w:sz w:val="24"/>
          <w:szCs w:val="24"/>
        </w:rPr>
        <w:t xml:space="preserve">Ghani, Adli, </w:t>
      </w:r>
      <w:proofErr w:type="spellStart"/>
      <w:r w:rsidRPr="00EB6F1B">
        <w:rPr>
          <w:rFonts w:ascii="Times New Roman" w:hAnsi="Times New Roman" w:cs="Times New Roman"/>
          <w:sz w:val="24"/>
          <w:szCs w:val="24"/>
        </w:rPr>
        <w:t>Saleeh</w:t>
      </w:r>
      <w:proofErr w:type="spellEnd"/>
      <w:r w:rsidRPr="00EB6F1B">
        <w:rPr>
          <w:rFonts w:ascii="Times New Roman" w:hAnsi="Times New Roman" w:cs="Times New Roman"/>
          <w:sz w:val="24"/>
          <w:szCs w:val="24"/>
        </w:rPr>
        <w:t xml:space="preserve"> (2021)  observed that Organic food </w:t>
      </w:r>
      <w:r w:rsidR="00093C37">
        <w:rPr>
          <w:rFonts w:ascii="Times New Roman" w:hAnsi="Times New Roman" w:cs="Times New Roman"/>
          <w:sz w:val="24"/>
          <w:szCs w:val="24"/>
        </w:rPr>
        <w:t xml:space="preserve"> is</w:t>
      </w:r>
      <w:r w:rsidRPr="00EB6F1B">
        <w:rPr>
          <w:rFonts w:ascii="Times New Roman" w:hAnsi="Times New Roman" w:cs="Times New Roman"/>
          <w:sz w:val="24"/>
          <w:szCs w:val="24"/>
        </w:rPr>
        <w:t xml:space="preserve"> in great demand among consumers </w:t>
      </w:r>
      <w:r w:rsidR="00093C37">
        <w:rPr>
          <w:rFonts w:ascii="Times New Roman" w:hAnsi="Times New Roman" w:cs="Times New Roman"/>
          <w:sz w:val="24"/>
          <w:szCs w:val="24"/>
        </w:rPr>
        <w:t xml:space="preserve">because of its </w:t>
      </w:r>
      <w:r w:rsidRPr="00EB6F1B">
        <w:rPr>
          <w:rFonts w:ascii="Times New Roman" w:hAnsi="Times New Roman" w:cs="Times New Roman"/>
          <w:sz w:val="24"/>
          <w:szCs w:val="24"/>
        </w:rPr>
        <w:t xml:space="preserve"> improved awareness of eating healthily. This study</w:t>
      </w:r>
      <w:r w:rsidR="00093C37">
        <w:rPr>
          <w:rFonts w:ascii="Times New Roman" w:hAnsi="Times New Roman" w:cs="Times New Roman"/>
          <w:sz w:val="24"/>
          <w:szCs w:val="24"/>
        </w:rPr>
        <w:t xml:space="preserve"> focuses on </w:t>
      </w:r>
      <w:r w:rsidRPr="00EB6F1B">
        <w:rPr>
          <w:rFonts w:ascii="Times New Roman" w:hAnsi="Times New Roman" w:cs="Times New Roman"/>
          <w:sz w:val="24"/>
          <w:szCs w:val="24"/>
        </w:rPr>
        <w:t xml:space="preserve">the </w:t>
      </w:r>
      <w:r w:rsidR="00093C37">
        <w:rPr>
          <w:rFonts w:ascii="Times New Roman" w:hAnsi="Times New Roman" w:cs="Times New Roman"/>
          <w:sz w:val="24"/>
          <w:szCs w:val="24"/>
        </w:rPr>
        <w:t>component</w:t>
      </w:r>
      <w:r w:rsidRPr="00EB6F1B">
        <w:rPr>
          <w:rFonts w:ascii="Times New Roman" w:hAnsi="Times New Roman" w:cs="Times New Roman"/>
          <w:sz w:val="24"/>
          <w:szCs w:val="24"/>
        </w:rPr>
        <w:t xml:space="preserve">s that may influence customers’ purchase intention </w:t>
      </w:r>
      <w:r w:rsidR="00093C37">
        <w:rPr>
          <w:rFonts w:ascii="Times New Roman" w:hAnsi="Times New Roman" w:cs="Times New Roman"/>
          <w:sz w:val="24"/>
          <w:szCs w:val="24"/>
        </w:rPr>
        <w:t>towards</w:t>
      </w:r>
      <w:r w:rsidRPr="00EB6F1B">
        <w:rPr>
          <w:rFonts w:ascii="Times New Roman" w:hAnsi="Times New Roman" w:cs="Times New Roman"/>
          <w:sz w:val="24"/>
          <w:szCs w:val="24"/>
        </w:rPr>
        <w:t xml:space="preserve"> organic food</w:t>
      </w:r>
      <w:r w:rsidR="00093C37">
        <w:rPr>
          <w:rFonts w:ascii="Times New Roman" w:hAnsi="Times New Roman" w:cs="Times New Roman"/>
          <w:sz w:val="24"/>
          <w:szCs w:val="24"/>
        </w:rPr>
        <w:t>.</w:t>
      </w:r>
    </w:p>
    <w:p w14:paraId="40FB2C6E" w14:textId="77777777" w:rsidR="00445053" w:rsidRPr="00616CA4" w:rsidRDefault="00616CA4" w:rsidP="009B7EED">
      <w:pPr>
        <w:spacing w:line="360" w:lineRule="auto"/>
        <w:jc w:val="both"/>
        <w:rPr>
          <w:rFonts w:ascii="Times New Roman" w:hAnsi="Times New Roman" w:cs="Times New Roman"/>
          <w:b/>
          <w:bCs/>
          <w:sz w:val="24"/>
          <w:szCs w:val="24"/>
        </w:rPr>
      </w:pPr>
      <w:r w:rsidRPr="00616CA4">
        <w:rPr>
          <w:rFonts w:ascii="Times New Roman" w:hAnsi="Times New Roman" w:cs="Times New Roman"/>
          <w:b/>
          <w:bCs/>
          <w:sz w:val="24"/>
          <w:szCs w:val="24"/>
        </w:rPr>
        <w:t>Research Methodology</w:t>
      </w:r>
    </w:p>
    <w:p w14:paraId="7EE44270" w14:textId="77777777" w:rsidR="00445053" w:rsidRPr="00445053" w:rsidRDefault="00445053" w:rsidP="009B7EED">
      <w:pPr>
        <w:spacing w:line="360" w:lineRule="auto"/>
        <w:jc w:val="both"/>
        <w:rPr>
          <w:rFonts w:ascii="Times New Roman" w:hAnsi="Times New Roman" w:cs="Times New Roman"/>
          <w:b/>
          <w:bCs/>
          <w:sz w:val="28"/>
          <w:szCs w:val="28"/>
          <w:u w:val="single"/>
        </w:rPr>
      </w:pPr>
      <w:r>
        <w:rPr>
          <w:rFonts w:ascii="Times New Roman" w:hAnsi="Times New Roman" w:cs="Times New Roman"/>
          <w:sz w:val="24"/>
          <w:szCs w:val="24"/>
        </w:rPr>
        <w:t xml:space="preserve">The research is conceptual in nature as it examines the reasons why some consumers prefer organic food products and others do not. In this research, we can explore the relationship between consumers buying behavior and organic food products. Further, the present study also reveals the success of organic market as a corporate social responsibility. </w:t>
      </w:r>
    </w:p>
    <w:p w14:paraId="15D5B1A9" w14:textId="2753A507" w:rsidR="00A34B98" w:rsidRPr="00A04323" w:rsidRDefault="00445053" w:rsidP="009B7E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collect the requisite information, both primary and secondary sources of information have been used. Primary data has been collected using Questionnaire which is being sent to the </w:t>
      </w:r>
      <w:r w:rsidR="00A66B07">
        <w:rPr>
          <w:rFonts w:ascii="Times New Roman" w:hAnsi="Times New Roman" w:cs="Times New Roman"/>
          <w:sz w:val="24"/>
          <w:szCs w:val="24"/>
        </w:rPr>
        <w:t>8</w:t>
      </w:r>
      <w:r w:rsidR="007F0A64">
        <w:rPr>
          <w:rFonts w:ascii="Times New Roman" w:hAnsi="Times New Roman" w:cs="Times New Roman"/>
          <w:sz w:val="24"/>
          <w:szCs w:val="24"/>
        </w:rPr>
        <w:t>5</w:t>
      </w:r>
      <w:r w:rsidR="00A66B07">
        <w:rPr>
          <w:rFonts w:ascii="Times New Roman" w:hAnsi="Times New Roman" w:cs="Times New Roman"/>
          <w:sz w:val="24"/>
          <w:szCs w:val="24"/>
        </w:rPr>
        <w:t xml:space="preserve"> </w:t>
      </w:r>
      <w:r>
        <w:rPr>
          <w:rFonts w:ascii="Times New Roman" w:hAnsi="Times New Roman" w:cs="Times New Roman"/>
          <w:sz w:val="24"/>
          <w:szCs w:val="24"/>
        </w:rPr>
        <w:t>respondents from whom the responses</w:t>
      </w:r>
      <w:r w:rsidR="007F0A64">
        <w:rPr>
          <w:rFonts w:ascii="Times New Roman" w:hAnsi="Times New Roman" w:cs="Times New Roman"/>
          <w:sz w:val="24"/>
          <w:szCs w:val="24"/>
        </w:rPr>
        <w:t xml:space="preserve"> of only 42 respondents</w:t>
      </w:r>
      <w:r>
        <w:rPr>
          <w:rFonts w:ascii="Times New Roman" w:hAnsi="Times New Roman" w:cs="Times New Roman"/>
          <w:sz w:val="24"/>
          <w:szCs w:val="24"/>
        </w:rPr>
        <w:t xml:space="preserve"> have been gathered and Secondary sources viz. internet, articles and printed journals etc. have been used for reviewing the pertinent literature. The main purpose was to know the awareness, willingness and trust of consumers for the organic food products. </w:t>
      </w:r>
      <w:r w:rsidR="007F0A64">
        <w:rPr>
          <w:rFonts w:ascii="Times New Roman" w:hAnsi="Times New Roman" w:cs="Times New Roman"/>
          <w:sz w:val="24"/>
          <w:szCs w:val="24"/>
        </w:rPr>
        <w:t xml:space="preserve">Primary data has been collected from different locations of </w:t>
      </w:r>
      <w:r w:rsidR="00B26D51">
        <w:rPr>
          <w:rFonts w:ascii="Times New Roman" w:hAnsi="Times New Roman" w:cs="Times New Roman"/>
          <w:sz w:val="24"/>
          <w:szCs w:val="24"/>
        </w:rPr>
        <w:t>Jamm</w:t>
      </w:r>
      <w:r w:rsidR="00093C37">
        <w:rPr>
          <w:rFonts w:ascii="Times New Roman" w:hAnsi="Times New Roman" w:cs="Times New Roman"/>
          <w:sz w:val="24"/>
          <w:szCs w:val="24"/>
        </w:rPr>
        <w:t xml:space="preserve">u. </w:t>
      </w:r>
      <w:r w:rsidR="007F0A64">
        <w:rPr>
          <w:rFonts w:ascii="Times New Roman" w:hAnsi="Times New Roman" w:cs="Times New Roman"/>
          <w:sz w:val="24"/>
          <w:szCs w:val="24"/>
        </w:rPr>
        <w:t xml:space="preserve"> </w:t>
      </w:r>
    </w:p>
    <w:p w14:paraId="420D5452" w14:textId="77777777" w:rsidR="00B77453" w:rsidRPr="00616CA4" w:rsidRDefault="00616CA4" w:rsidP="009B7EED">
      <w:pPr>
        <w:spacing w:line="360" w:lineRule="auto"/>
        <w:jc w:val="both"/>
        <w:rPr>
          <w:rFonts w:ascii="Times New Roman" w:hAnsi="Times New Roman" w:cs="Times New Roman"/>
          <w:b/>
          <w:bCs/>
          <w:sz w:val="24"/>
          <w:szCs w:val="24"/>
        </w:rPr>
      </w:pPr>
      <w:r w:rsidRPr="00616CA4">
        <w:rPr>
          <w:rFonts w:ascii="Times New Roman" w:hAnsi="Times New Roman" w:cs="Times New Roman"/>
          <w:b/>
          <w:bCs/>
          <w:sz w:val="24"/>
          <w:szCs w:val="24"/>
        </w:rPr>
        <w:t>Analysis And Findings</w:t>
      </w:r>
    </w:p>
    <w:p w14:paraId="2ACD0A9D" w14:textId="77777777" w:rsidR="00E362D0" w:rsidRDefault="00B77453" w:rsidP="00E362D0">
      <w:pPr>
        <w:spacing w:line="360" w:lineRule="auto"/>
        <w:jc w:val="both"/>
        <w:rPr>
          <w:rFonts w:ascii="Times New Roman" w:hAnsi="Times New Roman" w:cs="Times New Roman"/>
          <w:sz w:val="24"/>
          <w:szCs w:val="24"/>
        </w:rPr>
      </w:pPr>
      <w:r w:rsidRPr="00B77453">
        <w:rPr>
          <w:rFonts w:ascii="Times New Roman" w:hAnsi="Times New Roman" w:cs="Times New Roman"/>
          <w:sz w:val="24"/>
          <w:szCs w:val="24"/>
        </w:rPr>
        <w:t>Demographic Factors like age, gender, occupation and education</w:t>
      </w:r>
      <w:r>
        <w:rPr>
          <w:rFonts w:ascii="Times New Roman" w:hAnsi="Times New Roman" w:cs="Times New Roman"/>
          <w:sz w:val="24"/>
          <w:szCs w:val="24"/>
        </w:rPr>
        <w:t xml:space="preserve"> are considered for demographic analysis. </w:t>
      </w:r>
    </w:p>
    <w:p w14:paraId="2041EFE5" w14:textId="73778823" w:rsidR="007E5A30" w:rsidRPr="00E362D0" w:rsidRDefault="007E5A30" w:rsidP="00E362D0">
      <w:pPr>
        <w:spacing w:line="360" w:lineRule="auto"/>
        <w:jc w:val="both"/>
        <w:rPr>
          <w:rFonts w:ascii="Times New Roman" w:hAnsi="Times New Roman" w:cs="Times New Roman"/>
          <w:sz w:val="24"/>
          <w:szCs w:val="24"/>
        </w:rPr>
      </w:pPr>
      <w:r w:rsidRPr="00B77453">
        <w:rPr>
          <w:rFonts w:ascii="Times New Roman" w:hAnsi="Times New Roman" w:cs="Times New Roman"/>
          <w:b/>
          <w:bCs/>
          <w:sz w:val="24"/>
          <w:szCs w:val="24"/>
        </w:rPr>
        <w:t xml:space="preserve">Analysis of demographic </w:t>
      </w:r>
      <w:r w:rsidR="00B77453" w:rsidRPr="00B77453">
        <w:rPr>
          <w:rFonts w:ascii="Times New Roman" w:hAnsi="Times New Roman" w:cs="Times New Roman"/>
          <w:b/>
          <w:bCs/>
          <w:sz w:val="24"/>
          <w:szCs w:val="24"/>
        </w:rPr>
        <w:t>information</w:t>
      </w:r>
    </w:p>
    <w:p w14:paraId="1C9CE9F4" w14:textId="77777777" w:rsidR="00616CA4" w:rsidRPr="00B77453" w:rsidRDefault="00616CA4" w:rsidP="00616CA4">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B77453">
        <w:rPr>
          <w:rFonts w:ascii="Times New Roman" w:hAnsi="Times New Roman" w:cs="Times New Roman"/>
          <w:b/>
          <w:bCs/>
          <w:sz w:val="24"/>
          <w:szCs w:val="24"/>
        </w:rPr>
        <w:t>Table 1</w:t>
      </w:r>
      <w:r>
        <w:rPr>
          <w:rFonts w:ascii="Times New Roman" w:hAnsi="Times New Roman" w:cs="Times New Roman"/>
          <w:b/>
          <w:bCs/>
          <w:sz w:val="24"/>
          <w:szCs w:val="24"/>
        </w:rPr>
        <w:t xml:space="preserve">: </w:t>
      </w:r>
      <w:r w:rsidRPr="00B77453">
        <w:rPr>
          <w:rFonts w:ascii="Times New Roman" w:hAnsi="Times New Roman" w:cs="Times New Roman"/>
          <w:b/>
          <w:bCs/>
          <w:sz w:val="24"/>
          <w:szCs w:val="24"/>
        </w:rPr>
        <w:t>Demographic Information of Respondents</w:t>
      </w:r>
    </w:p>
    <w:tbl>
      <w:tblPr>
        <w:tblStyle w:val="TableGrid"/>
        <w:tblW w:w="0" w:type="auto"/>
        <w:tblLook w:val="04A0" w:firstRow="1" w:lastRow="0" w:firstColumn="1" w:lastColumn="0" w:noHBand="0" w:noVBand="1"/>
      </w:tblPr>
      <w:tblGrid>
        <w:gridCol w:w="4390"/>
        <w:gridCol w:w="4626"/>
      </w:tblGrid>
      <w:tr w:rsidR="008C6B01" w14:paraId="58687B6A" w14:textId="77777777" w:rsidTr="005B05DF">
        <w:tc>
          <w:tcPr>
            <w:tcW w:w="4390" w:type="dxa"/>
            <w:vAlign w:val="center"/>
          </w:tcPr>
          <w:p w14:paraId="4AC7ED3D" w14:textId="77777777" w:rsidR="008C6B01" w:rsidRPr="00B77453" w:rsidRDefault="0080107A" w:rsidP="00EB6F1B">
            <w:pPr>
              <w:spacing w:after="0" w:line="360" w:lineRule="auto"/>
              <w:jc w:val="center"/>
              <w:rPr>
                <w:rFonts w:ascii="Times New Roman" w:hAnsi="Times New Roman" w:cs="Times New Roman"/>
                <w:b/>
                <w:bCs/>
                <w:sz w:val="24"/>
                <w:szCs w:val="24"/>
              </w:rPr>
            </w:pPr>
            <w:r w:rsidRPr="00B77453">
              <w:rPr>
                <w:rFonts w:ascii="Times New Roman" w:hAnsi="Times New Roman" w:cs="Times New Roman"/>
                <w:b/>
                <w:bCs/>
                <w:sz w:val="24"/>
                <w:szCs w:val="24"/>
              </w:rPr>
              <w:t>Groups</w:t>
            </w:r>
          </w:p>
        </w:tc>
        <w:tc>
          <w:tcPr>
            <w:tcW w:w="4626" w:type="dxa"/>
            <w:vAlign w:val="center"/>
          </w:tcPr>
          <w:p w14:paraId="72E50E74" w14:textId="77777777" w:rsidR="008C6B01" w:rsidRPr="00B77453" w:rsidRDefault="0080107A" w:rsidP="00EB6F1B">
            <w:pPr>
              <w:spacing w:after="0" w:line="360" w:lineRule="auto"/>
              <w:jc w:val="center"/>
              <w:rPr>
                <w:rFonts w:ascii="Times New Roman" w:hAnsi="Times New Roman" w:cs="Times New Roman"/>
                <w:b/>
                <w:bCs/>
                <w:sz w:val="24"/>
                <w:szCs w:val="24"/>
              </w:rPr>
            </w:pPr>
            <w:r w:rsidRPr="00B77453">
              <w:rPr>
                <w:rFonts w:ascii="Times New Roman" w:hAnsi="Times New Roman" w:cs="Times New Roman"/>
                <w:b/>
                <w:bCs/>
                <w:sz w:val="24"/>
                <w:szCs w:val="24"/>
              </w:rPr>
              <w:t>Percentage</w:t>
            </w:r>
          </w:p>
        </w:tc>
      </w:tr>
      <w:tr w:rsidR="0080107A" w14:paraId="0BA2F77D" w14:textId="77777777" w:rsidTr="00A82645">
        <w:tc>
          <w:tcPr>
            <w:tcW w:w="9016" w:type="dxa"/>
            <w:gridSpan w:val="2"/>
            <w:vAlign w:val="center"/>
          </w:tcPr>
          <w:p w14:paraId="3B537457" w14:textId="77777777" w:rsidR="0080107A" w:rsidRPr="00B77453" w:rsidRDefault="0080107A" w:rsidP="00EB6F1B">
            <w:pPr>
              <w:spacing w:after="0" w:line="360" w:lineRule="auto"/>
              <w:jc w:val="center"/>
              <w:rPr>
                <w:rFonts w:ascii="Times New Roman" w:hAnsi="Times New Roman" w:cs="Times New Roman"/>
                <w:b/>
                <w:bCs/>
                <w:sz w:val="24"/>
                <w:szCs w:val="24"/>
              </w:rPr>
            </w:pPr>
            <w:r w:rsidRPr="00B77453">
              <w:rPr>
                <w:rFonts w:ascii="Times New Roman" w:hAnsi="Times New Roman" w:cs="Times New Roman"/>
                <w:b/>
                <w:bCs/>
                <w:sz w:val="24"/>
                <w:szCs w:val="24"/>
              </w:rPr>
              <w:t xml:space="preserve">Age </w:t>
            </w:r>
          </w:p>
        </w:tc>
      </w:tr>
      <w:tr w:rsidR="0080107A" w14:paraId="2AA4B5A4" w14:textId="77777777" w:rsidTr="005B05DF">
        <w:tc>
          <w:tcPr>
            <w:tcW w:w="4390" w:type="dxa"/>
            <w:vAlign w:val="center"/>
          </w:tcPr>
          <w:p w14:paraId="05FD2DA3" w14:textId="77777777"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Between 15 – 25 years</w:t>
            </w:r>
          </w:p>
        </w:tc>
        <w:tc>
          <w:tcPr>
            <w:tcW w:w="4626" w:type="dxa"/>
            <w:vAlign w:val="center"/>
          </w:tcPr>
          <w:p w14:paraId="5CCC74AB" w14:textId="77777777"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69%</w:t>
            </w:r>
          </w:p>
        </w:tc>
      </w:tr>
      <w:tr w:rsidR="0080107A" w14:paraId="12C1817B" w14:textId="77777777" w:rsidTr="005B05DF">
        <w:tc>
          <w:tcPr>
            <w:tcW w:w="4390" w:type="dxa"/>
            <w:vAlign w:val="center"/>
          </w:tcPr>
          <w:p w14:paraId="0BD90F2D" w14:textId="77777777"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Between 26 – 50 years</w:t>
            </w:r>
          </w:p>
        </w:tc>
        <w:tc>
          <w:tcPr>
            <w:tcW w:w="4626" w:type="dxa"/>
            <w:vAlign w:val="center"/>
          </w:tcPr>
          <w:p w14:paraId="2127E679" w14:textId="77777777"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31%</w:t>
            </w:r>
          </w:p>
        </w:tc>
      </w:tr>
      <w:tr w:rsidR="0080107A" w14:paraId="1CA98614" w14:textId="77777777" w:rsidTr="005B05DF">
        <w:tc>
          <w:tcPr>
            <w:tcW w:w="4390" w:type="dxa"/>
            <w:vAlign w:val="center"/>
          </w:tcPr>
          <w:p w14:paraId="24911723" w14:textId="77777777"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Between 50 – 70 years</w:t>
            </w:r>
          </w:p>
        </w:tc>
        <w:tc>
          <w:tcPr>
            <w:tcW w:w="4626" w:type="dxa"/>
            <w:vAlign w:val="center"/>
          </w:tcPr>
          <w:p w14:paraId="6D31702E" w14:textId="77777777"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w:t>
            </w:r>
          </w:p>
        </w:tc>
      </w:tr>
      <w:tr w:rsidR="0080107A" w14:paraId="77F255E9" w14:textId="77777777" w:rsidTr="005B05DF">
        <w:tc>
          <w:tcPr>
            <w:tcW w:w="4390" w:type="dxa"/>
            <w:vAlign w:val="center"/>
          </w:tcPr>
          <w:p w14:paraId="2E89805D" w14:textId="77777777"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Above 70 years</w:t>
            </w:r>
          </w:p>
        </w:tc>
        <w:tc>
          <w:tcPr>
            <w:tcW w:w="4626" w:type="dxa"/>
            <w:vAlign w:val="center"/>
          </w:tcPr>
          <w:p w14:paraId="6C0E341E" w14:textId="77777777"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w:t>
            </w:r>
          </w:p>
        </w:tc>
      </w:tr>
      <w:tr w:rsidR="0080107A" w14:paraId="184EA17B" w14:textId="77777777" w:rsidTr="00A16E06">
        <w:tc>
          <w:tcPr>
            <w:tcW w:w="9016" w:type="dxa"/>
            <w:gridSpan w:val="2"/>
            <w:vAlign w:val="center"/>
          </w:tcPr>
          <w:p w14:paraId="26D6C4F5" w14:textId="77777777" w:rsidR="0080107A" w:rsidRPr="00B77453" w:rsidRDefault="0080107A" w:rsidP="00EB6F1B">
            <w:pPr>
              <w:spacing w:after="0" w:line="360" w:lineRule="auto"/>
              <w:jc w:val="center"/>
              <w:rPr>
                <w:rFonts w:ascii="Times New Roman" w:hAnsi="Times New Roman" w:cs="Times New Roman"/>
                <w:b/>
                <w:bCs/>
                <w:sz w:val="24"/>
                <w:szCs w:val="24"/>
              </w:rPr>
            </w:pPr>
            <w:r w:rsidRPr="00B77453">
              <w:rPr>
                <w:rFonts w:ascii="Times New Roman" w:hAnsi="Times New Roman" w:cs="Times New Roman"/>
                <w:b/>
                <w:bCs/>
                <w:sz w:val="24"/>
                <w:szCs w:val="24"/>
              </w:rPr>
              <w:t>Gender</w:t>
            </w:r>
          </w:p>
        </w:tc>
      </w:tr>
      <w:tr w:rsidR="0080107A" w14:paraId="22D3F41E" w14:textId="77777777" w:rsidTr="005B05DF">
        <w:tc>
          <w:tcPr>
            <w:tcW w:w="4390" w:type="dxa"/>
            <w:vAlign w:val="center"/>
          </w:tcPr>
          <w:p w14:paraId="1B95A12F" w14:textId="77777777"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Male</w:t>
            </w:r>
          </w:p>
        </w:tc>
        <w:tc>
          <w:tcPr>
            <w:tcW w:w="4626" w:type="dxa"/>
            <w:vAlign w:val="center"/>
          </w:tcPr>
          <w:p w14:paraId="56555613" w14:textId="77777777"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23.8%</w:t>
            </w:r>
          </w:p>
        </w:tc>
      </w:tr>
      <w:tr w:rsidR="0080107A" w14:paraId="01697871" w14:textId="77777777" w:rsidTr="005B05DF">
        <w:tc>
          <w:tcPr>
            <w:tcW w:w="4390" w:type="dxa"/>
            <w:vAlign w:val="center"/>
          </w:tcPr>
          <w:p w14:paraId="3848D4E0" w14:textId="77777777"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lastRenderedPageBreak/>
              <w:t>Female</w:t>
            </w:r>
          </w:p>
        </w:tc>
        <w:tc>
          <w:tcPr>
            <w:tcW w:w="4626" w:type="dxa"/>
            <w:vAlign w:val="center"/>
          </w:tcPr>
          <w:p w14:paraId="5D1B7522" w14:textId="77777777"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76.2%</w:t>
            </w:r>
          </w:p>
        </w:tc>
      </w:tr>
      <w:tr w:rsidR="0080107A" w14:paraId="597B1FB1" w14:textId="77777777" w:rsidTr="00F00B51">
        <w:tc>
          <w:tcPr>
            <w:tcW w:w="9016" w:type="dxa"/>
            <w:gridSpan w:val="2"/>
            <w:vAlign w:val="center"/>
          </w:tcPr>
          <w:p w14:paraId="463E276B" w14:textId="77777777" w:rsidR="0080107A" w:rsidRPr="00B77453" w:rsidRDefault="00C86DE7" w:rsidP="00EB6F1B">
            <w:pPr>
              <w:spacing w:after="0" w:line="360" w:lineRule="auto"/>
              <w:jc w:val="center"/>
              <w:rPr>
                <w:rFonts w:ascii="Times New Roman" w:hAnsi="Times New Roman" w:cs="Times New Roman"/>
                <w:b/>
                <w:bCs/>
                <w:sz w:val="24"/>
                <w:szCs w:val="24"/>
              </w:rPr>
            </w:pPr>
            <w:r w:rsidRPr="00B77453">
              <w:rPr>
                <w:rFonts w:ascii="Times New Roman" w:hAnsi="Times New Roman" w:cs="Times New Roman"/>
                <w:b/>
                <w:bCs/>
                <w:sz w:val="24"/>
                <w:szCs w:val="24"/>
              </w:rPr>
              <w:t>Occupation</w:t>
            </w:r>
          </w:p>
        </w:tc>
      </w:tr>
      <w:tr w:rsidR="0080107A" w14:paraId="0CED2A18" w14:textId="77777777" w:rsidTr="005B05DF">
        <w:tc>
          <w:tcPr>
            <w:tcW w:w="4390" w:type="dxa"/>
            <w:vAlign w:val="center"/>
          </w:tcPr>
          <w:p w14:paraId="637BBD37" w14:textId="77777777"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Sa</w:t>
            </w:r>
            <w:r w:rsidR="00C86DE7" w:rsidRPr="00B77453">
              <w:rPr>
                <w:rFonts w:ascii="Times New Roman" w:hAnsi="Times New Roman" w:cs="Times New Roman"/>
                <w:sz w:val="24"/>
                <w:szCs w:val="24"/>
              </w:rPr>
              <w:t>laried</w:t>
            </w:r>
          </w:p>
        </w:tc>
        <w:tc>
          <w:tcPr>
            <w:tcW w:w="4626" w:type="dxa"/>
            <w:vAlign w:val="center"/>
          </w:tcPr>
          <w:p w14:paraId="1D16C0BF" w14:textId="77777777"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33.3%</w:t>
            </w:r>
          </w:p>
        </w:tc>
      </w:tr>
      <w:tr w:rsidR="0080107A" w14:paraId="341B60C7" w14:textId="77777777" w:rsidTr="005B05DF">
        <w:tc>
          <w:tcPr>
            <w:tcW w:w="4390" w:type="dxa"/>
            <w:vAlign w:val="center"/>
          </w:tcPr>
          <w:p w14:paraId="017491DF" w14:textId="77777777"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Self – employed</w:t>
            </w:r>
          </w:p>
        </w:tc>
        <w:tc>
          <w:tcPr>
            <w:tcW w:w="4626" w:type="dxa"/>
            <w:vAlign w:val="center"/>
          </w:tcPr>
          <w:p w14:paraId="700CBF7F" w14:textId="77777777"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7.</w:t>
            </w:r>
            <w:r w:rsidR="00C86DE7" w:rsidRPr="00B77453">
              <w:rPr>
                <w:rFonts w:ascii="Times New Roman" w:hAnsi="Times New Roman" w:cs="Times New Roman"/>
                <w:sz w:val="24"/>
                <w:szCs w:val="24"/>
              </w:rPr>
              <w:t>2</w:t>
            </w:r>
            <w:r w:rsidRPr="00B77453">
              <w:rPr>
                <w:rFonts w:ascii="Times New Roman" w:hAnsi="Times New Roman" w:cs="Times New Roman"/>
                <w:sz w:val="24"/>
                <w:szCs w:val="24"/>
              </w:rPr>
              <w:t>%</w:t>
            </w:r>
          </w:p>
        </w:tc>
      </w:tr>
      <w:tr w:rsidR="0080107A" w14:paraId="589AD2DF" w14:textId="77777777" w:rsidTr="005B05DF">
        <w:tc>
          <w:tcPr>
            <w:tcW w:w="4390" w:type="dxa"/>
            <w:vAlign w:val="center"/>
          </w:tcPr>
          <w:p w14:paraId="195C780E" w14:textId="77777777"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Business</w:t>
            </w:r>
          </w:p>
        </w:tc>
        <w:tc>
          <w:tcPr>
            <w:tcW w:w="4626" w:type="dxa"/>
            <w:vAlign w:val="center"/>
          </w:tcPr>
          <w:p w14:paraId="0B7668B0" w14:textId="77777777"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2.4%</w:t>
            </w:r>
          </w:p>
        </w:tc>
      </w:tr>
      <w:tr w:rsidR="0080107A" w14:paraId="65009D8E" w14:textId="77777777" w:rsidTr="005B05DF">
        <w:tc>
          <w:tcPr>
            <w:tcW w:w="4390" w:type="dxa"/>
            <w:vAlign w:val="center"/>
          </w:tcPr>
          <w:p w14:paraId="469891EC" w14:textId="77777777"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Student and Others</w:t>
            </w:r>
          </w:p>
        </w:tc>
        <w:tc>
          <w:tcPr>
            <w:tcW w:w="4626" w:type="dxa"/>
            <w:vAlign w:val="center"/>
          </w:tcPr>
          <w:p w14:paraId="6622ED90" w14:textId="77777777"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57.1%</w:t>
            </w:r>
          </w:p>
        </w:tc>
      </w:tr>
      <w:tr w:rsidR="00C86DE7" w14:paraId="6C5D22CD" w14:textId="77777777" w:rsidTr="00FF2E9D">
        <w:tc>
          <w:tcPr>
            <w:tcW w:w="9016" w:type="dxa"/>
            <w:gridSpan w:val="2"/>
            <w:vAlign w:val="center"/>
          </w:tcPr>
          <w:p w14:paraId="63A92E2B" w14:textId="77777777" w:rsidR="00C86DE7" w:rsidRPr="00B77453" w:rsidRDefault="00C86DE7" w:rsidP="00EB6F1B">
            <w:pPr>
              <w:spacing w:after="0" w:line="360" w:lineRule="auto"/>
              <w:jc w:val="center"/>
              <w:rPr>
                <w:rFonts w:ascii="Times New Roman" w:hAnsi="Times New Roman" w:cs="Times New Roman"/>
                <w:b/>
                <w:bCs/>
                <w:sz w:val="24"/>
                <w:szCs w:val="24"/>
              </w:rPr>
            </w:pPr>
            <w:r w:rsidRPr="00B77453">
              <w:rPr>
                <w:rFonts w:ascii="Times New Roman" w:hAnsi="Times New Roman" w:cs="Times New Roman"/>
                <w:b/>
                <w:bCs/>
                <w:sz w:val="24"/>
                <w:szCs w:val="24"/>
              </w:rPr>
              <w:t>Education</w:t>
            </w:r>
          </w:p>
        </w:tc>
      </w:tr>
      <w:tr w:rsidR="0080107A" w14:paraId="150EBD02" w14:textId="77777777" w:rsidTr="005B05DF">
        <w:tc>
          <w:tcPr>
            <w:tcW w:w="4390" w:type="dxa"/>
            <w:vAlign w:val="center"/>
          </w:tcPr>
          <w:p w14:paraId="4C0D03FD" w14:textId="77777777" w:rsidR="0080107A" w:rsidRPr="00B77453" w:rsidRDefault="00C86DE7"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Below 12</w:t>
            </w:r>
            <w:r w:rsidRPr="007F0A64">
              <w:rPr>
                <w:rFonts w:ascii="Times New Roman" w:hAnsi="Times New Roman" w:cs="Times New Roman"/>
                <w:sz w:val="24"/>
                <w:szCs w:val="24"/>
                <w:vertAlign w:val="superscript"/>
              </w:rPr>
              <w:t>th</w:t>
            </w:r>
          </w:p>
        </w:tc>
        <w:tc>
          <w:tcPr>
            <w:tcW w:w="4626" w:type="dxa"/>
            <w:vAlign w:val="center"/>
          </w:tcPr>
          <w:p w14:paraId="2A5EE1F2" w14:textId="77777777" w:rsidR="0080107A" w:rsidRPr="00B77453" w:rsidRDefault="00C86DE7"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 xml:space="preserve">30 </w:t>
            </w:r>
            <w:r w:rsidR="0080107A" w:rsidRPr="00B77453">
              <w:rPr>
                <w:rFonts w:ascii="Times New Roman" w:hAnsi="Times New Roman" w:cs="Times New Roman"/>
                <w:sz w:val="24"/>
                <w:szCs w:val="24"/>
              </w:rPr>
              <w:t>%</w:t>
            </w:r>
          </w:p>
        </w:tc>
      </w:tr>
      <w:tr w:rsidR="0080107A" w14:paraId="1618E8E0" w14:textId="77777777" w:rsidTr="005B05DF">
        <w:tc>
          <w:tcPr>
            <w:tcW w:w="4390" w:type="dxa"/>
            <w:vAlign w:val="center"/>
          </w:tcPr>
          <w:p w14:paraId="7175C320" w14:textId="77777777" w:rsidR="0080107A" w:rsidRPr="00B77453" w:rsidRDefault="00C86DE7"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Graduation</w:t>
            </w:r>
          </w:p>
        </w:tc>
        <w:tc>
          <w:tcPr>
            <w:tcW w:w="4626" w:type="dxa"/>
            <w:vAlign w:val="center"/>
          </w:tcPr>
          <w:p w14:paraId="4DCB94D1" w14:textId="77777777" w:rsidR="0080107A" w:rsidRPr="00B77453" w:rsidRDefault="00C86DE7"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20.6</w:t>
            </w:r>
            <w:r w:rsidR="0080107A" w:rsidRPr="00B77453">
              <w:rPr>
                <w:rFonts w:ascii="Times New Roman" w:hAnsi="Times New Roman" w:cs="Times New Roman"/>
                <w:sz w:val="24"/>
                <w:szCs w:val="24"/>
              </w:rPr>
              <w:t>%</w:t>
            </w:r>
          </w:p>
        </w:tc>
      </w:tr>
      <w:tr w:rsidR="0080107A" w14:paraId="5F1A37C6" w14:textId="77777777" w:rsidTr="005B05DF">
        <w:tc>
          <w:tcPr>
            <w:tcW w:w="4390" w:type="dxa"/>
            <w:vAlign w:val="center"/>
          </w:tcPr>
          <w:p w14:paraId="54AA8FC6" w14:textId="77777777" w:rsidR="0080107A" w:rsidRPr="00B77453" w:rsidRDefault="00C86DE7"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Post Graduation</w:t>
            </w:r>
          </w:p>
        </w:tc>
        <w:tc>
          <w:tcPr>
            <w:tcW w:w="4626" w:type="dxa"/>
            <w:vAlign w:val="center"/>
          </w:tcPr>
          <w:p w14:paraId="2E5A73D3" w14:textId="77777777" w:rsidR="0080107A" w:rsidRPr="00B77453" w:rsidRDefault="00C86DE7"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20</w:t>
            </w:r>
            <w:r w:rsidR="0080107A" w:rsidRPr="00B77453">
              <w:rPr>
                <w:rFonts w:ascii="Times New Roman" w:hAnsi="Times New Roman" w:cs="Times New Roman"/>
                <w:sz w:val="24"/>
                <w:szCs w:val="24"/>
              </w:rPr>
              <w:t>.4%</w:t>
            </w:r>
          </w:p>
        </w:tc>
      </w:tr>
      <w:tr w:rsidR="0080107A" w14:paraId="1C70A42E" w14:textId="77777777" w:rsidTr="005B05DF">
        <w:tc>
          <w:tcPr>
            <w:tcW w:w="4390" w:type="dxa"/>
            <w:vAlign w:val="center"/>
          </w:tcPr>
          <w:p w14:paraId="0BDA83C5" w14:textId="77777777" w:rsidR="0080107A" w:rsidRPr="00B77453" w:rsidRDefault="00C86DE7"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Uneducated</w:t>
            </w:r>
          </w:p>
        </w:tc>
        <w:tc>
          <w:tcPr>
            <w:tcW w:w="4626" w:type="dxa"/>
            <w:vAlign w:val="center"/>
          </w:tcPr>
          <w:p w14:paraId="58FDD210" w14:textId="77777777" w:rsidR="0080107A" w:rsidRPr="00B77453" w:rsidRDefault="00C86DE7"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29 %</w:t>
            </w:r>
          </w:p>
        </w:tc>
      </w:tr>
    </w:tbl>
    <w:p w14:paraId="28572F8F" w14:textId="77777777" w:rsidR="008C6B01" w:rsidRDefault="008C6B01" w:rsidP="00EB6F1B">
      <w:pPr>
        <w:spacing w:line="360" w:lineRule="auto"/>
        <w:jc w:val="both"/>
        <w:rPr>
          <w:rFonts w:ascii="Times New Roman" w:hAnsi="Times New Roman" w:cs="Times New Roman"/>
          <w:sz w:val="24"/>
          <w:szCs w:val="24"/>
        </w:rPr>
      </w:pPr>
    </w:p>
    <w:p w14:paraId="33C8594A" w14:textId="1A6FDD64" w:rsidR="008C6B01" w:rsidRPr="00EB6F1B" w:rsidRDefault="00B77453" w:rsidP="009B7EED">
      <w:pPr>
        <w:spacing w:line="360" w:lineRule="auto"/>
        <w:ind w:left="-142"/>
        <w:jc w:val="both"/>
        <w:rPr>
          <w:rFonts w:ascii="Times New Roman" w:hAnsi="Times New Roman" w:cs="Times New Roman"/>
          <w:sz w:val="24"/>
          <w:szCs w:val="24"/>
        </w:rPr>
      </w:pPr>
      <w:r w:rsidRPr="00EB6F1B">
        <w:rPr>
          <w:rFonts w:ascii="Times New Roman" w:hAnsi="Times New Roman" w:cs="Times New Roman"/>
          <w:sz w:val="24"/>
          <w:szCs w:val="24"/>
        </w:rPr>
        <w:t xml:space="preserve">The first demographic factor is age. </w:t>
      </w:r>
      <w:r w:rsidR="008C6B01" w:rsidRPr="00EB6F1B">
        <w:rPr>
          <w:rFonts w:ascii="Times New Roman" w:hAnsi="Times New Roman" w:cs="Times New Roman"/>
          <w:sz w:val="24"/>
          <w:szCs w:val="24"/>
        </w:rPr>
        <w:t xml:space="preserve">From the above data, it </w:t>
      </w:r>
      <w:r w:rsidR="00093C37">
        <w:rPr>
          <w:rFonts w:ascii="Times New Roman" w:hAnsi="Times New Roman" w:cs="Times New Roman"/>
          <w:sz w:val="24"/>
          <w:szCs w:val="24"/>
        </w:rPr>
        <w:t>can be concluded</w:t>
      </w:r>
      <w:r w:rsidR="008C6B01" w:rsidRPr="00EB6F1B">
        <w:rPr>
          <w:rFonts w:ascii="Times New Roman" w:hAnsi="Times New Roman" w:cs="Times New Roman"/>
          <w:sz w:val="24"/>
          <w:szCs w:val="24"/>
        </w:rPr>
        <w:t xml:space="preserve"> that 69% of the respondents are under the age group of 15 – 25 years and 31% of the respondents are under the age group of 26 – 50 years.</w:t>
      </w:r>
    </w:p>
    <w:p w14:paraId="28164BA5" w14:textId="77777777" w:rsidR="008C6B01" w:rsidRPr="00EB6F1B" w:rsidRDefault="00775173" w:rsidP="009B7EED">
      <w:pPr>
        <w:spacing w:line="360" w:lineRule="auto"/>
        <w:ind w:left="-142"/>
        <w:jc w:val="both"/>
        <w:rPr>
          <w:rFonts w:ascii="Times New Roman" w:hAnsi="Times New Roman" w:cs="Times New Roman"/>
          <w:sz w:val="24"/>
          <w:szCs w:val="24"/>
        </w:rPr>
      </w:pPr>
      <w:r w:rsidRPr="00EB6F1B">
        <w:rPr>
          <w:rFonts w:ascii="Times New Roman" w:hAnsi="Times New Roman" w:cs="Times New Roman"/>
          <w:sz w:val="24"/>
          <w:szCs w:val="24"/>
        </w:rPr>
        <w:t xml:space="preserve">The second demographic factor is gender. </w:t>
      </w:r>
      <w:r w:rsidR="008C6B01" w:rsidRPr="00EB6F1B">
        <w:rPr>
          <w:rFonts w:ascii="Times New Roman" w:hAnsi="Times New Roman" w:cs="Times New Roman"/>
          <w:sz w:val="24"/>
          <w:szCs w:val="24"/>
        </w:rPr>
        <w:t>From the above data, it is seen that 23.8% of the respondents are males and 76.2% of the respondents are females.</w:t>
      </w:r>
    </w:p>
    <w:p w14:paraId="7A60B1A9" w14:textId="77777777" w:rsidR="00B87D12" w:rsidRPr="00EB6F1B" w:rsidRDefault="00775173" w:rsidP="009B7EED">
      <w:pPr>
        <w:spacing w:line="360" w:lineRule="auto"/>
        <w:ind w:left="-142"/>
        <w:jc w:val="both"/>
        <w:rPr>
          <w:rFonts w:ascii="Times New Roman" w:hAnsi="Times New Roman" w:cs="Times New Roman"/>
          <w:sz w:val="24"/>
          <w:szCs w:val="24"/>
          <w14:textOutline w14:w="9525" w14:cap="rnd" w14:cmpd="sng" w14:algn="ctr">
            <w14:solidFill>
              <w14:schemeClr w14:val="accent1"/>
            </w14:solidFill>
            <w14:prstDash w14:val="solid"/>
            <w14:bevel/>
          </w14:textOutline>
        </w:rPr>
      </w:pPr>
      <w:r w:rsidRPr="00EB6F1B">
        <w:rPr>
          <w:rFonts w:ascii="Times New Roman" w:hAnsi="Times New Roman" w:cs="Times New Roman"/>
          <w:sz w:val="24"/>
          <w:szCs w:val="24"/>
        </w:rPr>
        <w:t xml:space="preserve">The third demographic factor is Occupation. </w:t>
      </w:r>
      <w:r w:rsidR="00B87D12" w:rsidRPr="00EB6F1B">
        <w:rPr>
          <w:rFonts w:ascii="Times New Roman" w:hAnsi="Times New Roman" w:cs="Times New Roman"/>
          <w:sz w:val="24"/>
          <w:szCs w:val="24"/>
        </w:rPr>
        <w:t>From the above data, it is seen that 33.3% respondents come under Salaried category, 57.1% respondents come under Student &amp; others category, whereas 2.4% of the respondents come under the Business category &amp; 7.</w:t>
      </w:r>
      <w:r w:rsidR="00C86DE7" w:rsidRPr="00EB6F1B">
        <w:rPr>
          <w:rFonts w:ascii="Times New Roman" w:hAnsi="Times New Roman" w:cs="Times New Roman"/>
          <w:sz w:val="24"/>
          <w:szCs w:val="24"/>
        </w:rPr>
        <w:t>2</w:t>
      </w:r>
      <w:r w:rsidR="00B87D12" w:rsidRPr="00EB6F1B">
        <w:rPr>
          <w:rFonts w:ascii="Times New Roman" w:hAnsi="Times New Roman" w:cs="Times New Roman"/>
          <w:sz w:val="24"/>
          <w:szCs w:val="24"/>
        </w:rPr>
        <w:t>% respondents come under Self-employed category.</w:t>
      </w:r>
    </w:p>
    <w:p w14:paraId="6A8C8D7D" w14:textId="17CE18AC" w:rsidR="008C6B01" w:rsidRDefault="00775173" w:rsidP="009B7EED">
      <w:pPr>
        <w:spacing w:line="360" w:lineRule="auto"/>
        <w:ind w:left="-142"/>
        <w:jc w:val="both"/>
        <w:rPr>
          <w:rFonts w:ascii="Times New Roman" w:hAnsi="Times New Roman" w:cs="Times New Roman"/>
          <w:sz w:val="24"/>
          <w:szCs w:val="24"/>
        </w:rPr>
      </w:pPr>
      <w:r w:rsidRPr="00EB6F1B">
        <w:rPr>
          <w:rFonts w:ascii="Times New Roman" w:hAnsi="Times New Roman" w:cs="Times New Roman"/>
          <w:sz w:val="24"/>
          <w:szCs w:val="24"/>
        </w:rPr>
        <w:t>The fourth demographic factor is Education. F</w:t>
      </w:r>
      <w:r w:rsidR="008C6B01" w:rsidRPr="00EB6F1B">
        <w:rPr>
          <w:rFonts w:ascii="Times New Roman" w:hAnsi="Times New Roman" w:cs="Times New Roman"/>
          <w:sz w:val="24"/>
          <w:szCs w:val="24"/>
        </w:rPr>
        <w:t xml:space="preserve">rom the above data, it is observed that </w:t>
      </w:r>
      <w:r w:rsidR="005A3E90" w:rsidRPr="00EB6F1B">
        <w:rPr>
          <w:rFonts w:ascii="Times New Roman" w:hAnsi="Times New Roman" w:cs="Times New Roman"/>
          <w:sz w:val="24"/>
          <w:szCs w:val="24"/>
        </w:rPr>
        <w:t>20.4</w:t>
      </w:r>
      <w:r w:rsidR="008C6B01" w:rsidRPr="00EB6F1B">
        <w:rPr>
          <w:rFonts w:ascii="Times New Roman" w:hAnsi="Times New Roman" w:cs="Times New Roman"/>
          <w:sz w:val="24"/>
          <w:szCs w:val="24"/>
        </w:rPr>
        <w:t xml:space="preserve">% of the respondents </w:t>
      </w:r>
      <w:r w:rsidR="00093C37">
        <w:rPr>
          <w:rFonts w:ascii="Times New Roman" w:hAnsi="Times New Roman" w:cs="Times New Roman"/>
          <w:sz w:val="24"/>
          <w:szCs w:val="24"/>
        </w:rPr>
        <w:t>fall</w:t>
      </w:r>
      <w:r w:rsidR="005A3E90" w:rsidRPr="00EB6F1B">
        <w:rPr>
          <w:rFonts w:ascii="Times New Roman" w:hAnsi="Times New Roman" w:cs="Times New Roman"/>
          <w:sz w:val="24"/>
          <w:szCs w:val="24"/>
        </w:rPr>
        <w:t xml:space="preserve"> under the category of Post Graduate,</w:t>
      </w:r>
      <w:r w:rsidR="008C6B01" w:rsidRPr="00EB6F1B">
        <w:rPr>
          <w:rFonts w:ascii="Times New Roman" w:hAnsi="Times New Roman" w:cs="Times New Roman"/>
          <w:sz w:val="24"/>
          <w:szCs w:val="24"/>
        </w:rPr>
        <w:t xml:space="preserve"> 2</w:t>
      </w:r>
      <w:r w:rsidR="005A3E90" w:rsidRPr="00EB6F1B">
        <w:rPr>
          <w:rFonts w:ascii="Times New Roman" w:hAnsi="Times New Roman" w:cs="Times New Roman"/>
          <w:sz w:val="24"/>
          <w:szCs w:val="24"/>
        </w:rPr>
        <w:t>0</w:t>
      </w:r>
      <w:r w:rsidR="008C6B01" w:rsidRPr="00EB6F1B">
        <w:rPr>
          <w:rFonts w:ascii="Times New Roman" w:hAnsi="Times New Roman" w:cs="Times New Roman"/>
          <w:sz w:val="24"/>
          <w:szCs w:val="24"/>
        </w:rPr>
        <w:t xml:space="preserve">.6% of the respondents </w:t>
      </w:r>
      <w:r w:rsidR="005A3E90" w:rsidRPr="00EB6F1B">
        <w:rPr>
          <w:rFonts w:ascii="Times New Roman" w:hAnsi="Times New Roman" w:cs="Times New Roman"/>
          <w:sz w:val="24"/>
          <w:szCs w:val="24"/>
        </w:rPr>
        <w:t>come under</w:t>
      </w:r>
      <w:r w:rsidR="008C6B01" w:rsidRPr="00EB6F1B">
        <w:rPr>
          <w:rFonts w:ascii="Times New Roman" w:hAnsi="Times New Roman" w:cs="Times New Roman"/>
          <w:sz w:val="24"/>
          <w:szCs w:val="24"/>
        </w:rPr>
        <w:t xml:space="preserve"> the </w:t>
      </w:r>
      <w:r w:rsidR="005A3E90" w:rsidRPr="00EB6F1B">
        <w:rPr>
          <w:rFonts w:ascii="Times New Roman" w:hAnsi="Times New Roman" w:cs="Times New Roman"/>
          <w:sz w:val="24"/>
          <w:szCs w:val="24"/>
        </w:rPr>
        <w:t>category</w:t>
      </w:r>
      <w:r w:rsidR="008C6B01" w:rsidRPr="00EB6F1B">
        <w:rPr>
          <w:rFonts w:ascii="Times New Roman" w:hAnsi="Times New Roman" w:cs="Times New Roman"/>
          <w:sz w:val="24"/>
          <w:szCs w:val="24"/>
        </w:rPr>
        <w:t xml:space="preserve"> of </w:t>
      </w:r>
      <w:r w:rsidR="005A3E90" w:rsidRPr="00EB6F1B">
        <w:rPr>
          <w:rFonts w:ascii="Times New Roman" w:hAnsi="Times New Roman" w:cs="Times New Roman"/>
          <w:sz w:val="24"/>
          <w:szCs w:val="24"/>
        </w:rPr>
        <w:t>Graduates, 30%</w:t>
      </w:r>
      <w:r w:rsidR="008C6B01" w:rsidRPr="00EB6F1B">
        <w:rPr>
          <w:rFonts w:ascii="Times New Roman" w:hAnsi="Times New Roman" w:cs="Times New Roman"/>
          <w:sz w:val="24"/>
          <w:szCs w:val="24"/>
        </w:rPr>
        <w:t xml:space="preserve"> of the respondents fall </w:t>
      </w:r>
      <w:r w:rsidR="005A3E90" w:rsidRPr="00EB6F1B">
        <w:rPr>
          <w:rFonts w:ascii="Times New Roman" w:hAnsi="Times New Roman" w:cs="Times New Roman"/>
          <w:sz w:val="24"/>
          <w:szCs w:val="24"/>
        </w:rPr>
        <w:t>under the category of 12</w:t>
      </w:r>
      <w:r w:rsidR="005A3E90" w:rsidRPr="00EB6F1B">
        <w:rPr>
          <w:rFonts w:ascii="Times New Roman" w:hAnsi="Times New Roman" w:cs="Times New Roman"/>
          <w:sz w:val="24"/>
          <w:szCs w:val="24"/>
          <w:vertAlign w:val="superscript"/>
        </w:rPr>
        <w:t>th</w:t>
      </w:r>
      <w:r w:rsidR="005A3E90" w:rsidRPr="00EB6F1B">
        <w:rPr>
          <w:rFonts w:ascii="Times New Roman" w:hAnsi="Times New Roman" w:cs="Times New Roman"/>
          <w:sz w:val="24"/>
          <w:szCs w:val="24"/>
        </w:rPr>
        <w:t xml:space="preserve"> pass and 29% of the respondents come under the category of Uneducated.</w:t>
      </w:r>
    </w:p>
    <w:p w14:paraId="2D1CE03C" w14:textId="77777777" w:rsidR="00616CA4" w:rsidRDefault="00616CA4" w:rsidP="009B7EED">
      <w:pPr>
        <w:spacing w:line="360" w:lineRule="auto"/>
        <w:ind w:left="-142"/>
        <w:jc w:val="both"/>
        <w:rPr>
          <w:rFonts w:ascii="Times New Roman" w:hAnsi="Times New Roman" w:cs="Times New Roman"/>
          <w:sz w:val="24"/>
          <w:szCs w:val="24"/>
        </w:rPr>
      </w:pPr>
    </w:p>
    <w:p w14:paraId="3BBD60A3" w14:textId="77777777" w:rsidR="00E362D0" w:rsidRDefault="00E362D0" w:rsidP="009B7EED">
      <w:pPr>
        <w:spacing w:line="360" w:lineRule="auto"/>
        <w:ind w:left="-142"/>
        <w:jc w:val="both"/>
        <w:rPr>
          <w:rFonts w:ascii="Times New Roman" w:hAnsi="Times New Roman" w:cs="Times New Roman"/>
          <w:sz w:val="24"/>
          <w:szCs w:val="24"/>
        </w:rPr>
      </w:pPr>
    </w:p>
    <w:p w14:paraId="54897A3A" w14:textId="77777777" w:rsidR="00E362D0" w:rsidRDefault="00E362D0" w:rsidP="009B7EED">
      <w:pPr>
        <w:spacing w:line="360" w:lineRule="auto"/>
        <w:ind w:left="-142"/>
        <w:jc w:val="both"/>
        <w:rPr>
          <w:rFonts w:ascii="Times New Roman" w:hAnsi="Times New Roman" w:cs="Times New Roman"/>
          <w:sz w:val="24"/>
          <w:szCs w:val="24"/>
        </w:rPr>
      </w:pPr>
    </w:p>
    <w:p w14:paraId="0B1F95B2" w14:textId="77777777" w:rsidR="00E362D0" w:rsidRPr="00EB6F1B" w:rsidRDefault="00E362D0" w:rsidP="009B7EED">
      <w:pPr>
        <w:spacing w:line="360" w:lineRule="auto"/>
        <w:ind w:left="-142"/>
        <w:jc w:val="both"/>
        <w:rPr>
          <w:rFonts w:ascii="Times New Roman" w:hAnsi="Times New Roman" w:cs="Times New Roman"/>
          <w:sz w:val="24"/>
          <w:szCs w:val="24"/>
        </w:rPr>
      </w:pPr>
    </w:p>
    <w:p w14:paraId="47D31FE2" w14:textId="74E0C8A0" w:rsidR="009F461B" w:rsidRDefault="009F461B" w:rsidP="00EB6F1B">
      <w:pPr>
        <w:spacing w:line="360" w:lineRule="auto"/>
        <w:ind w:left="-142"/>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Table</w:t>
      </w:r>
      <w:r w:rsidR="00616CA4">
        <w:rPr>
          <w:rFonts w:ascii="Times New Roman" w:hAnsi="Times New Roman" w:cs="Times New Roman"/>
          <w:b/>
          <w:bCs/>
          <w:sz w:val="24"/>
          <w:szCs w:val="24"/>
        </w:rPr>
        <w:t xml:space="preserve"> 2</w:t>
      </w:r>
      <w:r>
        <w:rPr>
          <w:rFonts w:ascii="Times New Roman" w:hAnsi="Times New Roman" w:cs="Times New Roman"/>
          <w:b/>
          <w:bCs/>
          <w:sz w:val="24"/>
          <w:szCs w:val="24"/>
        </w:rPr>
        <w:t xml:space="preserve">: Chi-square test for </w:t>
      </w:r>
      <w:r w:rsidR="00093C37">
        <w:rPr>
          <w:rFonts w:ascii="Times New Roman" w:hAnsi="Times New Roman" w:cs="Times New Roman"/>
          <w:b/>
          <w:bCs/>
          <w:sz w:val="24"/>
          <w:szCs w:val="24"/>
        </w:rPr>
        <w:t>various</w:t>
      </w:r>
      <w:r>
        <w:rPr>
          <w:rFonts w:ascii="Times New Roman" w:hAnsi="Times New Roman" w:cs="Times New Roman"/>
          <w:b/>
          <w:bCs/>
          <w:sz w:val="24"/>
          <w:szCs w:val="24"/>
        </w:rPr>
        <w:t xml:space="preserve"> demographic factors</w:t>
      </w:r>
    </w:p>
    <w:tbl>
      <w:tblPr>
        <w:tblStyle w:val="TableGrid"/>
        <w:tblW w:w="0" w:type="auto"/>
        <w:tblInd w:w="-142" w:type="dxa"/>
        <w:tblLook w:val="04A0" w:firstRow="1" w:lastRow="0" w:firstColumn="1" w:lastColumn="0" w:noHBand="0" w:noVBand="1"/>
      </w:tblPr>
      <w:tblGrid>
        <w:gridCol w:w="1603"/>
        <w:gridCol w:w="1502"/>
        <w:gridCol w:w="1503"/>
        <w:gridCol w:w="1503"/>
        <w:gridCol w:w="1503"/>
        <w:gridCol w:w="1503"/>
      </w:tblGrid>
      <w:tr w:rsidR="005A3E90" w14:paraId="6685EA27" w14:textId="77777777" w:rsidTr="009F461B">
        <w:tc>
          <w:tcPr>
            <w:tcW w:w="1523" w:type="dxa"/>
          </w:tcPr>
          <w:p w14:paraId="097B02E3" w14:textId="77777777" w:rsidR="005A3E90" w:rsidRPr="009F461B" w:rsidRDefault="009F461B" w:rsidP="00EB6F1B">
            <w:pPr>
              <w:spacing w:line="360" w:lineRule="auto"/>
              <w:jc w:val="both"/>
              <w:rPr>
                <w:rFonts w:ascii="Times New Roman" w:hAnsi="Times New Roman" w:cs="Times New Roman"/>
                <w:b/>
                <w:bCs/>
                <w:sz w:val="24"/>
                <w:szCs w:val="24"/>
              </w:rPr>
            </w:pPr>
            <w:r w:rsidRPr="009F461B">
              <w:rPr>
                <w:rFonts w:ascii="Times New Roman" w:hAnsi="Times New Roman" w:cs="Times New Roman"/>
                <w:b/>
                <w:bCs/>
                <w:sz w:val="24"/>
                <w:szCs w:val="24"/>
              </w:rPr>
              <w:t>Demographic Factors</w:t>
            </w:r>
          </w:p>
        </w:tc>
        <w:tc>
          <w:tcPr>
            <w:tcW w:w="1502" w:type="dxa"/>
          </w:tcPr>
          <w:p w14:paraId="4F2A7383" w14:textId="77777777" w:rsidR="005A3E90" w:rsidRPr="009F461B" w:rsidRDefault="009F461B" w:rsidP="00EB6F1B">
            <w:pPr>
              <w:spacing w:line="360" w:lineRule="auto"/>
              <w:jc w:val="both"/>
              <w:rPr>
                <w:rFonts w:ascii="Times New Roman" w:hAnsi="Times New Roman" w:cs="Times New Roman"/>
                <w:b/>
                <w:bCs/>
                <w:sz w:val="24"/>
                <w:szCs w:val="24"/>
              </w:rPr>
            </w:pPr>
            <w:r w:rsidRPr="009F461B">
              <w:rPr>
                <w:rFonts w:ascii="Times New Roman" w:hAnsi="Times New Roman" w:cs="Times New Roman"/>
                <w:b/>
                <w:bCs/>
                <w:sz w:val="24"/>
                <w:szCs w:val="24"/>
              </w:rPr>
              <w:t>Chi-square value</w:t>
            </w:r>
          </w:p>
        </w:tc>
        <w:tc>
          <w:tcPr>
            <w:tcW w:w="1503" w:type="dxa"/>
          </w:tcPr>
          <w:p w14:paraId="2A9E5982" w14:textId="77777777" w:rsidR="005A3E90" w:rsidRPr="009F461B" w:rsidRDefault="009F461B" w:rsidP="00EB6F1B">
            <w:pPr>
              <w:spacing w:line="360" w:lineRule="auto"/>
              <w:jc w:val="both"/>
              <w:rPr>
                <w:rFonts w:ascii="Times New Roman" w:hAnsi="Times New Roman" w:cs="Times New Roman"/>
                <w:b/>
                <w:bCs/>
                <w:sz w:val="24"/>
                <w:szCs w:val="24"/>
              </w:rPr>
            </w:pPr>
            <w:r w:rsidRPr="009F461B">
              <w:rPr>
                <w:rFonts w:ascii="Times New Roman" w:hAnsi="Times New Roman" w:cs="Times New Roman"/>
                <w:b/>
                <w:bCs/>
                <w:sz w:val="24"/>
                <w:szCs w:val="24"/>
              </w:rPr>
              <w:t>D.F.</w:t>
            </w:r>
          </w:p>
        </w:tc>
        <w:tc>
          <w:tcPr>
            <w:tcW w:w="1503" w:type="dxa"/>
          </w:tcPr>
          <w:p w14:paraId="17DC9FCE" w14:textId="77777777" w:rsidR="005A3E90" w:rsidRPr="009F461B" w:rsidRDefault="009F461B" w:rsidP="00EB6F1B">
            <w:pPr>
              <w:spacing w:line="360" w:lineRule="auto"/>
              <w:jc w:val="both"/>
              <w:rPr>
                <w:rFonts w:ascii="Times New Roman" w:hAnsi="Times New Roman" w:cs="Times New Roman"/>
                <w:b/>
                <w:bCs/>
                <w:sz w:val="24"/>
                <w:szCs w:val="24"/>
              </w:rPr>
            </w:pPr>
            <w:r w:rsidRPr="009F461B">
              <w:rPr>
                <w:rFonts w:ascii="Times New Roman" w:hAnsi="Times New Roman" w:cs="Times New Roman"/>
                <w:b/>
                <w:bCs/>
                <w:sz w:val="24"/>
                <w:szCs w:val="24"/>
              </w:rPr>
              <w:t>P-value</w:t>
            </w:r>
          </w:p>
        </w:tc>
        <w:tc>
          <w:tcPr>
            <w:tcW w:w="1503" w:type="dxa"/>
          </w:tcPr>
          <w:p w14:paraId="05EB5192" w14:textId="77777777" w:rsidR="005A3E90" w:rsidRPr="009F461B" w:rsidRDefault="009F461B" w:rsidP="00EB6F1B">
            <w:pPr>
              <w:spacing w:line="360" w:lineRule="auto"/>
              <w:jc w:val="both"/>
              <w:rPr>
                <w:rFonts w:ascii="Times New Roman" w:hAnsi="Times New Roman" w:cs="Times New Roman"/>
                <w:b/>
                <w:bCs/>
                <w:sz w:val="24"/>
                <w:szCs w:val="24"/>
              </w:rPr>
            </w:pPr>
            <w:r w:rsidRPr="009F461B">
              <w:rPr>
                <w:rFonts w:ascii="Times New Roman" w:hAnsi="Times New Roman" w:cs="Times New Roman"/>
                <w:b/>
                <w:bCs/>
                <w:sz w:val="24"/>
                <w:szCs w:val="24"/>
              </w:rPr>
              <w:t>Comparison</w:t>
            </w:r>
          </w:p>
        </w:tc>
        <w:tc>
          <w:tcPr>
            <w:tcW w:w="1503" w:type="dxa"/>
          </w:tcPr>
          <w:p w14:paraId="2FA4F634" w14:textId="77777777" w:rsidR="005A3E90" w:rsidRPr="009F461B" w:rsidRDefault="009F461B" w:rsidP="00EB6F1B">
            <w:pPr>
              <w:spacing w:line="360" w:lineRule="auto"/>
              <w:jc w:val="both"/>
              <w:rPr>
                <w:rFonts w:ascii="Times New Roman" w:hAnsi="Times New Roman" w:cs="Times New Roman"/>
                <w:b/>
                <w:bCs/>
                <w:sz w:val="24"/>
                <w:szCs w:val="24"/>
              </w:rPr>
            </w:pPr>
            <w:r w:rsidRPr="009F461B">
              <w:rPr>
                <w:rFonts w:ascii="Times New Roman" w:hAnsi="Times New Roman" w:cs="Times New Roman"/>
                <w:b/>
                <w:bCs/>
                <w:sz w:val="24"/>
                <w:szCs w:val="24"/>
              </w:rPr>
              <w:t>Decision</w:t>
            </w:r>
          </w:p>
        </w:tc>
      </w:tr>
      <w:tr w:rsidR="005A3E90" w14:paraId="42364CB6" w14:textId="77777777" w:rsidTr="009F461B">
        <w:tc>
          <w:tcPr>
            <w:tcW w:w="1523" w:type="dxa"/>
          </w:tcPr>
          <w:p w14:paraId="3A74BC06" w14:textId="77777777" w:rsidR="005A3E90" w:rsidRPr="009F461B" w:rsidRDefault="009F461B" w:rsidP="00EB6F1B">
            <w:pPr>
              <w:spacing w:line="360" w:lineRule="auto"/>
              <w:jc w:val="both"/>
              <w:rPr>
                <w:rFonts w:ascii="Times New Roman" w:hAnsi="Times New Roman" w:cs="Times New Roman"/>
                <w:b/>
                <w:bCs/>
                <w:sz w:val="24"/>
                <w:szCs w:val="24"/>
              </w:rPr>
            </w:pPr>
            <w:r w:rsidRPr="009F461B">
              <w:rPr>
                <w:rFonts w:ascii="Times New Roman" w:hAnsi="Times New Roman" w:cs="Times New Roman"/>
                <w:b/>
                <w:bCs/>
                <w:sz w:val="24"/>
                <w:szCs w:val="24"/>
              </w:rPr>
              <w:t>Age</w:t>
            </w:r>
          </w:p>
        </w:tc>
        <w:tc>
          <w:tcPr>
            <w:tcW w:w="1502" w:type="dxa"/>
          </w:tcPr>
          <w:p w14:paraId="2B5E1490" w14:textId="77777777" w:rsidR="005A3E90"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217C48">
              <w:rPr>
                <w:rFonts w:ascii="Times New Roman" w:hAnsi="Times New Roman" w:cs="Times New Roman"/>
                <w:sz w:val="24"/>
                <w:szCs w:val="24"/>
              </w:rPr>
              <w:t>60</w:t>
            </w:r>
            <w:r>
              <w:rPr>
                <w:rFonts w:ascii="Times New Roman" w:hAnsi="Times New Roman" w:cs="Times New Roman"/>
                <w:sz w:val="24"/>
                <w:szCs w:val="24"/>
              </w:rPr>
              <w:t>7</w:t>
            </w:r>
          </w:p>
        </w:tc>
        <w:tc>
          <w:tcPr>
            <w:tcW w:w="1503" w:type="dxa"/>
          </w:tcPr>
          <w:p w14:paraId="53479EBF" w14:textId="77777777" w:rsidR="005A3E90"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503" w:type="dxa"/>
          </w:tcPr>
          <w:p w14:paraId="7DA1D555" w14:textId="77777777" w:rsidR="005A3E90"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0.8448</w:t>
            </w:r>
          </w:p>
        </w:tc>
        <w:tc>
          <w:tcPr>
            <w:tcW w:w="1503" w:type="dxa"/>
          </w:tcPr>
          <w:p w14:paraId="448216D0" w14:textId="77777777" w:rsidR="005A3E90"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&gt;0.05</w:t>
            </w:r>
          </w:p>
        </w:tc>
        <w:tc>
          <w:tcPr>
            <w:tcW w:w="1503" w:type="dxa"/>
          </w:tcPr>
          <w:p w14:paraId="4DB209FF" w14:textId="77777777" w:rsidR="005A3E90"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Accept</w:t>
            </w:r>
          </w:p>
        </w:tc>
      </w:tr>
      <w:tr w:rsidR="009F461B" w14:paraId="059BCE6A" w14:textId="77777777" w:rsidTr="009F461B">
        <w:tc>
          <w:tcPr>
            <w:tcW w:w="1523" w:type="dxa"/>
          </w:tcPr>
          <w:p w14:paraId="3829AA20" w14:textId="77777777" w:rsidR="009F461B" w:rsidRPr="009F461B" w:rsidRDefault="009F461B" w:rsidP="00EB6F1B">
            <w:pPr>
              <w:spacing w:line="360" w:lineRule="auto"/>
              <w:jc w:val="both"/>
              <w:rPr>
                <w:rFonts w:ascii="Times New Roman" w:hAnsi="Times New Roman" w:cs="Times New Roman"/>
                <w:b/>
                <w:bCs/>
                <w:sz w:val="24"/>
                <w:szCs w:val="24"/>
              </w:rPr>
            </w:pPr>
            <w:r w:rsidRPr="009F461B">
              <w:rPr>
                <w:rFonts w:ascii="Times New Roman" w:hAnsi="Times New Roman" w:cs="Times New Roman"/>
                <w:b/>
                <w:bCs/>
                <w:sz w:val="24"/>
                <w:szCs w:val="24"/>
              </w:rPr>
              <w:t>Gender</w:t>
            </w:r>
          </w:p>
        </w:tc>
        <w:tc>
          <w:tcPr>
            <w:tcW w:w="1502" w:type="dxa"/>
          </w:tcPr>
          <w:p w14:paraId="31705675" w14:textId="77777777" w:rsidR="009F461B" w:rsidRPr="009F461B" w:rsidRDefault="00217C48" w:rsidP="00EB6F1B">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5</w:t>
            </w:r>
            <w:r w:rsidR="009F461B">
              <w:rPr>
                <w:rFonts w:ascii="Times New Roman" w:hAnsi="Times New Roman" w:cs="Times New Roman"/>
                <w:sz w:val="24"/>
                <w:szCs w:val="24"/>
              </w:rPr>
              <w:t>.9 X 10</w:t>
            </w:r>
            <w:r w:rsidR="009F461B">
              <w:rPr>
                <w:rFonts w:ascii="Times New Roman" w:hAnsi="Times New Roman" w:cs="Times New Roman"/>
                <w:sz w:val="24"/>
                <w:szCs w:val="24"/>
                <w:vertAlign w:val="superscript"/>
              </w:rPr>
              <w:t>-31</w:t>
            </w:r>
          </w:p>
        </w:tc>
        <w:tc>
          <w:tcPr>
            <w:tcW w:w="1503" w:type="dxa"/>
          </w:tcPr>
          <w:p w14:paraId="3DB18F42" w14:textId="77777777"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503" w:type="dxa"/>
          </w:tcPr>
          <w:p w14:paraId="5FD1BF20" w14:textId="77777777"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0.9</w:t>
            </w:r>
          </w:p>
        </w:tc>
        <w:tc>
          <w:tcPr>
            <w:tcW w:w="1503" w:type="dxa"/>
          </w:tcPr>
          <w:p w14:paraId="0C9E1AE6" w14:textId="77777777"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&gt;0.05</w:t>
            </w:r>
          </w:p>
        </w:tc>
        <w:tc>
          <w:tcPr>
            <w:tcW w:w="1503" w:type="dxa"/>
          </w:tcPr>
          <w:p w14:paraId="287AAF17" w14:textId="77777777"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Accept</w:t>
            </w:r>
          </w:p>
        </w:tc>
      </w:tr>
      <w:tr w:rsidR="009F461B" w14:paraId="56E29BBB" w14:textId="77777777" w:rsidTr="009F461B">
        <w:tc>
          <w:tcPr>
            <w:tcW w:w="1523" w:type="dxa"/>
          </w:tcPr>
          <w:p w14:paraId="454A6FCE" w14:textId="77777777" w:rsidR="009F461B" w:rsidRPr="009F461B" w:rsidRDefault="009F461B" w:rsidP="00EB6F1B">
            <w:pPr>
              <w:spacing w:line="360" w:lineRule="auto"/>
              <w:jc w:val="both"/>
              <w:rPr>
                <w:rFonts w:ascii="Times New Roman" w:hAnsi="Times New Roman" w:cs="Times New Roman"/>
                <w:b/>
                <w:bCs/>
                <w:sz w:val="24"/>
                <w:szCs w:val="24"/>
              </w:rPr>
            </w:pPr>
            <w:r w:rsidRPr="009F461B">
              <w:rPr>
                <w:rFonts w:ascii="Times New Roman" w:hAnsi="Times New Roman" w:cs="Times New Roman"/>
                <w:b/>
                <w:bCs/>
                <w:sz w:val="24"/>
                <w:szCs w:val="24"/>
              </w:rPr>
              <w:t>Occupation</w:t>
            </w:r>
          </w:p>
        </w:tc>
        <w:tc>
          <w:tcPr>
            <w:tcW w:w="1502" w:type="dxa"/>
          </w:tcPr>
          <w:p w14:paraId="53B00D9F" w14:textId="77777777"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217C48">
              <w:rPr>
                <w:rFonts w:ascii="Times New Roman" w:hAnsi="Times New Roman" w:cs="Times New Roman"/>
                <w:sz w:val="24"/>
                <w:szCs w:val="24"/>
              </w:rPr>
              <w:t>538</w:t>
            </w:r>
          </w:p>
        </w:tc>
        <w:tc>
          <w:tcPr>
            <w:tcW w:w="1503" w:type="dxa"/>
          </w:tcPr>
          <w:p w14:paraId="24077A29" w14:textId="77777777"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03" w:type="dxa"/>
          </w:tcPr>
          <w:p w14:paraId="4DE631DD" w14:textId="77777777"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0.4177</w:t>
            </w:r>
          </w:p>
        </w:tc>
        <w:tc>
          <w:tcPr>
            <w:tcW w:w="1503" w:type="dxa"/>
          </w:tcPr>
          <w:p w14:paraId="1313C341" w14:textId="77777777"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&gt;0.05</w:t>
            </w:r>
          </w:p>
        </w:tc>
        <w:tc>
          <w:tcPr>
            <w:tcW w:w="1503" w:type="dxa"/>
          </w:tcPr>
          <w:p w14:paraId="78365187" w14:textId="77777777"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Accept</w:t>
            </w:r>
          </w:p>
        </w:tc>
      </w:tr>
      <w:tr w:rsidR="009F461B" w14:paraId="2BBC7D4A" w14:textId="77777777" w:rsidTr="009F461B">
        <w:tc>
          <w:tcPr>
            <w:tcW w:w="1523" w:type="dxa"/>
          </w:tcPr>
          <w:p w14:paraId="4E7D4028" w14:textId="77777777" w:rsidR="009F461B" w:rsidRPr="009F461B" w:rsidRDefault="009F461B" w:rsidP="00EB6F1B">
            <w:pPr>
              <w:spacing w:line="360" w:lineRule="auto"/>
              <w:jc w:val="both"/>
              <w:rPr>
                <w:rFonts w:ascii="Times New Roman" w:hAnsi="Times New Roman" w:cs="Times New Roman"/>
                <w:b/>
                <w:bCs/>
                <w:sz w:val="24"/>
                <w:szCs w:val="24"/>
              </w:rPr>
            </w:pPr>
            <w:r w:rsidRPr="009F461B">
              <w:rPr>
                <w:rFonts w:ascii="Times New Roman" w:hAnsi="Times New Roman" w:cs="Times New Roman"/>
                <w:b/>
                <w:bCs/>
                <w:sz w:val="24"/>
                <w:szCs w:val="24"/>
              </w:rPr>
              <w:t>Education</w:t>
            </w:r>
          </w:p>
        </w:tc>
        <w:tc>
          <w:tcPr>
            <w:tcW w:w="1502" w:type="dxa"/>
          </w:tcPr>
          <w:p w14:paraId="36131599" w14:textId="77777777" w:rsidR="009F461B" w:rsidRPr="009F461B" w:rsidRDefault="009F461B" w:rsidP="00EB6F1B">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w:t>
            </w:r>
            <w:r w:rsidR="00217C48">
              <w:rPr>
                <w:rFonts w:ascii="Times New Roman" w:hAnsi="Times New Roman" w:cs="Times New Roman"/>
                <w:sz w:val="24"/>
                <w:szCs w:val="24"/>
              </w:rPr>
              <w:t>7</w:t>
            </w:r>
            <w:r>
              <w:rPr>
                <w:rFonts w:ascii="Times New Roman" w:hAnsi="Times New Roman" w:cs="Times New Roman"/>
                <w:sz w:val="24"/>
                <w:szCs w:val="24"/>
              </w:rPr>
              <w:t xml:space="preserve"> X 10</w:t>
            </w:r>
            <w:r>
              <w:rPr>
                <w:rFonts w:ascii="Times New Roman" w:hAnsi="Times New Roman" w:cs="Times New Roman"/>
                <w:sz w:val="24"/>
                <w:szCs w:val="24"/>
                <w:vertAlign w:val="superscript"/>
              </w:rPr>
              <w:t>-31</w:t>
            </w:r>
          </w:p>
        </w:tc>
        <w:tc>
          <w:tcPr>
            <w:tcW w:w="1503" w:type="dxa"/>
          </w:tcPr>
          <w:p w14:paraId="15306AF9" w14:textId="77777777"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503" w:type="dxa"/>
          </w:tcPr>
          <w:p w14:paraId="7D848481" w14:textId="77777777"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0.9</w:t>
            </w:r>
          </w:p>
        </w:tc>
        <w:tc>
          <w:tcPr>
            <w:tcW w:w="1503" w:type="dxa"/>
          </w:tcPr>
          <w:p w14:paraId="5FDC55F4" w14:textId="77777777"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&gt;0.05</w:t>
            </w:r>
          </w:p>
        </w:tc>
        <w:tc>
          <w:tcPr>
            <w:tcW w:w="1503" w:type="dxa"/>
          </w:tcPr>
          <w:p w14:paraId="22DA4CAE" w14:textId="77777777"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Accept</w:t>
            </w:r>
          </w:p>
        </w:tc>
      </w:tr>
    </w:tbl>
    <w:p w14:paraId="791F3DB2" w14:textId="77777777" w:rsidR="005F7C9C" w:rsidRDefault="005F7C9C" w:rsidP="00616CA4">
      <w:pPr>
        <w:spacing w:line="360" w:lineRule="auto"/>
        <w:jc w:val="both"/>
        <w:rPr>
          <w:rFonts w:ascii="Times New Roman" w:hAnsi="Times New Roman" w:cs="Times New Roman"/>
          <w:sz w:val="24"/>
          <w:szCs w:val="24"/>
        </w:rPr>
      </w:pPr>
    </w:p>
    <w:p w14:paraId="4B6E2DEC" w14:textId="1A1961CB" w:rsidR="008D3F34" w:rsidRDefault="008D3F34" w:rsidP="00616CA4">
      <w:pPr>
        <w:spacing w:line="360" w:lineRule="auto"/>
        <w:jc w:val="both"/>
        <w:rPr>
          <w:rFonts w:ascii="Times New Roman" w:hAnsi="Times New Roman" w:cs="Times New Roman"/>
          <w:sz w:val="24"/>
          <w:szCs w:val="24"/>
        </w:rPr>
      </w:pPr>
      <w:r>
        <w:rPr>
          <w:rFonts w:ascii="Times New Roman" w:hAnsi="Times New Roman" w:cs="Times New Roman"/>
          <w:sz w:val="24"/>
          <w:szCs w:val="24"/>
        </w:rPr>
        <w:t>A series of chi-square tests of independence were conducted for all demographic factors to assess the relationship between awareness of Organic food and these factors. The results indicate that awareness of Organic food is found to be independent of all demographic factors. Therefore, based on these findings, the following hypothesis are formulated:</w:t>
      </w:r>
    </w:p>
    <w:p w14:paraId="07D7E106" w14:textId="62DD3DF3" w:rsidR="00EB6A3C" w:rsidRDefault="005C4C6F" w:rsidP="009B7EED">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EB6A3C" w:rsidRPr="00A66B07">
        <w:rPr>
          <w:rFonts w:ascii="Times New Roman" w:hAnsi="Times New Roman" w:cs="Times New Roman"/>
          <w:sz w:val="24"/>
          <w:szCs w:val="24"/>
        </w:rPr>
        <w:t>H</w:t>
      </w:r>
      <w:r w:rsidR="00616CA4">
        <w:rPr>
          <w:rFonts w:ascii="Times New Roman" w:hAnsi="Times New Roman" w:cs="Times New Roman"/>
          <w:sz w:val="24"/>
          <w:szCs w:val="24"/>
          <w:vertAlign w:val="subscript"/>
        </w:rPr>
        <w:t>1</w:t>
      </w:r>
      <w:r w:rsidR="00EB6A3C" w:rsidRPr="00A66B07">
        <w:rPr>
          <w:rFonts w:ascii="Times New Roman" w:hAnsi="Times New Roman" w:cs="Times New Roman"/>
          <w:sz w:val="24"/>
          <w:szCs w:val="24"/>
        </w:rPr>
        <w:t xml:space="preserve">: </w:t>
      </w:r>
      <w:r w:rsidR="00EB6A3C">
        <w:rPr>
          <w:rFonts w:ascii="Times New Roman" w:hAnsi="Times New Roman" w:cs="Times New Roman"/>
          <w:sz w:val="24"/>
          <w:szCs w:val="24"/>
        </w:rPr>
        <w:t>Awareness about organic food is independent of age – groups, H</w:t>
      </w:r>
      <w:r w:rsidR="00616CA4">
        <w:rPr>
          <w:rFonts w:ascii="Times New Roman" w:hAnsi="Times New Roman" w:cs="Times New Roman"/>
          <w:vertAlign w:val="subscript"/>
        </w:rPr>
        <w:t>11</w:t>
      </w:r>
      <w:r w:rsidR="00EB6A3C">
        <w:rPr>
          <w:rFonts w:ascii="Times New Roman" w:hAnsi="Times New Roman" w:cs="Times New Roman"/>
          <w:sz w:val="24"/>
          <w:szCs w:val="24"/>
        </w:rPr>
        <w:t>: It is not independent</w:t>
      </w:r>
    </w:p>
    <w:p w14:paraId="7FE05860" w14:textId="77777777" w:rsidR="00EB6A3C" w:rsidRDefault="00EB6A3C" w:rsidP="009B7EED">
      <w:pPr>
        <w:spacing w:line="360" w:lineRule="auto"/>
        <w:jc w:val="both"/>
        <w:rPr>
          <w:rFonts w:ascii="Times New Roman" w:hAnsi="Times New Roman" w:cs="Times New Roman"/>
          <w:sz w:val="24"/>
          <w:szCs w:val="24"/>
        </w:rPr>
      </w:pPr>
      <w:r w:rsidRPr="00A66B07">
        <w:rPr>
          <w:rFonts w:ascii="Times New Roman" w:hAnsi="Times New Roman" w:cs="Times New Roman"/>
          <w:sz w:val="24"/>
          <w:szCs w:val="24"/>
        </w:rPr>
        <w:t>H</w:t>
      </w:r>
      <w:r w:rsidR="00616CA4">
        <w:rPr>
          <w:rFonts w:ascii="Times New Roman" w:hAnsi="Times New Roman" w:cs="Times New Roman"/>
          <w:sz w:val="24"/>
          <w:szCs w:val="24"/>
          <w:vertAlign w:val="subscript"/>
        </w:rPr>
        <w:t>2</w:t>
      </w:r>
      <w:r w:rsidRPr="00A66B07">
        <w:rPr>
          <w:rFonts w:ascii="Times New Roman" w:hAnsi="Times New Roman" w:cs="Times New Roman"/>
          <w:sz w:val="24"/>
          <w:szCs w:val="24"/>
        </w:rPr>
        <w:t xml:space="preserve">: </w:t>
      </w:r>
      <w:r>
        <w:rPr>
          <w:rFonts w:ascii="Times New Roman" w:hAnsi="Times New Roman" w:cs="Times New Roman"/>
          <w:sz w:val="24"/>
          <w:szCs w:val="24"/>
        </w:rPr>
        <w:t>Awareness about organic food is independent of Gender, H</w:t>
      </w:r>
      <w:r w:rsidR="00616CA4">
        <w:rPr>
          <w:rFonts w:ascii="Times New Roman" w:hAnsi="Times New Roman" w:cs="Times New Roman"/>
          <w:sz w:val="24"/>
          <w:szCs w:val="24"/>
          <w:vertAlign w:val="subscript"/>
        </w:rPr>
        <w:t>12</w:t>
      </w:r>
      <w:r>
        <w:rPr>
          <w:rFonts w:ascii="Times New Roman" w:hAnsi="Times New Roman" w:cs="Times New Roman"/>
          <w:sz w:val="24"/>
          <w:szCs w:val="24"/>
        </w:rPr>
        <w:t>: It is not independent</w:t>
      </w:r>
    </w:p>
    <w:p w14:paraId="5CAB59BA" w14:textId="77777777" w:rsidR="00EB6A3C" w:rsidRDefault="00EB6A3C" w:rsidP="009B7EED">
      <w:pPr>
        <w:spacing w:line="360" w:lineRule="auto"/>
        <w:jc w:val="both"/>
        <w:rPr>
          <w:rFonts w:ascii="Times New Roman" w:hAnsi="Times New Roman" w:cs="Times New Roman"/>
          <w:sz w:val="24"/>
          <w:szCs w:val="24"/>
        </w:rPr>
      </w:pPr>
      <w:r w:rsidRPr="00A66B07">
        <w:rPr>
          <w:rFonts w:ascii="Times New Roman" w:hAnsi="Times New Roman" w:cs="Times New Roman"/>
          <w:sz w:val="24"/>
          <w:szCs w:val="24"/>
        </w:rPr>
        <w:t>H</w:t>
      </w:r>
      <w:r w:rsidR="00616CA4">
        <w:rPr>
          <w:rFonts w:ascii="Times New Roman" w:hAnsi="Times New Roman" w:cs="Times New Roman"/>
          <w:sz w:val="24"/>
          <w:szCs w:val="24"/>
          <w:vertAlign w:val="subscript"/>
        </w:rPr>
        <w:t>3</w:t>
      </w:r>
      <w:r w:rsidRPr="00A66B07">
        <w:rPr>
          <w:rFonts w:ascii="Times New Roman" w:hAnsi="Times New Roman" w:cs="Times New Roman"/>
          <w:sz w:val="24"/>
          <w:szCs w:val="24"/>
        </w:rPr>
        <w:t xml:space="preserve">: </w:t>
      </w:r>
      <w:r>
        <w:rPr>
          <w:rFonts w:ascii="Times New Roman" w:hAnsi="Times New Roman" w:cs="Times New Roman"/>
          <w:sz w:val="24"/>
          <w:szCs w:val="24"/>
        </w:rPr>
        <w:t>Awareness about organic food is independent of Education, H</w:t>
      </w:r>
      <w:r w:rsidR="00616CA4">
        <w:rPr>
          <w:rFonts w:ascii="Times New Roman" w:hAnsi="Times New Roman" w:cs="Times New Roman"/>
          <w:sz w:val="24"/>
          <w:szCs w:val="24"/>
          <w:vertAlign w:val="subscript"/>
        </w:rPr>
        <w:t>13</w:t>
      </w:r>
      <w:r>
        <w:rPr>
          <w:rFonts w:ascii="Times New Roman" w:hAnsi="Times New Roman" w:cs="Times New Roman"/>
          <w:sz w:val="24"/>
          <w:szCs w:val="24"/>
        </w:rPr>
        <w:t>: It is not independent</w:t>
      </w:r>
    </w:p>
    <w:p w14:paraId="349E2257" w14:textId="77777777" w:rsidR="005F7C9C" w:rsidRPr="00975A22" w:rsidRDefault="00EB6A3C" w:rsidP="009B7EED">
      <w:pPr>
        <w:spacing w:line="360" w:lineRule="auto"/>
        <w:jc w:val="both"/>
        <w:rPr>
          <w:rFonts w:ascii="Times New Roman" w:hAnsi="Times New Roman" w:cs="Times New Roman"/>
          <w:sz w:val="24"/>
          <w:szCs w:val="24"/>
        </w:rPr>
      </w:pPr>
      <w:r w:rsidRPr="00A66B07">
        <w:rPr>
          <w:rFonts w:ascii="Times New Roman" w:hAnsi="Times New Roman" w:cs="Times New Roman"/>
          <w:sz w:val="24"/>
          <w:szCs w:val="24"/>
        </w:rPr>
        <w:t>H</w:t>
      </w:r>
      <w:r w:rsidR="00616CA4">
        <w:rPr>
          <w:rFonts w:ascii="Times New Roman" w:hAnsi="Times New Roman" w:cs="Times New Roman"/>
          <w:sz w:val="24"/>
          <w:szCs w:val="24"/>
          <w:vertAlign w:val="subscript"/>
        </w:rPr>
        <w:t>4</w:t>
      </w:r>
      <w:r w:rsidRPr="00A66B07">
        <w:rPr>
          <w:rFonts w:ascii="Times New Roman" w:hAnsi="Times New Roman" w:cs="Times New Roman"/>
          <w:sz w:val="24"/>
          <w:szCs w:val="24"/>
        </w:rPr>
        <w:t xml:space="preserve">: </w:t>
      </w:r>
      <w:r>
        <w:rPr>
          <w:rFonts w:ascii="Times New Roman" w:hAnsi="Times New Roman" w:cs="Times New Roman"/>
          <w:sz w:val="24"/>
          <w:szCs w:val="24"/>
        </w:rPr>
        <w:t>Awareness about organic food is independent of Marital Status, H</w:t>
      </w:r>
      <w:r w:rsidR="00616CA4">
        <w:rPr>
          <w:rFonts w:ascii="Times New Roman" w:hAnsi="Times New Roman" w:cs="Times New Roman"/>
          <w:sz w:val="24"/>
          <w:szCs w:val="24"/>
          <w:vertAlign w:val="subscript"/>
        </w:rPr>
        <w:t>14</w:t>
      </w:r>
      <w:r>
        <w:rPr>
          <w:rFonts w:ascii="Times New Roman" w:hAnsi="Times New Roman" w:cs="Times New Roman"/>
          <w:sz w:val="24"/>
          <w:szCs w:val="24"/>
        </w:rPr>
        <w:t>: It is not independent</w:t>
      </w:r>
    </w:p>
    <w:p w14:paraId="3198416B" w14:textId="77777777" w:rsidR="00616CA4" w:rsidRDefault="00616CA4" w:rsidP="009B7EED">
      <w:pPr>
        <w:spacing w:line="360" w:lineRule="auto"/>
        <w:jc w:val="both"/>
        <w:rPr>
          <w:rFonts w:ascii="Times New Roman" w:hAnsi="Times New Roman" w:cs="Times New Roman"/>
          <w:b/>
          <w:bCs/>
          <w:sz w:val="24"/>
          <w:szCs w:val="24"/>
        </w:rPr>
      </w:pPr>
    </w:p>
    <w:p w14:paraId="3912693B" w14:textId="77777777" w:rsidR="009B7EED" w:rsidRDefault="009B7EED" w:rsidP="00EB6F1B">
      <w:pPr>
        <w:spacing w:line="360" w:lineRule="auto"/>
        <w:jc w:val="both"/>
        <w:rPr>
          <w:rFonts w:ascii="Times New Roman" w:hAnsi="Times New Roman" w:cs="Times New Roman"/>
          <w:b/>
          <w:bCs/>
          <w:sz w:val="24"/>
          <w:szCs w:val="24"/>
        </w:rPr>
      </w:pPr>
    </w:p>
    <w:p w14:paraId="125BE197" w14:textId="77777777" w:rsidR="008C6B01" w:rsidRPr="00616CA4" w:rsidRDefault="00616CA4" w:rsidP="00EB6F1B">
      <w:pPr>
        <w:spacing w:line="360" w:lineRule="auto"/>
        <w:jc w:val="both"/>
        <w:rPr>
          <w:rFonts w:ascii="Times New Roman" w:hAnsi="Times New Roman" w:cs="Times New Roman"/>
          <w:b/>
          <w:bCs/>
          <w:sz w:val="24"/>
          <w:szCs w:val="24"/>
        </w:rPr>
      </w:pPr>
      <w:r w:rsidRPr="00616CA4">
        <w:rPr>
          <w:rFonts w:ascii="Times New Roman" w:hAnsi="Times New Roman" w:cs="Times New Roman"/>
          <w:b/>
          <w:bCs/>
          <w:sz w:val="24"/>
          <w:szCs w:val="24"/>
        </w:rPr>
        <w:t>Information About Organic Food Products</w:t>
      </w:r>
    </w:p>
    <w:p w14:paraId="69EA1992" w14:textId="77777777" w:rsidR="00E74126" w:rsidRPr="00EB6F1B" w:rsidRDefault="00EB6F1B" w:rsidP="00EB6F1B">
      <w:pPr>
        <w:spacing w:line="360" w:lineRule="auto"/>
        <w:jc w:val="both"/>
        <w:rPr>
          <w:rFonts w:ascii="Times New Roman" w:hAnsi="Times New Roman" w:cs="Times New Roman"/>
          <w:b/>
          <w:bCs/>
          <w:sz w:val="24"/>
          <w:szCs w:val="24"/>
        </w:rPr>
      </w:pPr>
      <w:r>
        <w:rPr>
          <w:noProof/>
        </w:rPr>
        <w:lastRenderedPageBreak/>
        <w:drawing>
          <wp:anchor distT="0" distB="0" distL="114300" distR="114300" simplePos="0" relativeHeight="251681792" behindDoc="0" locked="0" layoutInCell="1" allowOverlap="1" wp14:anchorId="14BAFC0A" wp14:editId="6463BE0F">
            <wp:simplePos x="0" y="0"/>
            <wp:positionH relativeFrom="column">
              <wp:posOffset>-1905</wp:posOffset>
            </wp:positionH>
            <wp:positionV relativeFrom="paragraph">
              <wp:posOffset>467995</wp:posOffset>
            </wp:positionV>
            <wp:extent cx="5795010" cy="1594485"/>
            <wp:effectExtent l="171450" t="171450" r="167640" b="1962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5010" cy="15944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Consumer</w:t>
      </w:r>
      <w:r w:rsidR="001D215B">
        <w:rPr>
          <w:rFonts w:ascii="Times New Roman" w:hAnsi="Times New Roman" w:cs="Times New Roman"/>
          <w:b/>
          <w:bCs/>
          <w:sz w:val="24"/>
          <w:szCs w:val="24"/>
        </w:rPr>
        <w:t xml:space="preserve"> awareness </w:t>
      </w:r>
      <w:r>
        <w:rPr>
          <w:rFonts w:ascii="Times New Roman" w:hAnsi="Times New Roman" w:cs="Times New Roman"/>
          <w:b/>
          <w:bCs/>
          <w:sz w:val="24"/>
          <w:szCs w:val="24"/>
        </w:rPr>
        <w:t>towards</w:t>
      </w:r>
      <w:r w:rsidR="001D215B">
        <w:rPr>
          <w:rFonts w:ascii="Times New Roman" w:hAnsi="Times New Roman" w:cs="Times New Roman"/>
          <w:b/>
          <w:bCs/>
          <w:sz w:val="24"/>
          <w:szCs w:val="24"/>
        </w:rPr>
        <w:t xml:space="preserve"> organic food</w:t>
      </w:r>
      <w:r w:rsidR="00E74126">
        <w:rPr>
          <w:rFonts w:ascii="Times New Roman" w:hAnsi="Times New Roman" w:cs="Times New Roman"/>
          <w:b/>
          <w:bCs/>
          <w:sz w:val="24"/>
          <w:szCs w:val="24"/>
        </w:rPr>
        <w:t xml:space="preserve"> products</w:t>
      </w:r>
    </w:p>
    <w:p w14:paraId="54E3ED53" w14:textId="77777777" w:rsidR="00EB6F1B" w:rsidRDefault="008C6B01" w:rsidP="009B7EED">
      <w:pPr>
        <w:spacing w:line="360" w:lineRule="auto"/>
        <w:ind w:left="-142"/>
        <w:jc w:val="both"/>
        <w:rPr>
          <w:rFonts w:ascii="Times New Roman" w:hAnsi="Times New Roman" w:cs="Times New Roman"/>
          <w:sz w:val="24"/>
          <w:szCs w:val="24"/>
        </w:rPr>
      </w:pPr>
      <w:r w:rsidRPr="00EB6F1B">
        <w:rPr>
          <w:rFonts w:ascii="Times New Roman" w:hAnsi="Times New Roman" w:cs="Times New Roman"/>
          <w:sz w:val="24"/>
          <w:szCs w:val="24"/>
        </w:rPr>
        <w:t>From all the responses collected, it can be seen that 97.6% of the respondents have awareness about organic food products whereas 2.4% of the respondents have not heard about such products.</w:t>
      </w:r>
      <w:r w:rsidR="00992C4A" w:rsidRPr="00EB6F1B">
        <w:rPr>
          <w:rFonts w:ascii="Times New Roman" w:hAnsi="Times New Roman" w:cs="Times New Roman"/>
          <w:sz w:val="24"/>
          <w:szCs w:val="24"/>
        </w:rPr>
        <w:t xml:space="preserve"> Maximum people said that organic food are way towards healthy lifestyle. Such food are less harmful and have no pesticides used.</w:t>
      </w:r>
    </w:p>
    <w:p w14:paraId="47146996" w14:textId="77777777" w:rsidR="00911712" w:rsidRDefault="00EB6F1B" w:rsidP="00911712">
      <w:pPr>
        <w:spacing w:line="360" w:lineRule="auto"/>
        <w:ind w:left="-142"/>
        <w:jc w:val="both"/>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617F28A7" wp14:editId="66477B63">
            <wp:simplePos x="0" y="0"/>
            <wp:positionH relativeFrom="column">
              <wp:posOffset>-589396</wp:posOffset>
            </wp:positionH>
            <wp:positionV relativeFrom="paragraph">
              <wp:posOffset>500380</wp:posOffset>
            </wp:positionV>
            <wp:extent cx="6675120" cy="1871980"/>
            <wp:effectExtent l="190500" t="171450" r="201930" b="1854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5120" cy="18719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EB6A3C">
        <w:rPr>
          <w:rFonts w:ascii="Times New Roman" w:hAnsi="Times New Roman" w:cs="Times New Roman"/>
          <w:b/>
          <w:bCs/>
          <w:sz w:val="24"/>
          <w:szCs w:val="24"/>
        </w:rPr>
        <w:t xml:space="preserve">Consumer </w:t>
      </w:r>
      <w:r w:rsidR="008C6B01" w:rsidRPr="00992C4A">
        <w:rPr>
          <w:rFonts w:ascii="Times New Roman" w:hAnsi="Times New Roman" w:cs="Times New Roman"/>
          <w:b/>
          <w:bCs/>
          <w:sz w:val="24"/>
          <w:szCs w:val="24"/>
        </w:rPr>
        <w:t>think</w:t>
      </w:r>
      <w:r w:rsidR="00EB6A3C">
        <w:rPr>
          <w:rFonts w:ascii="Times New Roman" w:hAnsi="Times New Roman" w:cs="Times New Roman"/>
          <w:b/>
          <w:bCs/>
          <w:sz w:val="24"/>
          <w:szCs w:val="24"/>
        </w:rPr>
        <w:t>ing</w:t>
      </w:r>
      <w:r w:rsidR="008C6B01" w:rsidRPr="00992C4A">
        <w:rPr>
          <w:rFonts w:ascii="Times New Roman" w:hAnsi="Times New Roman" w:cs="Times New Roman"/>
          <w:b/>
          <w:bCs/>
          <w:sz w:val="24"/>
          <w:szCs w:val="24"/>
        </w:rPr>
        <w:t xml:space="preserve"> or </w:t>
      </w:r>
      <w:r w:rsidRPr="00992C4A">
        <w:rPr>
          <w:rFonts w:ascii="Times New Roman" w:hAnsi="Times New Roman" w:cs="Times New Roman"/>
          <w:b/>
          <w:bCs/>
          <w:sz w:val="24"/>
          <w:szCs w:val="24"/>
        </w:rPr>
        <w:t>perce</w:t>
      </w:r>
      <w:r>
        <w:rPr>
          <w:rFonts w:ascii="Times New Roman" w:hAnsi="Times New Roman" w:cs="Times New Roman"/>
          <w:b/>
          <w:bCs/>
          <w:sz w:val="24"/>
          <w:szCs w:val="24"/>
        </w:rPr>
        <w:t>ption</w:t>
      </w:r>
      <w:r w:rsidR="008C6B01" w:rsidRPr="00992C4A">
        <w:rPr>
          <w:rFonts w:ascii="Times New Roman" w:hAnsi="Times New Roman" w:cs="Times New Roman"/>
          <w:b/>
          <w:bCs/>
          <w:sz w:val="24"/>
          <w:szCs w:val="24"/>
        </w:rPr>
        <w:t xml:space="preserve"> about Organic food products</w:t>
      </w:r>
    </w:p>
    <w:p w14:paraId="75237090" w14:textId="53FAFE3D" w:rsidR="008C6B01" w:rsidRPr="007A00D0" w:rsidRDefault="00EB6A3C" w:rsidP="009B7EED">
      <w:pPr>
        <w:spacing w:line="360" w:lineRule="auto"/>
        <w:ind w:left="-142"/>
        <w:jc w:val="both"/>
        <w:rPr>
          <w:rFonts w:ascii="Times New Roman" w:hAnsi="Times New Roman" w:cs="Times New Roman"/>
          <w:sz w:val="24"/>
          <w:szCs w:val="24"/>
        </w:rPr>
      </w:pPr>
      <w:r w:rsidRPr="007A00D0">
        <w:rPr>
          <w:rFonts w:ascii="Times New Roman" w:hAnsi="Times New Roman" w:cs="Times New Roman"/>
          <w:sz w:val="24"/>
          <w:szCs w:val="24"/>
        </w:rPr>
        <w:t xml:space="preserve">The results indicate that </w:t>
      </w:r>
      <w:r w:rsidR="008C6B01" w:rsidRPr="007A00D0">
        <w:rPr>
          <w:rFonts w:ascii="Times New Roman" w:hAnsi="Times New Roman" w:cs="Times New Roman"/>
          <w:sz w:val="24"/>
          <w:szCs w:val="24"/>
        </w:rPr>
        <w:t>11.9% respondents think organic food products are pesticides / chemical free, 16.7% respondents have a perception that these products are more nutritious, 4.8% of the respondents think these products are costly and 66.7% of the respondents think these products are chemical free, more nutritious and costly as well.</w:t>
      </w:r>
      <w:r w:rsidR="00992C4A" w:rsidRPr="007A00D0">
        <w:rPr>
          <w:rFonts w:ascii="Times New Roman" w:hAnsi="Times New Roman" w:cs="Times New Roman"/>
          <w:sz w:val="24"/>
          <w:szCs w:val="24"/>
        </w:rPr>
        <w:t xml:space="preserve"> People</w:t>
      </w:r>
      <w:r w:rsidR="004B7A10">
        <w:rPr>
          <w:rFonts w:ascii="Times New Roman" w:hAnsi="Times New Roman" w:cs="Times New Roman"/>
          <w:sz w:val="24"/>
          <w:szCs w:val="24"/>
        </w:rPr>
        <w:t xml:space="preserve"> know that this kind of food is chemical free and less harmful and toxic.</w:t>
      </w:r>
    </w:p>
    <w:p w14:paraId="6BA232AE" w14:textId="77777777" w:rsidR="00992C4A" w:rsidRPr="00A04323" w:rsidRDefault="00EB6F1B" w:rsidP="00EB6F1B">
      <w:pPr>
        <w:spacing w:line="360" w:lineRule="auto"/>
        <w:jc w:val="both"/>
        <w:rPr>
          <w:rFonts w:ascii="Times New Roman" w:hAnsi="Times New Roman" w:cs="Times New Roman"/>
          <w:b/>
          <w:bCs/>
          <w:sz w:val="24"/>
          <w:szCs w:val="24"/>
        </w:rPr>
      </w:pPr>
      <w:r>
        <w:rPr>
          <w:noProof/>
        </w:rPr>
        <w:lastRenderedPageBreak/>
        <w:drawing>
          <wp:anchor distT="0" distB="0" distL="114300" distR="114300" simplePos="0" relativeHeight="251665408" behindDoc="0" locked="0" layoutInCell="1" allowOverlap="1" wp14:anchorId="5F55744F" wp14:editId="6C5BD164">
            <wp:simplePos x="0" y="0"/>
            <wp:positionH relativeFrom="column">
              <wp:posOffset>-168275</wp:posOffset>
            </wp:positionH>
            <wp:positionV relativeFrom="paragraph">
              <wp:posOffset>406400</wp:posOffset>
            </wp:positionV>
            <wp:extent cx="6457950" cy="1719580"/>
            <wp:effectExtent l="171450" t="171450" r="190500" b="1854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7950" cy="17195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EB6A3C">
        <w:rPr>
          <w:rFonts w:ascii="Times New Roman" w:hAnsi="Times New Roman" w:cs="Times New Roman"/>
          <w:b/>
          <w:bCs/>
          <w:sz w:val="24"/>
          <w:szCs w:val="24"/>
        </w:rPr>
        <w:t xml:space="preserve">Purchasing </w:t>
      </w:r>
      <w:proofErr w:type="spellStart"/>
      <w:r w:rsidR="00EB6A3C">
        <w:rPr>
          <w:rFonts w:ascii="Times New Roman" w:hAnsi="Times New Roman" w:cs="Times New Roman"/>
          <w:b/>
          <w:bCs/>
          <w:sz w:val="24"/>
          <w:szCs w:val="24"/>
        </w:rPr>
        <w:t>behaviour</w:t>
      </w:r>
      <w:proofErr w:type="spellEnd"/>
      <w:r w:rsidR="00EB6A3C">
        <w:rPr>
          <w:rFonts w:ascii="Times New Roman" w:hAnsi="Times New Roman" w:cs="Times New Roman"/>
          <w:b/>
          <w:bCs/>
          <w:sz w:val="24"/>
          <w:szCs w:val="24"/>
        </w:rPr>
        <w:t xml:space="preserve"> of consumer towards o</w:t>
      </w:r>
      <w:r w:rsidR="008C6B01" w:rsidRPr="00992C4A">
        <w:rPr>
          <w:rFonts w:ascii="Times New Roman" w:hAnsi="Times New Roman" w:cs="Times New Roman"/>
          <w:b/>
          <w:bCs/>
          <w:sz w:val="24"/>
          <w:szCs w:val="24"/>
        </w:rPr>
        <w:t>rganic food products</w:t>
      </w:r>
    </w:p>
    <w:p w14:paraId="487F2C7B" w14:textId="713D4009" w:rsidR="00911712" w:rsidRPr="007A00D0" w:rsidRDefault="004B7A10" w:rsidP="009B7E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008C6B01" w:rsidRPr="007A00D0">
        <w:rPr>
          <w:rFonts w:ascii="Times New Roman" w:hAnsi="Times New Roman" w:cs="Times New Roman"/>
          <w:sz w:val="24"/>
          <w:szCs w:val="24"/>
        </w:rPr>
        <w:t xml:space="preserve"> the </w:t>
      </w:r>
      <w:r>
        <w:rPr>
          <w:rFonts w:ascii="Times New Roman" w:hAnsi="Times New Roman" w:cs="Times New Roman"/>
          <w:sz w:val="24"/>
          <w:szCs w:val="24"/>
        </w:rPr>
        <w:t xml:space="preserve">above </w:t>
      </w:r>
      <w:r w:rsidR="008C6B01" w:rsidRPr="007A00D0">
        <w:rPr>
          <w:rFonts w:ascii="Times New Roman" w:hAnsi="Times New Roman" w:cs="Times New Roman"/>
          <w:sz w:val="24"/>
          <w:szCs w:val="24"/>
        </w:rPr>
        <w:t>data, it is seen that 78.6% respondents have purchased organic food products whereas 21.4% of the respondents’ despite of knowing about organic food products have not purchased.</w:t>
      </w:r>
      <w:r w:rsidR="00992C4A" w:rsidRPr="007A00D0">
        <w:rPr>
          <w:rFonts w:ascii="Times New Roman" w:hAnsi="Times New Roman" w:cs="Times New Roman"/>
          <w:sz w:val="24"/>
          <w:szCs w:val="24"/>
        </w:rPr>
        <w:t xml:space="preserve"> It can be assumed that those who have </w:t>
      </w:r>
      <w:r w:rsidR="004A55BC" w:rsidRPr="007A00D0">
        <w:rPr>
          <w:rFonts w:ascii="Times New Roman" w:hAnsi="Times New Roman" w:cs="Times New Roman"/>
          <w:sz w:val="24"/>
          <w:szCs w:val="24"/>
        </w:rPr>
        <w:t>awareness about organic food will prefer organic food over the people who do not have knowledge about it.</w:t>
      </w:r>
    </w:p>
    <w:p w14:paraId="51DA3A7B" w14:textId="77777777" w:rsidR="00911712" w:rsidRPr="00911712" w:rsidRDefault="00911712" w:rsidP="00911712">
      <w:pPr>
        <w:spacing w:line="360" w:lineRule="auto"/>
        <w:jc w:val="both"/>
        <w:rPr>
          <w:rFonts w:ascii="Times New Roman" w:hAnsi="Times New Roman" w:cs="Times New Roman"/>
          <w:sz w:val="24"/>
          <w:szCs w:val="24"/>
        </w:rPr>
      </w:pPr>
      <w:r w:rsidRPr="00911712">
        <w:rPr>
          <w:b/>
          <w:bCs/>
          <w:noProof/>
        </w:rPr>
        <w:drawing>
          <wp:anchor distT="0" distB="0" distL="114300" distR="114300" simplePos="0" relativeHeight="251666432" behindDoc="0" locked="0" layoutInCell="1" allowOverlap="1" wp14:anchorId="197CC93D" wp14:editId="6340EFD1">
            <wp:simplePos x="0" y="0"/>
            <wp:positionH relativeFrom="column">
              <wp:posOffset>-424815</wp:posOffset>
            </wp:positionH>
            <wp:positionV relativeFrom="paragraph">
              <wp:posOffset>427990</wp:posOffset>
            </wp:positionV>
            <wp:extent cx="6235700" cy="1622425"/>
            <wp:effectExtent l="152400" t="171450" r="184150" b="1873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0" t="-644" r="252" b="1171"/>
                    <a:stretch/>
                  </pic:blipFill>
                  <pic:spPr bwMode="auto">
                    <a:xfrm>
                      <a:off x="0" y="0"/>
                      <a:ext cx="6235700" cy="1622425"/>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1712">
        <w:rPr>
          <w:rFonts w:ascii="Times New Roman" w:hAnsi="Times New Roman" w:cs="Times New Roman"/>
          <w:b/>
          <w:bCs/>
          <w:sz w:val="24"/>
          <w:szCs w:val="24"/>
        </w:rPr>
        <w:t>Consumer perception about</w:t>
      </w:r>
      <w:r>
        <w:rPr>
          <w:rFonts w:ascii="Times New Roman" w:hAnsi="Times New Roman" w:cs="Times New Roman"/>
          <w:sz w:val="24"/>
          <w:szCs w:val="24"/>
        </w:rPr>
        <w:t xml:space="preserve"> </w:t>
      </w:r>
      <w:r w:rsidRPr="00911712">
        <w:rPr>
          <w:rFonts w:ascii="Times New Roman" w:hAnsi="Times New Roman" w:cs="Times New Roman"/>
          <w:b/>
          <w:bCs/>
          <w:sz w:val="24"/>
          <w:szCs w:val="24"/>
        </w:rPr>
        <w:t xml:space="preserve">purchasing </w:t>
      </w:r>
      <w:r w:rsidRPr="004A55BC">
        <w:rPr>
          <w:rFonts w:ascii="Times New Roman" w:hAnsi="Times New Roman" w:cs="Times New Roman"/>
          <w:b/>
          <w:bCs/>
          <w:sz w:val="24"/>
          <w:szCs w:val="24"/>
        </w:rPr>
        <w:t xml:space="preserve">Organic product </w:t>
      </w:r>
    </w:p>
    <w:p w14:paraId="3C026BAF" w14:textId="77777777" w:rsidR="00911712" w:rsidRDefault="00911712" w:rsidP="00EB6F1B">
      <w:pPr>
        <w:spacing w:line="360" w:lineRule="auto"/>
        <w:jc w:val="both"/>
        <w:rPr>
          <w:rFonts w:ascii="Times New Roman" w:hAnsi="Times New Roman" w:cs="Times New Roman"/>
          <w:sz w:val="24"/>
          <w:szCs w:val="24"/>
        </w:rPr>
      </w:pPr>
    </w:p>
    <w:p w14:paraId="43E9DABC" w14:textId="77777777" w:rsidR="008C6B01" w:rsidRPr="007A00D0" w:rsidRDefault="008C6B01" w:rsidP="009B7EED">
      <w:pPr>
        <w:spacing w:line="360" w:lineRule="auto"/>
        <w:jc w:val="both"/>
        <w:rPr>
          <w:rFonts w:ascii="Times New Roman" w:hAnsi="Times New Roman" w:cs="Times New Roman"/>
          <w:sz w:val="24"/>
          <w:szCs w:val="24"/>
        </w:rPr>
      </w:pPr>
      <w:r w:rsidRPr="007A00D0">
        <w:rPr>
          <w:rFonts w:ascii="Times New Roman" w:hAnsi="Times New Roman" w:cs="Times New Roman"/>
          <w:sz w:val="24"/>
          <w:szCs w:val="24"/>
        </w:rPr>
        <w:t>From the above data, it is observed that 38.1% respondents have purchased processed foods like cereals category organic products, 23.8% respondents have purchased meat, eggs, poultry etc. like organic food products, 76.2% respondents have purchased organically produced vegetables and fruits whereas 16.7% respondents have purchased organically produced goods.</w:t>
      </w:r>
    </w:p>
    <w:p w14:paraId="7D79470B" w14:textId="77777777" w:rsidR="00337C3E" w:rsidRPr="004A55BC" w:rsidRDefault="00911712" w:rsidP="00EB6F1B">
      <w:pPr>
        <w:spacing w:line="360" w:lineRule="auto"/>
        <w:jc w:val="both"/>
        <w:rPr>
          <w:rFonts w:ascii="Times New Roman" w:hAnsi="Times New Roman" w:cs="Times New Roman"/>
          <w:b/>
          <w:bCs/>
          <w:sz w:val="24"/>
          <w:szCs w:val="24"/>
        </w:rPr>
      </w:pPr>
      <w:r>
        <w:rPr>
          <w:noProof/>
        </w:rPr>
        <w:lastRenderedPageBreak/>
        <w:drawing>
          <wp:anchor distT="0" distB="0" distL="114300" distR="114300" simplePos="0" relativeHeight="251667456" behindDoc="0" locked="0" layoutInCell="1" allowOverlap="1" wp14:anchorId="4D3D09C7" wp14:editId="39AD03DD">
            <wp:simplePos x="0" y="0"/>
            <wp:positionH relativeFrom="column">
              <wp:posOffset>-152400</wp:posOffset>
            </wp:positionH>
            <wp:positionV relativeFrom="paragraph">
              <wp:posOffset>393065</wp:posOffset>
            </wp:positionV>
            <wp:extent cx="6467475" cy="2086610"/>
            <wp:effectExtent l="171450" t="171450" r="200025" b="1993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7475" cy="20866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 xml:space="preserve">Consumers </w:t>
      </w:r>
      <w:r w:rsidR="008C6B01" w:rsidRPr="004A55BC">
        <w:rPr>
          <w:rFonts w:ascii="Times New Roman" w:hAnsi="Times New Roman" w:cs="Times New Roman"/>
          <w:b/>
          <w:bCs/>
          <w:sz w:val="24"/>
          <w:szCs w:val="24"/>
        </w:rPr>
        <w:t>interest</w:t>
      </w:r>
      <w:r>
        <w:rPr>
          <w:rFonts w:ascii="Times New Roman" w:hAnsi="Times New Roman" w:cs="Times New Roman"/>
          <w:b/>
          <w:bCs/>
          <w:sz w:val="24"/>
          <w:szCs w:val="24"/>
        </w:rPr>
        <w:t xml:space="preserve"> </w:t>
      </w:r>
      <w:r w:rsidR="008C6B01" w:rsidRPr="004A55BC">
        <w:rPr>
          <w:rFonts w:ascii="Times New Roman" w:hAnsi="Times New Roman" w:cs="Times New Roman"/>
          <w:b/>
          <w:bCs/>
          <w:sz w:val="24"/>
          <w:szCs w:val="24"/>
        </w:rPr>
        <w:t>in Organic food products</w:t>
      </w:r>
    </w:p>
    <w:p w14:paraId="30A76EA7" w14:textId="77777777" w:rsidR="008C6B01" w:rsidRDefault="008C6B01" w:rsidP="00EB6F1B">
      <w:pPr>
        <w:spacing w:line="360" w:lineRule="auto"/>
        <w:jc w:val="center"/>
        <w:rPr>
          <w:rFonts w:ascii="Times New Roman" w:hAnsi="Times New Roman" w:cs="Times New Roman"/>
          <w:b/>
          <w:bCs/>
          <w:sz w:val="24"/>
          <w:szCs w:val="24"/>
          <w:u w:val="single"/>
        </w:rPr>
      </w:pPr>
    </w:p>
    <w:p w14:paraId="224CC7AC" w14:textId="66BF081C" w:rsidR="008C6B01" w:rsidRPr="007A00D0" w:rsidRDefault="008C6B01" w:rsidP="009B7EED">
      <w:pPr>
        <w:spacing w:line="360" w:lineRule="auto"/>
        <w:jc w:val="both"/>
        <w:rPr>
          <w:rFonts w:ascii="Times New Roman" w:hAnsi="Times New Roman" w:cs="Times New Roman"/>
          <w:sz w:val="24"/>
          <w:szCs w:val="24"/>
        </w:rPr>
      </w:pPr>
      <w:r w:rsidRPr="007A00D0">
        <w:rPr>
          <w:rFonts w:ascii="Times New Roman" w:hAnsi="Times New Roman" w:cs="Times New Roman"/>
          <w:sz w:val="24"/>
          <w:szCs w:val="24"/>
        </w:rPr>
        <w:t xml:space="preserve">From the above data, it is </w:t>
      </w:r>
      <w:r w:rsidR="004B7A10">
        <w:rPr>
          <w:rFonts w:ascii="Times New Roman" w:hAnsi="Times New Roman" w:cs="Times New Roman"/>
          <w:sz w:val="24"/>
          <w:szCs w:val="24"/>
        </w:rPr>
        <w:t>clear</w:t>
      </w:r>
      <w:r w:rsidRPr="007A00D0">
        <w:rPr>
          <w:rFonts w:ascii="Times New Roman" w:hAnsi="Times New Roman" w:cs="Times New Roman"/>
          <w:sz w:val="24"/>
          <w:szCs w:val="24"/>
        </w:rPr>
        <w:t xml:space="preserve"> that</w:t>
      </w:r>
      <w:r w:rsidR="006825A5" w:rsidRPr="007A00D0">
        <w:rPr>
          <w:rFonts w:ascii="Times New Roman" w:hAnsi="Times New Roman" w:cs="Times New Roman"/>
          <w:sz w:val="24"/>
          <w:szCs w:val="24"/>
        </w:rPr>
        <w:t xml:space="preserve"> </w:t>
      </w:r>
      <w:r w:rsidRPr="007A00D0">
        <w:rPr>
          <w:rFonts w:ascii="Times New Roman" w:hAnsi="Times New Roman" w:cs="Times New Roman"/>
          <w:sz w:val="24"/>
          <w:szCs w:val="24"/>
        </w:rPr>
        <w:t>28.6% respondents have been interested in Organic products from 0-6 months</w:t>
      </w:r>
      <w:r w:rsidR="006825A5" w:rsidRPr="007A00D0">
        <w:rPr>
          <w:rFonts w:ascii="Times New Roman" w:hAnsi="Times New Roman" w:cs="Times New Roman"/>
          <w:sz w:val="24"/>
          <w:szCs w:val="24"/>
        </w:rPr>
        <w:t xml:space="preserve">, </w:t>
      </w:r>
      <w:r w:rsidRPr="007A00D0">
        <w:rPr>
          <w:rFonts w:ascii="Times New Roman" w:hAnsi="Times New Roman" w:cs="Times New Roman"/>
          <w:sz w:val="24"/>
          <w:szCs w:val="24"/>
        </w:rPr>
        <w:t xml:space="preserve"> 11.9% respondents have been interested from 6-12 months</w:t>
      </w:r>
      <w:r w:rsidR="006825A5" w:rsidRPr="007A00D0">
        <w:rPr>
          <w:rFonts w:ascii="Times New Roman" w:hAnsi="Times New Roman" w:cs="Times New Roman"/>
          <w:sz w:val="24"/>
          <w:szCs w:val="24"/>
        </w:rPr>
        <w:t xml:space="preserve">, </w:t>
      </w:r>
      <w:r w:rsidRPr="007A00D0">
        <w:rPr>
          <w:rFonts w:ascii="Times New Roman" w:hAnsi="Times New Roman" w:cs="Times New Roman"/>
          <w:sz w:val="24"/>
          <w:szCs w:val="24"/>
        </w:rPr>
        <w:t xml:space="preserve"> 31% respondents have been interested from 01-03 years</w:t>
      </w:r>
      <w:r w:rsidR="006825A5" w:rsidRPr="007A00D0">
        <w:rPr>
          <w:rFonts w:ascii="Times New Roman" w:hAnsi="Times New Roman" w:cs="Times New Roman"/>
          <w:sz w:val="24"/>
          <w:szCs w:val="24"/>
        </w:rPr>
        <w:t xml:space="preserve">, </w:t>
      </w:r>
      <w:r w:rsidRPr="007A00D0">
        <w:rPr>
          <w:rFonts w:ascii="Times New Roman" w:hAnsi="Times New Roman" w:cs="Times New Roman"/>
          <w:sz w:val="24"/>
          <w:szCs w:val="24"/>
        </w:rPr>
        <w:t xml:space="preserve"> 28.6% respondents have been interested for more than 03 years</w:t>
      </w:r>
      <w:r w:rsidR="00A04323" w:rsidRPr="007A00D0">
        <w:rPr>
          <w:rFonts w:ascii="Times New Roman" w:hAnsi="Times New Roman" w:cs="Times New Roman"/>
          <w:sz w:val="24"/>
          <w:szCs w:val="24"/>
        </w:rPr>
        <w:t>.</w:t>
      </w:r>
    </w:p>
    <w:p w14:paraId="7694E480" w14:textId="77777777" w:rsidR="008C6B01" w:rsidRPr="00A04323" w:rsidRDefault="005F7C9C" w:rsidP="00EB6F1B">
      <w:pPr>
        <w:spacing w:line="360" w:lineRule="auto"/>
        <w:jc w:val="both"/>
        <w:rPr>
          <w:rFonts w:ascii="Times New Roman" w:hAnsi="Times New Roman" w:cs="Times New Roman"/>
          <w:b/>
          <w:bCs/>
          <w:sz w:val="24"/>
          <w:szCs w:val="24"/>
        </w:rPr>
      </w:pPr>
      <w:r>
        <w:rPr>
          <w:noProof/>
        </w:rPr>
        <w:drawing>
          <wp:anchor distT="0" distB="0" distL="114300" distR="114300" simplePos="0" relativeHeight="251668480" behindDoc="0" locked="0" layoutInCell="1" allowOverlap="1" wp14:anchorId="3D7A16B1" wp14:editId="0FC5633D">
            <wp:simplePos x="0" y="0"/>
            <wp:positionH relativeFrom="column">
              <wp:posOffset>-356870</wp:posOffset>
            </wp:positionH>
            <wp:positionV relativeFrom="paragraph">
              <wp:posOffset>440055</wp:posOffset>
            </wp:positionV>
            <wp:extent cx="6678295" cy="2197100"/>
            <wp:effectExtent l="190500" t="171450" r="198755" b="1841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78295" cy="2197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11712">
        <w:rPr>
          <w:rFonts w:ascii="Times New Roman" w:hAnsi="Times New Roman" w:cs="Times New Roman"/>
          <w:b/>
          <w:bCs/>
          <w:sz w:val="24"/>
          <w:szCs w:val="24"/>
        </w:rPr>
        <w:t>From where</w:t>
      </w:r>
      <w:r w:rsidR="00A04323" w:rsidRPr="006825A5">
        <w:rPr>
          <w:rFonts w:ascii="Times New Roman" w:hAnsi="Times New Roman" w:cs="Times New Roman"/>
          <w:b/>
          <w:bCs/>
          <w:sz w:val="24"/>
          <w:szCs w:val="24"/>
        </w:rPr>
        <w:t xml:space="preserve">  </w:t>
      </w:r>
      <w:r w:rsidR="00911712">
        <w:rPr>
          <w:rFonts w:ascii="Times New Roman" w:hAnsi="Times New Roman" w:cs="Times New Roman"/>
          <w:b/>
          <w:bCs/>
          <w:sz w:val="24"/>
          <w:szCs w:val="24"/>
        </w:rPr>
        <w:t>Consumer</w:t>
      </w:r>
      <w:r w:rsidR="00A04323" w:rsidRPr="006825A5">
        <w:rPr>
          <w:rFonts w:ascii="Times New Roman" w:hAnsi="Times New Roman" w:cs="Times New Roman"/>
          <w:b/>
          <w:bCs/>
          <w:sz w:val="24"/>
          <w:szCs w:val="24"/>
        </w:rPr>
        <w:t xml:space="preserve"> first hear</w:t>
      </w:r>
      <w:r w:rsidR="00911712">
        <w:rPr>
          <w:rFonts w:ascii="Times New Roman" w:hAnsi="Times New Roman" w:cs="Times New Roman"/>
          <w:b/>
          <w:bCs/>
          <w:sz w:val="24"/>
          <w:szCs w:val="24"/>
        </w:rPr>
        <w:t>d</w:t>
      </w:r>
      <w:r w:rsidR="00A04323" w:rsidRPr="006825A5">
        <w:rPr>
          <w:rFonts w:ascii="Times New Roman" w:hAnsi="Times New Roman" w:cs="Times New Roman"/>
          <w:b/>
          <w:bCs/>
          <w:sz w:val="24"/>
          <w:szCs w:val="24"/>
        </w:rPr>
        <w:t xml:space="preserve"> about Organic food products</w:t>
      </w:r>
    </w:p>
    <w:p w14:paraId="490F0C98" w14:textId="77777777" w:rsidR="008C6B01" w:rsidRDefault="008C6B01" w:rsidP="00EB6F1B">
      <w:pPr>
        <w:spacing w:line="360" w:lineRule="auto"/>
        <w:jc w:val="both"/>
        <w:rPr>
          <w:rFonts w:ascii="Times New Roman" w:hAnsi="Times New Roman" w:cs="Times New Roman"/>
          <w:b/>
          <w:bCs/>
          <w:sz w:val="24"/>
          <w:szCs w:val="24"/>
        </w:rPr>
      </w:pPr>
      <w:r w:rsidRPr="006825A5">
        <w:rPr>
          <w:rFonts w:ascii="Times New Roman" w:hAnsi="Times New Roman" w:cs="Times New Roman"/>
          <w:sz w:val="24"/>
          <w:szCs w:val="24"/>
        </w:rPr>
        <w:t xml:space="preserve"> </w:t>
      </w:r>
    </w:p>
    <w:p w14:paraId="6162F411" w14:textId="77777777" w:rsidR="006825A5" w:rsidRPr="007A00D0" w:rsidRDefault="008C6B01" w:rsidP="009B7EED">
      <w:pPr>
        <w:spacing w:line="360" w:lineRule="auto"/>
        <w:ind w:left="-142"/>
        <w:jc w:val="both"/>
        <w:rPr>
          <w:rFonts w:ascii="Times New Roman" w:hAnsi="Times New Roman" w:cs="Times New Roman"/>
          <w:sz w:val="24"/>
          <w:szCs w:val="24"/>
        </w:rPr>
      </w:pPr>
      <w:r w:rsidRPr="007A00D0">
        <w:rPr>
          <w:rFonts w:ascii="Times New Roman" w:hAnsi="Times New Roman" w:cs="Times New Roman"/>
          <w:sz w:val="24"/>
          <w:szCs w:val="24"/>
        </w:rPr>
        <w:t>From the above data, it is seen that 26.2% respondents got to know for the very first time about organic food products from advertisements, 4.8% respondents heard about them through magazines, 7.1% respondents heard about these products from newspapers and 61.9% respondents have heard about such products from their friends or via internet.</w:t>
      </w:r>
    </w:p>
    <w:p w14:paraId="2C3A09A4" w14:textId="54C6E19C" w:rsidR="00A04323" w:rsidRDefault="00A04323" w:rsidP="009B7EED">
      <w:pPr>
        <w:spacing w:line="360" w:lineRule="auto"/>
        <w:ind w:left="-142"/>
        <w:jc w:val="both"/>
        <w:rPr>
          <w:rFonts w:ascii="Times New Roman" w:hAnsi="Times New Roman" w:cs="Times New Roman"/>
          <w:b/>
          <w:bCs/>
          <w:sz w:val="24"/>
          <w:szCs w:val="24"/>
        </w:rPr>
      </w:pPr>
      <w:r>
        <w:rPr>
          <w:b/>
          <w:bCs/>
          <w:noProof/>
          <w:u w:val="single"/>
        </w:rPr>
        <w:lastRenderedPageBreak/>
        <w:drawing>
          <wp:anchor distT="0" distB="0" distL="114300" distR="114300" simplePos="0" relativeHeight="251669504" behindDoc="0" locked="0" layoutInCell="1" allowOverlap="1" wp14:anchorId="227CD3F5" wp14:editId="29DC2BB5">
            <wp:simplePos x="0" y="0"/>
            <wp:positionH relativeFrom="column">
              <wp:posOffset>-280670</wp:posOffset>
            </wp:positionH>
            <wp:positionV relativeFrom="paragraph">
              <wp:posOffset>902335</wp:posOffset>
            </wp:positionV>
            <wp:extent cx="6543675" cy="3257550"/>
            <wp:effectExtent l="190500" t="171450" r="200025" b="1905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43675" cy="3257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11712">
        <w:rPr>
          <w:rFonts w:ascii="Times New Roman" w:hAnsi="Times New Roman" w:cs="Times New Roman"/>
          <w:b/>
          <w:bCs/>
          <w:sz w:val="24"/>
          <w:szCs w:val="24"/>
        </w:rPr>
        <w:t xml:space="preserve">According to Consumer, </w:t>
      </w:r>
      <w:r w:rsidR="008C6B01" w:rsidRPr="0068178A">
        <w:rPr>
          <w:rFonts w:ascii="Times New Roman" w:hAnsi="Times New Roman" w:cs="Times New Roman"/>
          <w:b/>
          <w:bCs/>
          <w:sz w:val="24"/>
          <w:szCs w:val="24"/>
        </w:rPr>
        <w:t xml:space="preserve">the most important </w:t>
      </w:r>
      <w:r w:rsidR="00911712">
        <w:rPr>
          <w:rFonts w:ascii="Times New Roman" w:hAnsi="Times New Roman" w:cs="Times New Roman"/>
          <w:b/>
          <w:bCs/>
          <w:sz w:val="24"/>
          <w:szCs w:val="24"/>
        </w:rPr>
        <w:t xml:space="preserve">factors </w:t>
      </w:r>
      <w:r w:rsidR="008C6B01" w:rsidRPr="0068178A">
        <w:rPr>
          <w:rFonts w:ascii="Times New Roman" w:hAnsi="Times New Roman" w:cs="Times New Roman"/>
          <w:b/>
          <w:bCs/>
          <w:sz w:val="24"/>
          <w:szCs w:val="24"/>
        </w:rPr>
        <w:t xml:space="preserve">that will </w:t>
      </w:r>
      <w:r w:rsidR="004B7A10">
        <w:rPr>
          <w:rFonts w:ascii="Times New Roman" w:hAnsi="Times New Roman" w:cs="Times New Roman"/>
          <w:b/>
          <w:bCs/>
          <w:sz w:val="24"/>
          <w:szCs w:val="24"/>
        </w:rPr>
        <w:t>influence</w:t>
      </w:r>
      <w:r w:rsidR="008C6B01" w:rsidRPr="0068178A">
        <w:rPr>
          <w:rFonts w:ascii="Times New Roman" w:hAnsi="Times New Roman" w:cs="Times New Roman"/>
          <w:b/>
          <w:bCs/>
          <w:sz w:val="24"/>
          <w:szCs w:val="24"/>
        </w:rPr>
        <w:t xml:space="preserve"> </w:t>
      </w:r>
      <w:r w:rsidR="00911712">
        <w:rPr>
          <w:rFonts w:ascii="Times New Roman" w:hAnsi="Times New Roman" w:cs="Times New Roman"/>
          <w:b/>
          <w:bCs/>
          <w:sz w:val="24"/>
          <w:szCs w:val="24"/>
        </w:rPr>
        <w:t>them</w:t>
      </w:r>
      <w:r w:rsidR="008C6B01" w:rsidRPr="0068178A">
        <w:rPr>
          <w:rFonts w:ascii="Times New Roman" w:hAnsi="Times New Roman" w:cs="Times New Roman"/>
          <w:b/>
          <w:bCs/>
          <w:sz w:val="24"/>
          <w:szCs w:val="24"/>
        </w:rPr>
        <w:t xml:space="preserve"> to buy organic foods instead of non-organic foods</w:t>
      </w:r>
    </w:p>
    <w:p w14:paraId="4990ADC5" w14:textId="77777777" w:rsidR="008C6B01" w:rsidRPr="00A04323" w:rsidRDefault="008C6B01" w:rsidP="00EB6F1B">
      <w:pPr>
        <w:spacing w:line="360" w:lineRule="auto"/>
        <w:ind w:left="-142"/>
        <w:jc w:val="both"/>
        <w:rPr>
          <w:rFonts w:ascii="Times New Roman" w:hAnsi="Times New Roman" w:cs="Times New Roman"/>
          <w:b/>
          <w:bCs/>
          <w:sz w:val="24"/>
          <w:szCs w:val="24"/>
        </w:rPr>
      </w:pPr>
    </w:p>
    <w:p w14:paraId="4E674C90" w14:textId="77777777" w:rsidR="00A04323" w:rsidRPr="007A00D0" w:rsidRDefault="008C6B01" w:rsidP="009B7EED">
      <w:pPr>
        <w:spacing w:line="360" w:lineRule="auto"/>
        <w:ind w:left="-142" w:right="-94"/>
        <w:jc w:val="both"/>
        <w:rPr>
          <w:rFonts w:ascii="Times New Roman" w:hAnsi="Times New Roman" w:cs="Times New Roman"/>
          <w:sz w:val="24"/>
          <w:szCs w:val="24"/>
        </w:rPr>
      </w:pPr>
      <w:r w:rsidRPr="007A00D0">
        <w:rPr>
          <w:rFonts w:ascii="Times New Roman" w:hAnsi="Times New Roman" w:cs="Times New Roman"/>
          <w:sz w:val="24"/>
          <w:szCs w:val="24"/>
        </w:rPr>
        <w:t>From the above data, it is observed that</w:t>
      </w:r>
      <w:r w:rsidR="006825A5" w:rsidRPr="007A00D0">
        <w:rPr>
          <w:rFonts w:ascii="Times New Roman" w:hAnsi="Times New Roman" w:cs="Times New Roman"/>
          <w:sz w:val="24"/>
          <w:szCs w:val="24"/>
        </w:rPr>
        <w:t xml:space="preserve"> </w:t>
      </w:r>
      <w:r w:rsidRPr="007A00D0">
        <w:rPr>
          <w:rFonts w:ascii="Times New Roman" w:hAnsi="Times New Roman" w:cs="Times New Roman"/>
          <w:sz w:val="24"/>
          <w:szCs w:val="24"/>
        </w:rPr>
        <w:t>54.8% respondents consider Benefits of organic food products as important motivation that will persuade them to buy such products</w:t>
      </w:r>
      <w:r w:rsidR="006825A5" w:rsidRPr="007A00D0">
        <w:rPr>
          <w:rFonts w:ascii="Times New Roman" w:hAnsi="Times New Roman" w:cs="Times New Roman"/>
          <w:sz w:val="24"/>
          <w:szCs w:val="24"/>
        </w:rPr>
        <w:t xml:space="preserve">, </w:t>
      </w:r>
      <w:r w:rsidRPr="007A00D0">
        <w:rPr>
          <w:rFonts w:ascii="Times New Roman" w:hAnsi="Times New Roman" w:cs="Times New Roman"/>
          <w:sz w:val="24"/>
          <w:szCs w:val="24"/>
        </w:rPr>
        <w:t>14.3% respondents consider Packaging &amp; Price as important motivating factor for the purchase of organic food products</w:t>
      </w:r>
      <w:r w:rsidR="006825A5" w:rsidRPr="007A00D0">
        <w:rPr>
          <w:rFonts w:ascii="Times New Roman" w:hAnsi="Times New Roman" w:cs="Times New Roman"/>
          <w:sz w:val="24"/>
          <w:szCs w:val="24"/>
        </w:rPr>
        <w:t xml:space="preserve">, </w:t>
      </w:r>
      <w:r w:rsidRPr="007A00D0">
        <w:rPr>
          <w:rFonts w:ascii="Times New Roman" w:hAnsi="Times New Roman" w:cs="Times New Roman"/>
          <w:sz w:val="24"/>
          <w:szCs w:val="24"/>
        </w:rPr>
        <w:t>40.5% respondents consider Taste and Quality as their main reason for the attraction towards organic food products</w:t>
      </w:r>
      <w:r w:rsidR="006825A5" w:rsidRPr="007A00D0">
        <w:rPr>
          <w:rFonts w:ascii="Times New Roman" w:hAnsi="Times New Roman" w:cs="Times New Roman"/>
          <w:sz w:val="24"/>
          <w:szCs w:val="24"/>
        </w:rPr>
        <w:t xml:space="preserve">, </w:t>
      </w:r>
      <w:r w:rsidRPr="007A00D0">
        <w:rPr>
          <w:rFonts w:ascii="Times New Roman" w:hAnsi="Times New Roman" w:cs="Times New Roman"/>
          <w:sz w:val="24"/>
          <w:szCs w:val="24"/>
        </w:rPr>
        <w:t>4.8% respondents consider their Friends as important motivational factor that will encourage / persuade them to buy these products without any doubt or hesitancy</w:t>
      </w:r>
      <w:r w:rsidR="006825A5" w:rsidRPr="007A00D0">
        <w:rPr>
          <w:rFonts w:ascii="Times New Roman" w:hAnsi="Times New Roman" w:cs="Times New Roman"/>
          <w:sz w:val="24"/>
          <w:szCs w:val="24"/>
        </w:rPr>
        <w:t xml:space="preserve"> and </w:t>
      </w:r>
      <w:r w:rsidRPr="007A00D0">
        <w:rPr>
          <w:rFonts w:ascii="Times New Roman" w:hAnsi="Times New Roman" w:cs="Times New Roman"/>
          <w:sz w:val="24"/>
          <w:szCs w:val="24"/>
        </w:rPr>
        <w:t xml:space="preserve">83.3% respondents are very conscious about their health and in order to remain fit and healthy, they will prefer organic products in comparison to non-organic food products which are not good for their health.  </w:t>
      </w:r>
    </w:p>
    <w:p w14:paraId="6BF0FCA9" w14:textId="77777777" w:rsidR="00A04323" w:rsidRDefault="00A04323" w:rsidP="009B7EED">
      <w:pPr>
        <w:spacing w:line="360" w:lineRule="auto"/>
        <w:ind w:left="-142" w:right="-94"/>
        <w:jc w:val="both"/>
        <w:rPr>
          <w:rFonts w:ascii="Times New Roman" w:hAnsi="Times New Roman" w:cs="Times New Roman"/>
          <w:b/>
          <w:bCs/>
          <w:sz w:val="24"/>
          <w:szCs w:val="24"/>
        </w:rPr>
      </w:pPr>
    </w:p>
    <w:p w14:paraId="1719E31F" w14:textId="77777777" w:rsidR="008C6B01" w:rsidRPr="006825A5" w:rsidRDefault="002A2C0A" w:rsidP="00EB6F1B">
      <w:pPr>
        <w:spacing w:line="360" w:lineRule="auto"/>
        <w:ind w:left="-142" w:right="-94"/>
        <w:jc w:val="both"/>
        <w:rPr>
          <w:rFonts w:ascii="Times New Roman" w:hAnsi="Times New Roman" w:cs="Times New Roman"/>
          <w:b/>
          <w:bCs/>
          <w:sz w:val="24"/>
          <w:szCs w:val="24"/>
        </w:rPr>
      </w:pPr>
      <w:r>
        <w:rPr>
          <w:noProof/>
          <w:u w:val="single"/>
        </w:rPr>
        <w:lastRenderedPageBreak/>
        <w:drawing>
          <wp:anchor distT="0" distB="0" distL="114300" distR="114300" simplePos="0" relativeHeight="251670528" behindDoc="0" locked="0" layoutInCell="1" allowOverlap="1" wp14:anchorId="7E858016" wp14:editId="628FDB2E">
            <wp:simplePos x="0" y="0"/>
            <wp:positionH relativeFrom="column">
              <wp:posOffset>-616585</wp:posOffset>
            </wp:positionH>
            <wp:positionV relativeFrom="paragraph">
              <wp:posOffset>828040</wp:posOffset>
            </wp:positionV>
            <wp:extent cx="7012194" cy="3257550"/>
            <wp:effectExtent l="190500" t="171450" r="189230" b="1905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12194" cy="3257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11712">
        <w:rPr>
          <w:rFonts w:ascii="Times New Roman" w:hAnsi="Times New Roman" w:cs="Times New Roman"/>
          <w:b/>
          <w:bCs/>
          <w:sz w:val="24"/>
          <w:szCs w:val="24"/>
        </w:rPr>
        <w:t>Various</w:t>
      </w:r>
      <w:r w:rsidR="008C6B01" w:rsidRPr="006825A5">
        <w:rPr>
          <w:rFonts w:ascii="Times New Roman" w:hAnsi="Times New Roman" w:cs="Times New Roman"/>
          <w:b/>
          <w:bCs/>
          <w:sz w:val="24"/>
          <w:szCs w:val="24"/>
        </w:rPr>
        <w:t xml:space="preserve"> reasons for which </w:t>
      </w:r>
      <w:r w:rsidR="00911712">
        <w:rPr>
          <w:rFonts w:ascii="Times New Roman" w:hAnsi="Times New Roman" w:cs="Times New Roman"/>
          <w:b/>
          <w:bCs/>
          <w:sz w:val="24"/>
          <w:szCs w:val="24"/>
        </w:rPr>
        <w:t>Consumer</w:t>
      </w:r>
      <w:r w:rsidR="008C6B01" w:rsidRPr="006825A5">
        <w:rPr>
          <w:rFonts w:ascii="Times New Roman" w:hAnsi="Times New Roman" w:cs="Times New Roman"/>
          <w:b/>
          <w:bCs/>
          <w:sz w:val="24"/>
          <w:szCs w:val="24"/>
        </w:rPr>
        <w:t xml:space="preserve"> do not consider purchasing Organic products beneficial</w:t>
      </w:r>
    </w:p>
    <w:p w14:paraId="572ADC53" w14:textId="77777777" w:rsidR="00A04323" w:rsidRDefault="00A04323" w:rsidP="00EB6F1B">
      <w:pPr>
        <w:spacing w:line="360" w:lineRule="auto"/>
        <w:ind w:left="-142" w:right="-94"/>
        <w:jc w:val="both"/>
        <w:rPr>
          <w:rFonts w:ascii="Times New Roman" w:hAnsi="Times New Roman" w:cs="Times New Roman"/>
          <w:sz w:val="24"/>
          <w:szCs w:val="24"/>
        </w:rPr>
      </w:pPr>
    </w:p>
    <w:p w14:paraId="2253419B" w14:textId="77777777" w:rsidR="00A04323" w:rsidRDefault="00A04323" w:rsidP="00EB6F1B">
      <w:pPr>
        <w:spacing w:line="360" w:lineRule="auto"/>
        <w:ind w:left="-142" w:right="-94"/>
        <w:jc w:val="both"/>
        <w:rPr>
          <w:rFonts w:ascii="Times New Roman" w:hAnsi="Times New Roman" w:cs="Times New Roman"/>
          <w:sz w:val="24"/>
          <w:szCs w:val="24"/>
        </w:rPr>
      </w:pPr>
    </w:p>
    <w:p w14:paraId="6F08AEE6" w14:textId="77777777" w:rsidR="008C6B01" w:rsidRPr="007A00D0" w:rsidRDefault="008C6B01" w:rsidP="009B7EED">
      <w:pPr>
        <w:spacing w:line="360" w:lineRule="auto"/>
        <w:ind w:left="-142" w:right="-94"/>
        <w:jc w:val="both"/>
        <w:rPr>
          <w:rFonts w:ascii="Times New Roman" w:hAnsi="Times New Roman" w:cs="Times New Roman"/>
          <w:sz w:val="24"/>
          <w:szCs w:val="24"/>
        </w:rPr>
      </w:pPr>
      <w:r w:rsidRPr="007A00D0">
        <w:rPr>
          <w:rFonts w:ascii="Times New Roman" w:hAnsi="Times New Roman" w:cs="Times New Roman"/>
          <w:sz w:val="24"/>
          <w:szCs w:val="24"/>
        </w:rPr>
        <w:t xml:space="preserve">From the above data, it has been extracted that 78.6% respondents mentioned High price as their primary reason for not purchasing organic food products, 23.8% respondents mentioned Bad taste as one of the important reasons for not purchasing these products, 40.5% respondents indicate Lesser availability of these products at the time of need as their main reason for not purchasing these products, 2.4% respondents indicate lack of trust as the reason for not purchasing organic products and 7.1% respondents indicate poor appearance  of these products because of which they do not consider purchasing such products. </w:t>
      </w:r>
    </w:p>
    <w:p w14:paraId="3B2A945B" w14:textId="77777777" w:rsidR="008C6B01" w:rsidRDefault="008C6B01" w:rsidP="00EB6F1B">
      <w:pPr>
        <w:spacing w:line="360" w:lineRule="auto"/>
        <w:ind w:left="-142" w:right="-94"/>
        <w:jc w:val="both"/>
        <w:rPr>
          <w:rFonts w:ascii="Times New Roman" w:hAnsi="Times New Roman" w:cs="Times New Roman"/>
          <w:b/>
          <w:bCs/>
          <w:sz w:val="24"/>
          <w:szCs w:val="24"/>
        </w:rPr>
      </w:pPr>
    </w:p>
    <w:p w14:paraId="6B8A48FD" w14:textId="70DF3E28" w:rsidR="008C6B01" w:rsidRPr="002A2C0A" w:rsidRDefault="002A2C0A" w:rsidP="00EB6F1B">
      <w:pPr>
        <w:spacing w:line="360" w:lineRule="auto"/>
        <w:ind w:right="-94"/>
        <w:jc w:val="both"/>
        <w:rPr>
          <w:rFonts w:ascii="Times New Roman" w:hAnsi="Times New Roman" w:cs="Times New Roman"/>
          <w:b/>
          <w:bCs/>
          <w:sz w:val="24"/>
          <w:szCs w:val="24"/>
        </w:rPr>
      </w:pPr>
      <w:r>
        <w:rPr>
          <w:noProof/>
          <w:u w:val="single"/>
        </w:rPr>
        <w:lastRenderedPageBreak/>
        <w:drawing>
          <wp:anchor distT="0" distB="0" distL="114300" distR="114300" simplePos="0" relativeHeight="251671552" behindDoc="0" locked="0" layoutInCell="1" allowOverlap="1" wp14:anchorId="43D8520C" wp14:editId="5CD06422">
            <wp:simplePos x="0" y="0"/>
            <wp:positionH relativeFrom="column">
              <wp:posOffset>-467360</wp:posOffset>
            </wp:positionH>
            <wp:positionV relativeFrom="paragraph">
              <wp:posOffset>675640</wp:posOffset>
            </wp:positionV>
            <wp:extent cx="6648450" cy="2771775"/>
            <wp:effectExtent l="152400" t="171450" r="190500" b="1809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8450" cy="27717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11712">
        <w:rPr>
          <w:rFonts w:ascii="Times New Roman" w:hAnsi="Times New Roman" w:cs="Times New Roman"/>
          <w:b/>
          <w:bCs/>
          <w:sz w:val="24"/>
          <w:szCs w:val="24"/>
        </w:rPr>
        <w:t>A</w:t>
      </w:r>
      <w:r w:rsidR="008C6B01" w:rsidRPr="006825A5">
        <w:rPr>
          <w:rFonts w:ascii="Times New Roman" w:hAnsi="Times New Roman" w:cs="Times New Roman"/>
          <w:b/>
          <w:bCs/>
          <w:sz w:val="24"/>
          <w:szCs w:val="24"/>
        </w:rPr>
        <w:t xml:space="preserve">ccording to </w:t>
      </w:r>
      <w:r w:rsidR="00911712">
        <w:rPr>
          <w:rFonts w:ascii="Times New Roman" w:hAnsi="Times New Roman" w:cs="Times New Roman"/>
          <w:b/>
          <w:bCs/>
          <w:sz w:val="24"/>
          <w:szCs w:val="24"/>
        </w:rPr>
        <w:t xml:space="preserve">Consumer, </w:t>
      </w:r>
      <w:r w:rsidR="008C6B01" w:rsidRPr="006825A5">
        <w:rPr>
          <w:rFonts w:ascii="Times New Roman" w:hAnsi="Times New Roman" w:cs="Times New Roman"/>
          <w:b/>
          <w:bCs/>
          <w:sz w:val="24"/>
          <w:szCs w:val="24"/>
        </w:rPr>
        <w:t xml:space="preserve">the best way to </w:t>
      </w:r>
      <w:r w:rsidR="004B7A10">
        <w:rPr>
          <w:rFonts w:ascii="Times New Roman" w:hAnsi="Times New Roman" w:cs="Times New Roman"/>
          <w:b/>
          <w:bCs/>
          <w:sz w:val="24"/>
          <w:szCs w:val="24"/>
        </w:rPr>
        <w:t xml:space="preserve">identify </w:t>
      </w:r>
      <w:r w:rsidR="008C6B01" w:rsidRPr="006825A5">
        <w:rPr>
          <w:rFonts w:ascii="Times New Roman" w:hAnsi="Times New Roman" w:cs="Times New Roman"/>
          <w:b/>
          <w:bCs/>
          <w:sz w:val="24"/>
          <w:szCs w:val="24"/>
        </w:rPr>
        <w:t>the difference between Organic &amp; Non-organic food products</w:t>
      </w:r>
    </w:p>
    <w:p w14:paraId="331EFB43" w14:textId="77777777" w:rsidR="00A04323" w:rsidRDefault="00A04323" w:rsidP="00EB6F1B">
      <w:pPr>
        <w:spacing w:line="360" w:lineRule="auto"/>
        <w:ind w:left="-142" w:right="-94"/>
        <w:jc w:val="both"/>
        <w:rPr>
          <w:rFonts w:ascii="Times New Roman" w:hAnsi="Times New Roman" w:cs="Times New Roman"/>
          <w:sz w:val="24"/>
          <w:szCs w:val="24"/>
        </w:rPr>
      </w:pPr>
    </w:p>
    <w:p w14:paraId="4699FBCD" w14:textId="77777777" w:rsidR="008C6B01" w:rsidRPr="007A00D0" w:rsidRDefault="008C6B01" w:rsidP="009B7EED">
      <w:pPr>
        <w:spacing w:line="360" w:lineRule="auto"/>
        <w:ind w:left="-142" w:right="-94"/>
        <w:jc w:val="both"/>
        <w:rPr>
          <w:rFonts w:ascii="Times New Roman" w:hAnsi="Times New Roman" w:cs="Times New Roman"/>
          <w:sz w:val="24"/>
          <w:szCs w:val="24"/>
        </w:rPr>
      </w:pPr>
      <w:r w:rsidRPr="007A00D0">
        <w:rPr>
          <w:rFonts w:ascii="Times New Roman" w:hAnsi="Times New Roman" w:cs="Times New Roman"/>
          <w:sz w:val="24"/>
          <w:szCs w:val="24"/>
        </w:rPr>
        <w:t>From the above data, it is observed that as per 21.4% respondents, by the use of ‘Squeeze test’, one can easily distinguish between the organic and non – organic food products. As per 26.2% respondents, purchasing organic products often cost more as compared to other non – organic food products. As per 61.9% respondents, in order to understand the difference between organic and non- organic food products, simply look for the organic label on the products. If there is an organic label on the product, then it is organic otherwise it is non – organic product. Finally, as per 14.3% respondents, there is no difference between organic and non – organic food products.</w:t>
      </w:r>
    </w:p>
    <w:p w14:paraId="1C5DC5BC" w14:textId="77777777" w:rsidR="007A00D0" w:rsidRDefault="007A00D0" w:rsidP="00616CA4">
      <w:pPr>
        <w:spacing w:line="360" w:lineRule="auto"/>
        <w:ind w:right="-94"/>
        <w:rPr>
          <w:rFonts w:ascii="Times New Roman" w:hAnsi="Times New Roman" w:cs="Times New Roman"/>
          <w:b/>
          <w:bCs/>
          <w:sz w:val="24"/>
          <w:szCs w:val="24"/>
        </w:rPr>
      </w:pPr>
    </w:p>
    <w:p w14:paraId="5477841A" w14:textId="77777777" w:rsidR="007A00D0" w:rsidRDefault="007A00D0" w:rsidP="007A00D0">
      <w:pPr>
        <w:spacing w:line="360" w:lineRule="auto"/>
        <w:ind w:right="-94"/>
        <w:jc w:val="both"/>
        <w:rPr>
          <w:rFonts w:ascii="Times New Roman" w:hAnsi="Times New Roman" w:cs="Times New Roman"/>
          <w:b/>
          <w:bCs/>
          <w:sz w:val="24"/>
          <w:szCs w:val="24"/>
        </w:rPr>
      </w:pPr>
    </w:p>
    <w:p w14:paraId="0813CC3D" w14:textId="77777777" w:rsidR="007A00D0" w:rsidRDefault="007A00D0" w:rsidP="007A00D0">
      <w:pPr>
        <w:spacing w:line="360" w:lineRule="auto"/>
        <w:ind w:right="-94"/>
        <w:jc w:val="both"/>
        <w:rPr>
          <w:rFonts w:ascii="Times New Roman" w:hAnsi="Times New Roman" w:cs="Times New Roman"/>
          <w:b/>
          <w:bCs/>
          <w:sz w:val="24"/>
          <w:szCs w:val="24"/>
        </w:rPr>
      </w:pPr>
    </w:p>
    <w:p w14:paraId="7A8EFE1F" w14:textId="77777777" w:rsidR="007A00D0" w:rsidRDefault="007A00D0" w:rsidP="007A00D0">
      <w:pPr>
        <w:spacing w:line="360" w:lineRule="auto"/>
        <w:ind w:right="-94"/>
        <w:jc w:val="both"/>
        <w:rPr>
          <w:rFonts w:ascii="Times New Roman" w:hAnsi="Times New Roman" w:cs="Times New Roman"/>
          <w:b/>
          <w:bCs/>
          <w:sz w:val="24"/>
          <w:szCs w:val="24"/>
        </w:rPr>
      </w:pPr>
    </w:p>
    <w:p w14:paraId="5AB7F3C8" w14:textId="77777777" w:rsidR="007A00D0" w:rsidRDefault="007A00D0" w:rsidP="007A00D0">
      <w:pPr>
        <w:spacing w:line="360" w:lineRule="auto"/>
        <w:ind w:right="-94"/>
        <w:jc w:val="both"/>
        <w:rPr>
          <w:rFonts w:ascii="Times New Roman" w:hAnsi="Times New Roman" w:cs="Times New Roman"/>
          <w:b/>
          <w:bCs/>
          <w:sz w:val="24"/>
          <w:szCs w:val="24"/>
        </w:rPr>
      </w:pPr>
    </w:p>
    <w:p w14:paraId="5E1017B2" w14:textId="77777777" w:rsidR="007A00D0" w:rsidRDefault="007A00D0" w:rsidP="007A00D0">
      <w:pPr>
        <w:spacing w:line="360" w:lineRule="auto"/>
        <w:ind w:right="-94"/>
        <w:jc w:val="both"/>
        <w:rPr>
          <w:rFonts w:ascii="Times New Roman" w:hAnsi="Times New Roman" w:cs="Times New Roman"/>
          <w:b/>
          <w:bCs/>
          <w:sz w:val="24"/>
          <w:szCs w:val="24"/>
        </w:rPr>
      </w:pPr>
    </w:p>
    <w:p w14:paraId="2A69F1EA" w14:textId="77777777" w:rsidR="007A00D0" w:rsidRDefault="007A00D0" w:rsidP="007A00D0">
      <w:pPr>
        <w:spacing w:line="360" w:lineRule="auto"/>
        <w:ind w:right="-94"/>
        <w:jc w:val="both"/>
        <w:rPr>
          <w:rFonts w:ascii="Times New Roman" w:hAnsi="Times New Roman" w:cs="Times New Roman"/>
          <w:b/>
          <w:bCs/>
          <w:sz w:val="24"/>
          <w:szCs w:val="24"/>
        </w:rPr>
      </w:pPr>
    </w:p>
    <w:p w14:paraId="3D726737" w14:textId="25635EA8" w:rsidR="008C6B01" w:rsidRPr="00B37CE3" w:rsidRDefault="007A00D0" w:rsidP="007A00D0">
      <w:pPr>
        <w:spacing w:line="360" w:lineRule="auto"/>
        <w:ind w:right="-94"/>
        <w:jc w:val="both"/>
        <w:rPr>
          <w:rFonts w:ascii="Times New Roman" w:hAnsi="Times New Roman" w:cs="Times New Roman"/>
          <w:b/>
          <w:bCs/>
          <w:sz w:val="24"/>
          <w:szCs w:val="24"/>
        </w:rPr>
      </w:pPr>
      <w:r>
        <w:rPr>
          <w:b/>
          <w:bCs/>
          <w:noProof/>
          <w:u w:val="single"/>
        </w:rPr>
        <w:lastRenderedPageBreak/>
        <w:drawing>
          <wp:anchor distT="0" distB="0" distL="114300" distR="114300" simplePos="0" relativeHeight="251672576" behindDoc="0" locked="0" layoutInCell="1" allowOverlap="1" wp14:anchorId="419E5B05" wp14:editId="7316B384">
            <wp:simplePos x="0" y="0"/>
            <wp:positionH relativeFrom="column">
              <wp:posOffset>-113030</wp:posOffset>
            </wp:positionH>
            <wp:positionV relativeFrom="paragraph">
              <wp:posOffset>767080</wp:posOffset>
            </wp:positionV>
            <wp:extent cx="6134100" cy="2114550"/>
            <wp:effectExtent l="171450" t="171450" r="190500" b="1905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34100" cy="2114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11712">
        <w:rPr>
          <w:rFonts w:ascii="Times New Roman" w:hAnsi="Times New Roman" w:cs="Times New Roman"/>
          <w:b/>
          <w:bCs/>
          <w:sz w:val="24"/>
          <w:szCs w:val="24"/>
        </w:rPr>
        <w:t>From Consumer perspective</w:t>
      </w:r>
      <w:r>
        <w:rPr>
          <w:rFonts w:ascii="Times New Roman" w:hAnsi="Times New Roman" w:cs="Times New Roman"/>
          <w:b/>
          <w:bCs/>
          <w:sz w:val="24"/>
          <w:szCs w:val="24"/>
        </w:rPr>
        <w:t xml:space="preserve"> </w:t>
      </w:r>
      <w:r w:rsidR="004B7A10" w:rsidRPr="00B37CE3">
        <w:rPr>
          <w:rFonts w:ascii="Times New Roman" w:hAnsi="Times New Roman" w:cs="Times New Roman"/>
          <w:b/>
          <w:bCs/>
          <w:sz w:val="24"/>
          <w:szCs w:val="24"/>
        </w:rPr>
        <w:t xml:space="preserve">to use the label "made with organic </w:t>
      </w:r>
      <w:r w:rsidR="004B7A10" w:rsidRPr="00B37CE3">
        <w:rPr>
          <w:rFonts w:ascii="Times New Roman" w:hAnsi="Times New Roman" w:cs="Times New Roman"/>
          <w:b/>
          <w:bCs/>
          <w:sz w:val="24"/>
          <w:szCs w:val="24"/>
        </w:rPr>
        <w:t xml:space="preserve">ingredients </w:t>
      </w:r>
      <w:r w:rsidR="004B7A10">
        <w:rPr>
          <w:rFonts w:ascii="Times New Roman" w:hAnsi="Times New Roman" w:cs="Times New Roman"/>
          <w:b/>
          <w:bCs/>
          <w:sz w:val="24"/>
          <w:szCs w:val="24"/>
        </w:rPr>
        <w:t>“what</w:t>
      </w:r>
      <w:r>
        <w:rPr>
          <w:rFonts w:ascii="Times New Roman" w:hAnsi="Times New Roman" w:cs="Times New Roman"/>
          <w:b/>
          <w:bCs/>
          <w:sz w:val="24"/>
          <w:szCs w:val="24"/>
        </w:rPr>
        <w:t xml:space="preserve"> </w:t>
      </w:r>
      <w:r w:rsidR="008C6B01" w:rsidRPr="00B37CE3">
        <w:rPr>
          <w:rFonts w:ascii="Times New Roman" w:hAnsi="Times New Roman" w:cs="Times New Roman"/>
          <w:b/>
          <w:bCs/>
          <w:sz w:val="24"/>
          <w:szCs w:val="24"/>
        </w:rPr>
        <w:t xml:space="preserve"> portion of a food  must be organic </w:t>
      </w:r>
      <w:r w:rsidR="004B7A10">
        <w:rPr>
          <w:rFonts w:ascii="Times New Roman" w:hAnsi="Times New Roman" w:cs="Times New Roman"/>
          <w:b/>
          <w:bCs/>
          <w:sz w:val="24"/>
          <w:szCs w:val="24"/>
        </w:rPr>
        <w:t>so that the</w:t>
      </w:r>
      <w:r w:rsidR="008C6B01" w:rsidRPr="00B37CE3">
        <w:rPr>
          <w:rFonts w:ascii="Times New Roman" w:hAnsi="Times New Roman" w:cs="Times New Roman"/>
          <w:b/>
          <w:bCs/>
          <w:sz w:val="24"/>
          <w:szCs w:val="24"/>
        </w:rPr>
        <w:t xml:space="preserve"> food maker</w:t>
      </w:r>
      <w:r w:rsidR="004B7A10">
        <w:rPr>
          <w:rFonts w:ascii="Times New Roman" w:hAnsi="Times New Roman" w:cs="Times New Roman"/>
          <w:b/>
          <w:bCs/>
          <w:sz w:val="24"/>
          <w:szCs w:val="24"/>
        </w:rPr>
        <w:t xml:space="preserve"> can use the </w:t>
      </w:r>
      <w:proofErr w:type="spellStart"/>
      <w:r w:rsidR="004B7A10">
        <w:rPr>
          <w:rFonts w:ascii="Times New Roman" w:hAnsi="Times New Roman" w:cs="Times New Roman"/>
          <w:b/>
          <w:bCs/>
          <w:sz w:val="24"/>
          <w:szCs w:val="24"/>
        </w:rPr>
        <w:t>albel</w:t>
      </w:r>
      <w:proofErr w:type="spellEnd"/>
      <w:r w:rsidR="008C6B01" w:rsidRPr="00B37CE3">
        <w:rPr>
          <w:rFonts w:ascii="Times New Roman" w:hAnsi="Times New Roman" w:cs="Times New Roman"/>
          <w:b/>
          <w:bCs/>
          <w:sz w:val="24"/>
          <w:szCs w:val="24"/>
        </w:rPr>
        <w:t xml:space="preserve"> </w:t>
      </w:r>
    </w:p>
    <w:p w14:paraId="68EE6E36" w14:textId="77777777" w:rsidR="007A00D0" w:rsidRDefault="007A00D0" w:rsidP="00EB6F1B">
      <w:pPr>
        <w:spacing w:line="360" w:lineRule="auto"/>
        <w:jc w:val="both"/>
        <w:rPr>
          <w:rFonts w:ascii="Times New Roman" w:hAnsi="Times New Roman" w:cs="Times New Roman"/>
          <w:sz w:val="24"/>
          <w:szCs w:val="24"/>
        </w:rPr>
      </w:pPr>
    </w:p>
    <w:p w14:paraId="1E070787" w14:textId="054F3EEE" w:rsidR="008C6B01" w:rsidRPr="007A00D0" w:rsidRDefault="008C6B01" w:rsidP="009B7EED">
      <w:pPr>
        <w:spacing w:line="360" w:lineRule="auto"/>
        <w:jc w:val="both"/>
        <w:rPr>
          <w:rFonts w:ascii="Times New Roman" w:hAnsi="Times New Roman" w:cs="Times New Roman"/>
          <w:sz w:val="24"/>
          <w:szCs w:val="24"/>
        </w:rPr>
      </w:pPr>
      <w:r w:rsidRPr="007A00D0">
        <w:rPr>
          <w:rFonts w:ascii="Times New Roman" w:hAnsi="Times New Roman" w:cs="Times New Roman"/>
          <w:sz w:val="24"/>
          <w:szCs w:val="24"/>
        </w:rPr>
        <w:t>From the above data, it has been extracted that in order to use the label ‘made with organic ingredients’</w:t>
      </w:r>
      <w:r w:rsidR="00E74C84" w:rsidRPr="007A00D0">
        <w:rPr>
          <w:rFonts w:ascii="Times New Roman" w:hAnsi="Times New Roman" w:cs="Times New Roman"/>
          <w:sz w:val="24"/>
          <w:szCs w:val="24"/>
        </w:rPr>
        <w:t xml:space="preserve"> </w:t>
      </w:r>
      <w:r w:rsidRPr="007A00D0">
        <w:rPr>
          <w:rFonts w:ascii="Times New Roman" w:hAnsi="Times New Roman" w:cs="Times New Roman"/>
          <w:sz w:val="24"/>
          <w:szCs w:val="24"/>
        </w:rPr>
        <w:t>2.4% respondents think up to 10% portion of food must be organic</w:t>
      </w:r>
      <w:r w:rsidR="00E74C84" w:rsidRPr="007A00D0">
        <w:rPr>
          <w:rFonts w:ascii="Times New Roman" w:hAnsi="Times New Roman" w:cs="Times New Roman"/>
          <w:sz w:val="24"/>
          <w:szCs w:val="24"/>
        </w:rPr>
        <w:t xml:space="preserve">, </w:t>
      </w:r>
      <w:r w:rsidRPr="007A00D0">
        <w:rPr>
          <w:rFonts w:ascii="Times New Roman" w:hAnsi="Times New Roman" w:cs="Times New Roman"/>
          <w:sz w:val="24"/>
          <w:szCs w:val="24"/>
        </w:rPr>
        <w:t>26.2% respondents think 10 – 25% portion of food must be organic</w:t>
      </w:r>
      <w:r w:rsidR="00E74C84" w:rsidRPr="007A00D0">
        <w:rPr>
          <w:rFonts w:ascii="Times New Roman" w:hAnsi="Times New Roman" w:cs="Times New Roman"/>
          <w:sz w:val="24"/>
          <w:szCs w:val="24"/>
        </w:rPr>
        <w:t xml:space="preserve">, </w:t>
      </w:r>
      <w:r w:rsidRPr="007A00D0">
        <w:rPr>
          <w:rFonts w:ascii="Times New Roman" w:hAnsi="Times New Roman" w:cs="Times New Roman"/>
          <w:sz w:val="24"/>
          <w:szCs w:val="24"/>
        </w:rPr>
        <w:t>31% respondents think 25 – 70% portion of food must be organic</w:t>
      </w:r>
      <w:r w:rsidR="00E74C84" w:rsidRPr="007A00D0">
        <w:rPr>
          <w:rFonts w:ascii="Times New Roman" w:hAnsi="Times New Roman" w:cs="Times New Roman"/>
          <w:sz w:val="24"/>
          <w:szCs w:val="24"/>
        </w:rPr>
        <w:t xml:space="preserve"> and </w:t>
      </w:r>
      <w:r w:rsidRPr="007A00D0">
        <w:rPr>
          <w:rFonts w:ascii="Times New Roman" w:hAnsi="Times New Roman" w:cs="Times New Roman"/>
          <w:sz w:val="24"/>
          <w:szCs w:val="24"/>
        </w:rPr>
        <w:t>40.5% respondents think 70-95% portion of food must be organic.</w:t>
      </w:r>
    </w:p>
    <w:p w14:paraId="0EB88DD4" w14:textId="77777777" w:rsidR="008C6B01" w:rsidRPr="00E74C84" w:rsidRDefault="00A04323" w:rsidP="00EB6F1B">
      <w:pPr>
        <w:spacing w:line="360" w:lineRule="auto"/>
        <w:jc w:val="both"/>
        <w:rPr>
          <w:rFonts w:ascii="Times New Roman" w:hAnsi="Times New Roman" w:cs="Times New Roman"/>
          <w:b/>
          <w:bCs/>
          <w:sz w:val="24"/>
          <w:szCs w:val="24"/>
        </w:rPr>
      </w:pPr>
      <w:r>
        <w:rPr>
          <w:noProof/>
          <w:u w:val="single"/>
        </w:rPr>
        <w:drawing>
          <wp:anchor distT="0" distB="0" distL="114300" distR="114300" simplePos="0" relativeHeight="251673600" behindDoc="0" locked="0" layoutInCell="1" allowOverlap="1" wp14:anchorId="48F1D3F3" wp14:editId="005CFB01">
            <wp:simplePos x="0" y="0"/>
            <wp:positionH relativeFrom="column">
              <wp:posOffset>-348615</wp:posOffset>
            </wp:positionH>
            <wp:positionV relativeFrom="paragraph">
              <wp:posOffset>462915</wp:posOffset>
            </wp:positionV>
            <wp:extent cx="6353175" cy="1906270"/>
            <wp:effectExtent l="152400" t="171450" r="200025" b="18923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53175" cy="19062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8C6B01" w:rsidRPr="00E74C84">
        <w:rPr>
          <w:rFonts w:ascii="Times New Roman" w:hAnsi="Times New Roman" w:cs="Times New Roman"/>
          <w:b/>
          <w:bCs/>
          <w:sz w:val="24"/>
          <w:szCs w:val="24"/>
        </w:rPr>
        <w:t xml:space="preserve"> “Organic Label” according to</w:t>
      </w:r>
      <w:r w:rsidR="007A00D0">
        <w:rPr>
          <w:rFonts w:ascii="Times New Roman" w:hAnsi="Times New Roman" w:cs="Times New Roman"/>
          <w:b/>
          <w:bCs/>
          <w:sz w:val="24"/>
          <w:szCs w:val="24"/>
        </w:rPr>
        <w:t xml:space="preserve"> Consumer</w:t>
      </w:r>
      <w:r w:rsidR="008C6B01" w:rsidRPr="00E74C84">
        <w:rPr>
          <w:rFonts w:ascii="Times New Roman" w:hAnsi="Times New Roman" w:cs="Times New Roman"/>
          <w:b/>
          <w:bCs/>
          <w:sz w:val="24"/>
          <w:szCs w:val="24"/>
        </w:rPr>
        <w:t>, talks about Organic foods</w:t>
      </w:r>
      <w:r w:rsidR="007A00D0">
        <w:rPr>
          <w:rFonts w:ascii="Times New Roman" w:hAnsi="Times New Roman" w:cs="Times New Roman"/>
          <w:b/>
          <w:bCs/>
          <w:sz w:val="24"/>
          <w:szCs w:val="24"/>
        </w:rPr>
        <w:t xml:space="preserve"> </w:t>
      </w:r>
    </w:p>
    <w:p w14:paraId="5925B1F1" w14:textId="77777777" w:rsidR="008C6B01" w:rsidRPr="007A00D0" w:rsidRDefault="008C6B01" w:rsidP="007A00D0">
      <w:pPr>
        <w:spacing w:line="360" w:lineRule="auto"/>
        <w:rPr>
          <w:rFonts w:ascii="Times New Roman" w:hAnsi="Times New Roman" w:cs="Times New Roman"/>
          <w:b/>
          <w:bCs/>
          <w:sz w:val="24"/>
          <w:szCs w:val="24"/>
          <w:u w:val="single"/>
        </w:rPr>
      </w:pPr>
    </w:p>
    <w:p w14:paraId="16283FAC" w14:textId="77777777" w:rsidR="007A00D0" w:rsidRPr="007A00D0" w:rsidRDefault="008C6B01" w:rsidP="009B7EED">
      <w:pPr>
        <w:pStyle w:val="ListParagraph"/>
        <w:spacing w:line="360" w:lineRule="auto"/>
        <w:ind w:left="-142"/>
        <w:jc w:val="both"/>
        <w:rPr>
          <w:rFonts w:ascii="Times New Roman" w:hAnsi="Times New Roman" w:cs="Times New Roman"/>
          <w:sz w:val="24"/>
          <w:szCs w:val="24"/>
        </w:rPr>
      </w:pPr>
      <w:r w:rsidRPr="007A00D0">
        <w:rPr>
          <w:rFonts w:ascii="Times New Roman" w:hAnsi="Times New Roman" w:cs="Times New Roman"/>
          <w:sz w:val="24"/>
          <w:szCs w:val="24"/>
        </w:rPr>
        <w:t>From the above data, it can be observed that 42.9% respondents perceive Organic label on organic food products as Healthier, 4.8% respondents perceive Organic label as indicating better taste of these products whereas 52.4% respondents perceive Organic label not only as Healthier but also of good taste on the organic food products.</w:t>
      </w:r>
    </w:p>
    <w:p w14:paraId="211F6A26" w14:textId="77777777" w:rsidR="008C6B01" w:rsidRPr="007A00D0" w:rsidRDefault="002A2C0A" w:rsidP="007A00D0">
      <w:pPr>
        <w:pStyle w:val="ListParagraph"/>
        <w:spacing w:line="360" w:lineRule="auto"/>
        <w:ind w:left="-142"/>
        <w:jc w:val="both"/>
        <w:rPr>
          <w:rFonts w:ascii="Times New Roman" w:hAnsi="Times New Roman" w:cs="Times New Roman"/>
          <w:sz w:val="24"/>
          <w:szCs w:val="24"/>
        </w:rPr>
      </w:pPr>
      <w:r>
        <w:rPr>
          <w:noProof/>
        </w:rPr>
        <w:lastRenderedPageBreak/>
        <w:drawing>
          <wp:anchor distT="0" distB="0" distL="114300" distR="114300" simplePos="0" relativeHeight="251674624" behindDoc="0" locked="0" layoutInCell="1" allowOverlap="1" wp14:anchorId="0A161428" wp14:editId="0C0FFE41">
            <wp:simplePos x="0" y="0"/>
            <wp:positionH relativeFrom="column">
              <wp:posOffset>-398780</wp:posOffset>
            </wp:positionH>
            <wp:positionV relativeFrom="paragraph">
              <wp:posOffset>531495</wp:posOffset>
            </wp:positionV>
            <wp:extent cx="6690995" cy="3181350"/>
            <wp:effectExtent l="171450" t="171450" r="186055" b="19050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90995" cy="3181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8C6B01" w:rsidRPr="007A00D0">
        <w:rPr>
          <w:rFonts w:ascii="Times New Roman" w:hAnsi="Times New Roman" w:cs="Times New Roman"/>
          <w:b/>
          <w:bCs/>
          <w:sz w:val="24"/>
          <w:szCs w:val="24"/>
        </w:rPr>
        <w:t xml:space="preserve"> </w:t>
      </w:r>
      <w:r w:rsidR="007A00D0">
        <w:rPr>
          <w:rFonts w:ascii="Times New Roman" w:hAnsi="Times New Roman" w:cs="Times New Roman"/>
          <w:b/>
          <w:bCs/>
          <w:sz w:val="24"/>
          <w:szCs w:val="24"/>
        </w:rPr>
        <w:t>O</w:t>
      </w:r>
      <w:r w:rsidR="008C6B01" w:rsidRPr="007A00D0">
        <w:rPr>
          <w:rFonts w:ascii="Times New Roman" w:hAnsi="Times New Roman" w:cs="Times New Roman"/>
          <w:b/>
          <w:bCs/>
          <w:sz w:val="24"/>
          <w:szCs w:val="24"/>
        </w:rPr>
        <w:t>rganic foods, according to</w:t>
      </w:r>
      <w:r w:rsidR="007A00D0">
        <w:rPr>
          <w:rFonts w:ascii="Times New Roman" w:hAnsi="Times New Roman" w:cs="Times New Roman"/>
          <w:b/>
          <w:bCs/>
          <w:sz w:val="24"/>
          <w:szCs w:val="24"/>
        </w:rPr>
        <w:t xml:space="preserve"> Consumer</w:t>
      </w:r>
      <w:r w:rsidR="008C6B01" w:rsidRPr="007A00D0">
        <w:rPr>
          <w:rFonts w:ascii="Times New Roman" w:hAnsi="Times New Roman" w:cs="Times New Roman"/>
          <w:b/>
          <w:bCs/>
          <w:sz w:val="24"/>
          <w:szCs w:val="24"/>
        </w:rPr>
        <w:t>, often cost more than non-organic foods</w:t>
      </w:r>
    </w:p>
    <w:p w14:paraId="4D380447" w14:textId="4BBDB9D0" w:rsidR="007A00D0" w:rsidRPr="007A00D0" w:rsidRDefault="00A366C1" w:rsidP="009B7E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results indicate that </w:t>
      </w:r>
      <w:r w:rsidR="008C6B01" w:rsidRPr="007A00D0">
        <w:rPr>
          <w:rFonts w:ascii="Times New Roman" w:hAnsi="Times New Roman" w:cs="Times New Roman"/>
          <w:sz w:val="24"/>
          <w:szCs w:val="24"/>
        </w:rPr>
        <w:t xml:space="preserve">23.8% respondents think organic food products are costlier </w:t>
      </w:r>
      <w:r w:rsidR="006B5614">
        <w:rPr>
          <w:rFonts w:ascii="Times New Roman" w:hAnsi="Times New Roman" w:cs="Times New Roman"/>
          <w:sz w:val="24"/>
          <w:szCs w:val="24"/>
        </w:rPr>
        <w:t>than</w:t>
      </w:r>
      <w:r w:rsidR="008C6B01" w:rsidRPr="007A00D0">
        <w:rPr>
          <w:rFonts w:ascii="Times New Roman" w:hAnsi="Times New Roman" w:cs="Times New Roman"/>
          <w:sz w:val="24"/>
          <w:szCs w:val="24"/>
        </w:rPr>
        <w:t xml:space="preserve"> non – organic food products because of Higher taxes on such products</w:t>
      </w:r>
      <w:r>
        <w:rPr>
          <w:rFonts w:ascii="Times New Roman" w:hAnsi="Times New Roman" w:cs="Times New Roman"/>
          <w:sz w:val="24"/>
          <w:szCs w:val="24"/>
        </w:rPr>
        <w:t xml:space="preserve">, </w:t>
      </w:r>
      <w:r w:rsidR="008C6B01" w:rsidRPr="007A00D0">
        <w:rPr>
          <w:rFonts w:ascii="Times New Roman" w:hAnsi="Times New Roman" w:cs="Times New Roman"/>
          <w:sz w:val="24"/>
          <w:szCs w:val="24"/>
        </w:rPr>
        <w:t>71.4% respondents think these products are costlier because of the costs involved in producing them</w:t>
      </w:r>
      <w:r>
        <w:rPr>
          <w:rFonts w:ascii="Times New Roman" w:hAnsi="Times New Roman" w:cs="Times New Roman"/>
          <w:sz w:val="24"/>
          <w:szCs w:val="24"/>
        </w:rPr>
        <w:t xml:space="preserve">, </w:t>
      </w:r>
      <w:r w:rsidR="008C6B01" w:rsidRPr="007A00D0">
        <w:rPr>
          <w:rFonts w:ascii="Times New Roman" w:hAnsi="Times New Roman" w:cs="Times New Roman"/>
          <w:sz w:val="24"/>
          <w:szCs w:val="24"/>
        </w:rPr>
        <w:t>42.9% respondents think organic products are costlier because of more organic farms that are engaged in producing such products</w:t>
      </w:r>
      <w:r>
        <w:rPr>
          <w:rFonts w:ascii="Times New Roman" w:hAnsi="Times New Roman" w:cs="Times New Roman"/>
          <w:sz w:val="24"/>
          <w:szCs w:val="24"/>
        </w:rPr>
        <w:t xml:space="preserve"> and </w:t>
      </w:r>
      <w:r w:rsidR="008C6B01" w:rsidRPr="007A00D0">
        <w:rPr>
          <w:rFonts w:ascii="Times New Roman" w:hAnsi="Times New Roman" w:cs="Times New Roman"/>
          <w:sz w:val="24"/>
          <w:szCs w:val="24"/>
        </w:rPr>
        <w:t xml:space="preserve">7.1% respondents think none of the mentioned factors is responsible behind the increasing costs of Organic food products. </w:t>
      </w:r>
    </w:p>
    <w:p w14:paraId="7908F4C7" w14:textId="77777777" w:rsidR="007A00D0" w:rsidRDefault="007A00D0" w:rsidP="007A00D0">
      <w:pPr>
        <w:pStyle w:val="ListParagraph"/>
        <w:spacing w:line="360" w:lineRule="auto"/>
        <w:ind w:left="284"/>
        <w:jc w:val="both"/>
        <w:rPr>
          <w:rFonts w:ascii="Times New Roman" w:hAnsi="Times New Roman" w:cs="Times New Roman"/>
          <w:b/>
          <w:bCs/>
          <w:sz w:val="24"/>
          <w:szCs w:val="24"/>
        </w:rPr>
      </w:pPr>
    </w:p>
    <w:p w14:paraId="67A36017" w14:textId="77777777" w:rsidR="007A00D0" w:rsidRDefault="007A00D0" w:rsidP="007A00D0">
      <w:pPr>
        <w:pStyle w:val="ListParagraph"/>
        <w:spacing w:line="360" w:lineRule="auto"/>
        <w:ind w:left="284"/>
        <w:jc w:val="both"/>
        <w:rPr>
          <w:rFonts w:ascii="Times New Roman" w:hAnsi="Times New Roman" w:cs="Times New Roman"/>
          <w:b/>
          <w:bCs/>
          <w:sz w:val="24"/>
          <w:szCs w:val="24"/>
        </w:rPr>
      </w:pPr>
    </w:p>
    <w:p w14:paraId="01AA3E7B" w14:textId="77777777" w:rsidR="007A00D0" w:rsidRDefault="007A00D0" w:rsidP="007A00D0">
      <w:pPr>
        <w:pStyle w:val="ListParagraph"/>
        <w:spacing w:line="360" w:lineRule="auto"/>
        <w:ind w:left="284"/>
        <w:jc w:val="both"/>
        <w:rPr>
          <w:rFonts w:ascii="Times New Roman" w:hAnsi="Times New Roman" w:cs="Times New Roman"/>
          <w:b/>
          <w:bCs/>
          <w:sz w:val="24"/>
          <w:szCs w:val="24"/>
        </w:rPr>
      </w:pPr>
    </w:p>
    <w:p w14:paraId="7B2BAC47" w14:textId="77777777" w:rsidR="007A00D0" w:rsidRDefault="007A00D0" w:rsidP="007A00D0">
      <w:pPr>
        <w:pStyle w:val="ListParagraph"/>
        <w:spacing w:line="360" w:lineRule="auto"/>
        <w:ind w:left="284"/>
        <w:jc w:val="both"/>
        <w:rPr>
          <w:rFonts w:ascii="Times New Roman" w:hAnsi="Times New Roman" w:cs="Times New Roman"/>
          <w:b/>
          <w:bCs/>
          <w:sz w:val="24"/>
          <w:szCs w:val="24"/>
        </w:rPr>
      </w:pPr>
    </w:p>
    <w:p w14:paraId="557D1774" w14:textId="77777777" w:rsidR="007A00D0" w:rsidRDefault="007A00D0" w:rsidP="007A00D0">
      <w:pPr>
        <w:pStyle w:val="ListParagraph"/>
        <w:spacing w:line="360" w:lineRule="auto"/>
        <w:ind w:left="284"/>
        <w:jc w:val="both"/>
        <w:rPr>
          <w:rFonts w:ascii="Times New Roman" w:hAnsi="Times New Roman" w:cs="Times New Roman"/>
          <w:b/>
          <w:bCs/>
          <w:sz w:val="24"/>
          <w:szCs w:val="24"/>
        </w:rPr>
      </w:pPr>
    </w:p>
    <w:p w14:paraId="3AF9A5AB" w14:textId="77777777" w:rsidR="007A00D0" w:rsidRDefault="007A00D0" w:rsidP="007A00D0">
      <w:pPr>
        <w:pStyle w:val="ListParagraph"/>
        <w:spacing w:line="360" w:lineRule="auto"/>
        <w:ind w:left="284"/>
        <w:jc w:val="both"/>
        <w:rPr>
          <w:rFonts w:ascii="Times New Roman" w:hAnsi="Times New Roman" w:cs="Times New Roman"/>
          <w:b/>
          <w:bCs/>
          <w:sz w:val="24"/>
          <w:szCs w:val="24"/>
        </w:rPr>
      </w:pPr>
    </w:p>
    <w:p w14:paraId="16555383" w14:textId="77777777" w:rsidR="007A00D0" w:rsidRDefault="007A00D0" w:rsidP="007A00D0">
      <w:pPr>
        <w:pStyle w:val="ListParagraph"/>
        <w:spacing w:line="360" w:lineRule="auto"/>
        <w:ind w:left="284"/>
        <w:jc w:val="both"/>
        <w:rPr>
          <w:rFonts w:ascii="Times New Roman" w:hAnsi="Times New Roman" w:cs="Times New Roman"/>
          <w:b/>
          <w:bCs/>
          <w:sz w:val="24"/>
          <w:szCs w:val="24"/>
        </w:rPr>
      </w:pPr>
    </w:p>
    <w:p w14:paraId="62717984" w14:textId="77777777" w:rsidR="008C6B01" w:rsidRPr="007A00D0" w:rsidRDefault="007A00D0" w:rsidP="007A00D0">
      <w:pPr>
        <w:pStyle w:val="ListParagraph"/>
        <w:spacing w:line="360" w:lineRule="auto"/>
        <w:ind w:left="284"/>
        <w:jc w:val="both"/>
        <w:rPr>
          <w:rFonts w:ascii="Times New Roman" w:hAnsi="Times New Roman" w:cs="Times New Roman"/>
          <w:sz w:val="24"/>
          <w:szCs w:val="24"/>
        </w:rPr>
      </w:pPr>
      <w:r>
        <w:rPr>
          <w:noProof/>
          <w:u w:val="single"/>
        </w:rPr>
        <w:lastRenderedPageBreak/>
        <w:drawing>
          <wp:anchor distT="0" distB="0" distL="114300" distR="114300" simplePos="0" relativeHeight="251675648" behindDoc="0" locked="0" layoutInCell="1" allowOverlap="1" wp14:anchorId="5C99BC8C" wp14:editId="10E3399B">
            <wp:simplePos x="0" y="0"/>
            <wp:positionH relativeFrom="column">
              <wp:posOffset>-126884</wp:posOffset>
            </wp:positionH>
            <wp:positionV relativeFrom="paragraph">
              <wp:posOffset>628362</wp:posOffset>
            </wp:positionV>
            <wp:extent cx="6391275" cy="2074545"/>
            <wp:effectExtent l="171450" t="171450" r="200025" b="19240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1275" cy="20745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8C6B01" w:rsidRPr="007A00D0">
        <w:rPr>
          <w:rFonts w:ascii="Times New Roman" w:hAnsi="Times New Roman" w:cs="Times New Roman"/>
          <w:b/>
          <w:bCs/>
          <w:sz w:val="24"/>
          <w:szCs w:val="24"/>
        </w:rPr>
        <w:t>If</w:t>
      </w:r>
      <w:r>
        <w:rPr>
          <w:rFonts w:ascii="Times New Roman" w:hAnsi="Times New Roman" w:cs="Times New Roman"/>
          <w:b/>
          <w:bCs/>
          <w:sz w:val="24"/>
          <w:szCs w:val="24"/>
        </w:rPr>
        <w:t xml:space="preserve"> Consumer </w:t>
      </w:r>
      <w:r w:rsidR="008C6B01" w:rsidRPr="007A00D0">
        <w:rPr>
          <w:rFonts w:ascii="Times New Roman" w:hAnsi="Times New Roman" w:cs="Times New Roman"/>
          <w:b/>
          <w:bCs/>
          <w:sz w:val="24"/>
          <w:szCs w:val="24"/>
        </w:rPr>
        <w:t>eat</w:t>
      </w:r>
      <w:r>
        <w:rPr>
          <w:rFonts w:ascii="Times New Roman" w:hAnsi="Times New Roman" w:cs="Times New Roman"/>
          <w:b/>
          <w:bCs/>
          <w:sz w:val="24"/>
          <w:szCs w:val="24"/>
        </w:rPr>
        <w:t>s</w:t>
      </w:r>
      <w:r w:rsidR="008C6B01" w:rsidRPr="007A00D0">
        <w:rPr>
          <w:rFonts w:ascii="Times New Roman" w:hAnsi="Times New Roman" w:cs="Times New Roman"/>
          <w:b/>
          <w:bCs/>
          <w:sz w:val="24"/>
          <w:szCs w:val="24"/>
        </w:rPr>
        <w:t xml:space="preserve"> non-organic produce, </w:t>
      </w:r>
      <w:r>
        <w:rPr>
          <w:rFonts w:ascii="Times New Roman" w:hAnsi="Times New Roman" w:cs="Times New Roman"/>
          <w:b/>
          <w:bCs/>
          <w:sz w:val="24"/>
          <w:szCs w:val="24"/>
        </w:rPr>
        <w:t xml:space="preserve">they </w:t>
      </w:r>
      <w:r w:rsidR="008C6B01" w:rsidRPr="007A00D0">
        <w:rPr>
          <w:rFonts w:ascii="Times New Roman" w:hAnsi="Times New Roman" w:cs="Times New Roman"/>
          <w:b/>
          <w:bCs/>
          <w:sz w:val="24"/>
          <w:szCs w:val="24"/>
        </w:rPr>
        <w:t xml:space="preserve">can </w:t>
      </w:r>
      <w:r>
        <w:rPr>
          <w:rFonts w:ascii="Times New Roman" w:hAnsi="Times New Roman" w:cs="Times New Roman"/>
          <w:b/>
          <w:bCs/>
          <w:sz w:val="24"/>
          <w:szCs w:val="24"/>
        </w:rPr>
        <w:t xml:space="preserve">be </w:t>
      </w:r>
      <w:r w:rsidR="008C6B01" w:rsidRPr="007A00D0">
        <w:rPr>
          <w:rFonts w:ascii="Times New Roman" w:hAnsi="Times New Roman" w:cs="Times New Roman"/>
          <w:b/>
          <w:bCs/>
          <w:sz w:val="24"/>
          <w:szCs w:val="24"/>
        </w:rPr>
        <w:t>expose</w:t>
      </w:r>
      <w:r>
        <w:rPr>
          <w:rFonts w:ascii="Times New Roman" w:hAnsi="Times New Roman" w:cs="Times New Roman"/>
          <w:b/>
          <w:bCs/>
          <w:sz w:val="24"/>
          <w:szCs w:val="24"/>
        </w:rPr>
        <w:t xml:space="preserve">d </w:t>
      </w:r>
      <w:r w:rsidR="008C6B01" w:rsidRPr="007A00D0">
        <w:rPr>
          <w:rFonts w:ascii="Times New Roman" w:hAnsi="Times New Roman" w:cs="Times New Roman"/>
          <w:b/>
          <w:bCs/>
          <w:sz w:val="24"/>
          <w:szCs w:val="24"/>
        </w:rPr>
        <w:t>to</w:t>
      </w:r>
    </w:p>
    <w:p w14:paraId="364FAE3F" w14:textId="77777777" w:rsidR="009B7EED" w:rsidRPr="007A00D0" w:rsidRDefault="009B7EED" w:rsidP="009B7EED">
      <w:pPr>
        <w:spacing w:line="360" w:lineRule="auto"/>
        <w:ind w:left="-142"/>
        <w:jc w:val="both"/>
        <w:rPr>
          <w:rFonts w:ascii="Times New Roman" w:hAnsi="Times New Roman" w:cs="Times New Roman"/>
          <w:sz w:val="24"/>
          <w:szCs w:val="24"/>
        </w:rPr>
      </w:pPr>
      <w:r w:rsidRPr="007A00D0">
        <w:rPr>
          <w:rFonts w:ascii="Times New Roman" w:hAnsi="Times New Roman" w:cs="Times New Roman"/>
          <w:sz w:val="24"/>
          <w:szCs w:val="24"/>
        </w:rPr>
        <w:t>From the above data, it can be seen that different respondents have different perceptions regarding the consumption of non – organic food products such as 28.6% respondents feel that if they consume non - organic products, they can expose to potentially harmful pesticide levels, 9.5% respondents feel that if they consume non – organic produce, they can expose to safe levels of pesticides, 50% respondents feel that if they consume non – organic products, they can expose to several health problems which may become dangerous as well and finally, 11.9% respondents feel that if they consume non – organic products, they shall have no proven health problems.</w:t>
      </w:r>
    </w:p>
    <w:p w14:paraId="29DC72F1" w14:textId="77777777" w:rsidR="009B7EED" w:rsidRDefault="009B7EED" w:rsidP="009B7EED">
      <w:pPr>
        <w:spacing w:line="360" w:lineRule="auto"/>
        <w:jc w:val="both"/>
        <w:rPr>
          <w:rFonts w:ascii="Times New Roman" w:hAnsi="Times New Roman" w:cs="Times New Roman"/>
          <w:b/>
          <w:bCs/>
          <w:sz w:val="24"/>
          <w:szCs w:val="24"/>
        </w:rPr>
      </w:pPr>
    </w:p>
    <w:p w14:paraId="0932490B" w14:textId="77777777" w:rsidR="008C6B01" w:rsidRDefault="008C6B01" w:rsidP="00EB6F1B">
      <w:pPr>
        <w:spacing w:line="360" w:lineRule="auto"/>
        <w:rPr>
          <w:rFonts w:ascii="Times New Roman" w:hAnsi="Times New Roman" w:cs="Times New Roman"/>
          <w:b/>
          <w:bCs/>
          <w:sz w:val="24"/>
          <w:szCs w:val="24"/>
          <w:u w:val="single"/>
        </w:rPr>
      </w:pPr>
    </w:p>
    <w:p w14:paraId="6928D507" w14:textId="77777777" w:rsidR="00A04323" w:rsidRDefault="00A04323" w:rsidP="00EB6F1B">
      <w:pPr>
        <w:spacing w:line="360" w:lineRule="auto"/>
        <w:jc w:val="both"/>
        <w:rPr>
          <w:rFonts w:ascii="Times New Roman" w:hAnsi="Times New Roman" w:cs="Times New Roman"/>
          <w:b/>
          <w:bCs/>
          <w:sz w:val="24"/>
          <w:szCs w:val="24"/>
        </w:rPr>
      </w:pPr>
    </w:p>
    <w:p w14:paraId="5E8169EC" w14:textId="77777777" w:rsidR="00A04323" w:rsidRDefault="00A04323" w:rsidP="00EB6F1B">
      <w:pPr>
        <w:spacing w:line="360" w:lineRule="auto"/>
        <w:jc w:val="both"/>
        <w:rPr>
          <w:rFonts w:ascii="Times New Roman" w:hAnsi="Times New Roman" w:cs="Times New Roman"/>
          <w:b/>
          <w:bCs/>
          <w:sz w:val="24"/>
          <w:szCs w:val="24"/>
        </w:rPr>
      </w:pPr>
    </w:p>
    <w:p w14:paraId="25C970A8" w14:textId="77777777" w:rsidR="00A04323" w:rsidRDefault="00A04323" w:rsidP="00EB6F1B">
      <w:pPr>
        <w:spacing w:line="360" w:lineRule="auto"/>
        <w:jc w:val="both"/>
        <w:rPr>
          <w:rFonts w:ascii="Times New Roman" w:hAnsi="Times New Roman" w:cs="Times New Roman"/>
          <w:b/>
          <w:bCs/>
          <w:sz w:val="24"/>
          <w:szCs w:val="24"/>
        </w:rPr>
      </w:pPr>
    </w:p>
    <w:p w14:paraId="3BF3A26A" w14:textId="77777777" w:rsidR="00A04323" w:rsidRDefault="00A04323" w:rsidP="00EB6F1B">
      <w:pPr>
        <w:spacing w:line="360" w:lineRule="auto"/>
        <w:jc w:val="both"/>
        <w:rPr>
          <w:rFonts w:ascii="Times New Roman" w:hAnsi="Times New Roman" w:cs="Times New Roman"/>
          <w:b/>
          <w:bCs/>
          <w:sz w:val="24"/>
          <w:szCs w:val="24"/>
        </w:rPr>
      </w:pPr>
    </w:p>
    <w:p w14:paraId="0CAA9DFE" w14:textId="77777777" w:rsidR="00A04323" w:rsidRDefault="00A04323" w:rsidP="00EB6F1B">
      <w:pPr>
        <w:spacing w:line="360" w:lineRule="auto"/>
        <w:jc w:val="both"/>
        <w:rPr>
          <w:rFonts w:ascii="Times New Roman" w:hAnsi="Times New Roman" w:cs="Times New Roman"/>
          <w:b/>
          <w:bCs/>
          <w:sz w:val="24"/>
          <w:szCs w:val="24"/>
        </w:rPr>
      </w:pPr>
    </w:p>
    <w:p w14:paraId="087BD8D1" w14:textId="77777777" w:rsidR="00A04323" w:rsidRDefault="00A04323" w:rsidP="00EB6F1B">
      <w:pPr>
        <w:spacing w:line="360" w:lineRule="auto"/>
        <w:jc w:val="both"/>
        <w:rPr>
          <w:rFonts w:ascii="Times New Roman" w:hAnsi="Times New Roman" w:cs="Times New Roman"/>
          <w:b/>
          <w:bCs/>
          <w:sz w:val="24"/>
          <w:szCs w:val="24"/>
        </w:rPr>
      </w:pPr>
    </w:p>
    <w:p w14:paraId="12397E9A" w14:textId="36443497" w:rsidR="008C6B01" w:rsidRPr="00E74C84" w:rsidRDefault="00A04323" w:rsidP="00EB6F1B">
      <w:pPr>
        <w:spacing w:line="360" w:lineRule="auto"/>
        <w:jc w:val="both"/>
        <w:rPr>
          <w:rFonts w:ascii="Times New Roman" w:hAnsi="Times New Roman" w:cs="Times New Roman"/>
          <w:b/>
          <w:bCs/>
          <w:sz w:val="24"/>
          <w:szCs w:val="24"/>
        </w:rPr>
      </w:pPr>
      <w:r>
        <w:rPr>
          <w:b/>
          <w:bCs/>
          <w:noProof/>
          <w:u w:val="single"/>
        </w:rPr>
        <w:lastRenderedPageBreak/>
        <w:drawing>
          <wp:anchor distT="0" distB="0" distL="114300" distR="114300" simplePos="0" relativeHeight="251676672" behindDoc="0" locked="0" layoutInCell="1" allowOverlap="1" wp14:anchorId="7825ADB9" wp14:editId="588677CF">
            <wp:simplePos x="0" y="0"/>
            <wp:positionH relativeFrom="column">
              <wp:posOffset>-265430</wp:posOffset>
            </wp:positionH>
            <wp:positionV relativeFrom="paragraph">
              <wp:posOffset>694690</wp:posOffset>
            </wp:positionV>
            <wp:extent cx="6438900" cy="2708910"/>
            <wp:effectExtent l="171450" t="171450" r="190500" b="1676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38900" cy="27089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7A00D0">
        <w:rPr>
          <w:rFonts w:ascii="Times New Roman" w:hAnsi="Times New Roman" w:cs="Times New Roman"/>
          <w:b/>
          <w:bCs/>
          <w:sz w:val="24"/>
          <w:szCs w:val="24"/>
        </w:rPr>
        <w:t>Other options available to Consumer,</w:t>
      </w:r>
      <w:r w:rsidR="006B5614">
        <w:rPr>
          <w:rFonts w:ascii="Times New Roman" w:hAnsi="Times New Roman" w:cs="Times New Roman"/>
          <w:b/>
          <w:bCs/>
          <w:sz w:val="24"/>
          <w:szCs w:val="24"/>
        </w:rPr>
        <w:t xml:space="preserve"> instead of </w:t>
      </w:r>
      <w:r w:rsidR="008C6B01" w:rsidRPr="00E74C84">
        <w:rPr>
          <w:rFonts w:ascii="Times New Roman" w:hAnsi="Times New Roman" w:cs="Times New Roman"/>
          <w:b/>
          <w:bCs/>
          <w:sz w:val="24"/>
          <w:szCs w:val="24"/>
        </w:rPr>
        <w:t xml:space="preserve"> buying organic products</w:t>
      </w:r>
      <w:r w:rsidR="006B5614">
        <w:rPr>
          <w:rFonts w:ascii="Times New Roman" w:hAnsi="Times New Roman" w:cs="Times New Roman"/>
          <w:b/>
          <w:bCs/>
          <w:sz w:val="24"/>
          <w:szCs w:val="24"/>
        </w:rPr>
        <w:t xml:space="preserve"> that restricts </w:t>
      </w:r>
      <w:r w:rsidR="008C6B01" w:rsidRPr="00E74C84">
        <w:rPr>
          <w:rFonts w:ascii="Times New Roman" w:hAnsi="Times New Roman" w:cs="Times New Roman"/>
          <w:b/>
          <w:bCs/>
          <w:sz w:val="24"/>
          <w:szCs w:val="24"/>
        </w:rPr>
        <w:t>the exposure to Pesticides</w:t>
      </w:r>
    </w:p>
    <w:p w14:paraId="42BAA805" w14:textId="77777777" w:rsidR="00E74C84" w:rsidRDefault="00E74C84" w:rsidP="00616CA4">
      <w:pPr>
        <w:spacing w:line="360" w:lineRule="auto"/>
        <w:rPr>
          <w:rFonts w:ascii="Times New Roman" w:hAnsi="Times New Roman" w:cs="Times New Roman"/>
          <w:b/>
          <w:bCs/>
          <w:sz w:val="24"/>
          <w:szCs w:val="24"/>
          <w:u w:val="single"/>
        </w:rPr>
      </w:pPr>
    </w:p>
    <w:p w14:paraId="0DCCAC00" w14:textId="77777777" w:rsidR="008C6B01" w:rsidRPr="007A00D0" w:rsidRDefault="008C6B01" w:rsidP="009B7EED">
      <w:pPr>
        <w:spacing w:line="360" w:lineRule="auto"/>
        <w:jc w:val="both"/>
        <w:rPr>
          <w:rFonts w:ascii="Times New Roman" w:hAnsi="Times New Roman" w:cs="Times New Roman"/>
          <w:sz w:val="24"/>
          <w:szCs w:val="24"/>
        </w:rPr>
      </w:pPr>
      <w:r w:rsidRPr="007A00D0">
        <w:rPr>
          <w:rFonts w:ascii="Times New Roman" w:hAnsi="Times New Roman" w:cs="Times New Roman"/>
          <w:sz w:val="24"/>
          <w:szCs w:val="24"/>
        </w:rPr>
        <w:t>From the above data, it can be observed that 19% respondents think besides buying organic food products, we can wash all uncooked food and vegetables in order to limit our exposure towards pesticides, 7.1% respondents think we can peel and trim fruits and vegetables before their usage, 7.1% respondents think we can eat healthy and nutritious food cooked at home rather than junk food served at food outlets outside the homes and finally, 66.7% respondents think that by doing all of the mentioned steps, we can limit our exposure towards harmful pesticides.</w:t>
      </w:r>
    </w:p>
    <w:p w14:paraId="7FEF29DA" w14:textId="77777777" w:rsidR="00A04323" w:rsidRDefault="00A04323" w:rsidP="00EB6F1B">
      <w:pPr>
        <w:spacing w:line="360" w:lineRule="auto"/>
        <w:jc w:val="both"/>
        <w:rPr>
          <w:rFonts w:ascii="Times New Roman" w:hAnsi="Times New Roman" w:cs="Times New Roman"/>
          <w:b/>
          <w:bCs/>
          <w:sz w:val="24"/>
          <w:szCs w:val="24"/>
        </w:rPr>
      </w:pPr>
    </w:p>
    <w:p w14:paraId="152596B2" w14:textId="77777777" w:rsidR="00A04323" w:rsidRDefault="00A04323" w:rsidP="00EB6F1B">
      <w:pPr>
        <w:spacing w:line="360" w:lineRule="auto"/>
        <w:jc w:val="both"/>
        <w:rPr>
          <w:rFonts w:ascii="Times New Roman" w:hAnsi="Times New Roman" w:cs="Times New Roman"/>
          <w:b/>
          <w:bCs/>
          <w:sz w:val="24"/>
          <w:szCs w:val="24"/>
        </w:rPr>
      </w:pPr>
    </w:p>
    <w:p w14:paraId="5E12DFF0" w14:textId="77777777" w:rsidR="00A04323" w:rsidRDefault="00A04323" w:rsidP="00EB6F1B">
      <w:pPr>
        <w:spacing w:line="360" w:lineRule="auto"/>
        <w:jc w:val="both"/>
        <w:rPr>
          <w:rFonts w:ascii="Times New Roman" w:hAnsi="Times New Roman" w:cs="Times New Roman"/>
          <w:b/>
          <w:bCs/>
          <w:sz w:val="24"/>
          <w:szCs w:val="24"/>
        </w:rPr>
      </w:pPr>
    </w:p>
    <w:p w14:paraId="1525D9A6" w14:textId="77777777" w:rsidR="00A04323" w:rsidRDefault="00A04323" w:rsidP="00EB6F1B">
      <w:pPr>
        <w:spacing w:line="360" w:lineRule="auto"/>
        <w:jc w:val="both"/>
        <w:rPr>
          <w:rFonts w:ascii="Times New Roman" w:hAnsi="Times New Roman" w:cs="Times New Roman"/>
          <w:b/>
          <w:bCs/>
          <w:sz w:val="24"/>
          <w:szCs w:val="24"/>
        </w:rPr>
      </w:pPr>
    </w:p>
    <w:p w14:paraId="681B7883" w14:textId="77777777" w:rsidR="00A04323" w:rsidRDefault="00A04323" w:rsidP="00EB6F1B">
      <w:pPr>
        <w:spacing w:line="360" w:lineRule="auto"/>
        <w:jc w:val="both"/>
        <w:rPr>
          <w:rFonts w:ascii="Times New Roman" w:hAnsi="Times New Roman" w:cs="Times New Roman"/>
          <w:b/>
          <w:bCs/>
          <w:sz w:val="24"/>
          <w:szCs w:val="24"/>
        </w:rPr>
      </w:pPr>
    </w:p>
    <w:p w14:paraId="00EB372D" w14:textId="77777777" w:rsidR="00A04323" w:rsidRDefault="00A04323" w:rsidP="00EB6F1B">
      <w:pPr>
        <w:spacing w:line="360" w:lineRule="auto"/>
        <w:jc w:val="both"/>
        <w:rPr>
          <w:rFonts w:ascii="Times New Roman" w:hAnsi="Times New Roman" w:cs="Times New Roman"/>
          <w:b/>
          <w:bCs/>
          <w:sz w:val="24"/>
          <w:szCs w:val="24"/>
        </w:rPr>
      </w:pPr>
    </w:p>
    <w:p w14:paraId="5AB056F1" w14:textId="77777777" w:rsidR="00A04323" w:rsidRDefault="00A04323" w:rsidP="00EB6F1B">
      <w:pPr>
        <w:spacing w:line="360" w:lineRule="auto"/>
        <w:jc w:val="both"/>
        <w:rPr>
          <w:rFonts w:ascii="Times New Roman" w:hAnsi="Times New Roman" w:cs="Times New Roman"/>
          <w:b/>
          <w:bCs/>
          <w:sz w:val="24"/>
          <w:szCs w:val="24"/>
        </w:rPr>
      </w:pPr>
    </w:p>
    <w:p w14:paraId="3A045217" w14:textId="77777777" w:rsidR="00A04323" w:rsidRDefault="00A04323" w:rsidP="00EB6F1B">
      <w:pPr>
        <w:spacing w:line="360" w:lineRule="auto"/>
        <w:jc w:val="both"/>
        <w:rPr>
          <w:rFonts w:ascii="Times New Roman" w:hAnsi="Times New Roman" w:cs="Times New Roman"/>
          <w:b/>
          <w:bCs/>
          <w:sz w:val="24"/>
          <w:szCs w:val="24"/>
        </w:rPr>
      </w:pPr>
    </w:p>
    <w:p w14:paraId="52CE08EE" w14:textId="77777777" w:rsidR="008C6B01" w:rsidRPr="00E74C84" w:rsidRDefault="00A04323" w:rsidP="00EB6F1B">
      <w:pPr>
        <w:spacing w:line="360" w:lineRule="auto"/>
        <w:jc w:val="both"/>
        <w:rPr>
          <w:rFonts w:ascii="Times New Roman" w:hAnsi="Times New Roman" w:cs="Times New Roman"/>
          <w:b/>
          <w:bCs/>
          <w:sz w:val="24"/>
          <w:szCs w:val="24"/>
        </w:rPr>
      </w:pPr>
      <w:r>
        <w:rPr>
          <w:noProof/>
        </w:rPr>
        <w:lastRenderedPageBreak/>
        <w:drawing>
          <wp:anchor distT="0" distB="0" distL="114300" distR="114300" simplePos="0" relativeHeight="251677696" behindDoc="0" locked="0" layoutInCell="1" allowOverlap="1" wp14:anchorId="39AF25BA" wp14:editId="0F472F22">
            <wp:simplePos x="0" y="0"/>
            <wp:positionH relativeFrom="column">
              <wp:posOffset>-272415</wp:posOffset>
            </wp:positionH>
            <wp:positionV relativeFrom="paragraph">
              <wp:posOffset>517525</wp:posOffset>
            </wp:positionV>
            <wp:extent cx="6410325" cy="2100580"/>
            <wp:effectExtent l="171450" t="171450" r="200025" b="1854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10325" cy="21005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8C6B01" w:rsidRPr="00E74C84">
        <w:rPr>
          <w:rFonts w:ascii="Times New Roman" w:hAnsi="Times New Roman" w:cs="Times New Roman"/>
          <w:b/>
          <w:bCs/>
          <w:sz w:val="24"/>
          <w:szCs w:val="24"/>
        </w:rPr>
        <w:t xml:space="preserve"> </w:t>
      </w:r>
      <w:r w:rsidR="007A00D0">
        <w:rPr>
          <w:rFonts w:ascii="Times New Roman" w:hAnsi="Times New Roman" w:cs="Times New Roman"/>
          <w:b/>
          <w:bCs/>
          <w:sz w:val="24"/>
          <w:szCs w:val="24"/>
        </w:rPr>
        <w:t xml:space="preserve">According to Consumer, </w:t>
      </w:r>
      <w:r w:rsidR="008C6B01" w:rsidRPr="00E74C84">
        <w:rPr>
          <w:rFonts w:ascii="Times New Roman" w:hAnsi="Times New Roman" w:cs="Times New Roman"/>
          <w:b/>
          <w:bCs/>
          <w:sz w:val="24"/>
          <w:szCs w:val="24"/>
        </w:rPr>
        <w:t>Organic food products are harmful for the environment</w:t>
      </w:r>
    </w:p>
    <w:p w14:paraId="453984BA" w14:textId="77777777" w:rsidR="00E74C84" w:rsidRDefault="00E74C84" w:rsidP="00616CA4">
      <w:pPr>
        <w:spacing w:line="360" w:lineRule="auto"/>
        <w:rPr>
          <w:rFonts w:ascii="Times New Roman" w:hAnsi="Times New Roman" w:cs="Times New Roman"/>
          <w:b/>
          <w:bCs/>
          <w:sz w:val="24"/>
          <w:szCs w:val="24"/>
          <w:u w:val="single"/>
        </w:rPr>
      </w:pPr>
    </w:p>
    <w:p w14:paraId="4AA5AD7C" w14:textId="77777777" w:rsidR="00F36294" w:rsidRPr="007A00D0" w:rsidRDefault="008C6B01" w:rsidP="009B7EED">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Pr="007A00D0">
        <w:rPr>
          <w:rFonts w:ascii="Times New Roman" w:hAnsi="Times New Roman" w:cs="Times New Roman"/>
          <w:sz w:val="24"/>
          <w:szCs w:val="24"/>
        </w:rPr>
        <w:t>rom the above data, it can be concluded that 4.8% respondents think organic products are somehow harmful for the environment whereas 95.2% respondents think that these products are not harmful. They are in fact, good to the environment and to be used by everyone.</w:t>
      </w:r>
    </w:p>
    <w:p w14:paraId="50FD46B0" w14:textId="77777777" w:rsidR="00E74C84" w:rsidRPr="007A00D0" w:rsidRDefault="007A00D0" w:rsidP="007A00D0">
      <w:pPr>
        <w:spacing w:line="360" w:lineRule="auto"/>
        <w:jc w:val="both"/>
        <w:rPr>
          <w:rFonts w:ascii="Times New Roman" w:hAnsi="Times New Roman" w:cs="Times New Roman"/>
          <w:b/>
          <w:bCs/>
          <w:sz w:val="24"/>
          <w:szCs w:val="24"/>
        </w:rPr>
      </w:pPr>
      <w:r>
        <w:rPr>
          <w:b/>
          <w:bCs/>
          <w:noProof/>
        </w:rPr>
        <w:drawing>
          <wp:anchor distT="0" distB="0" distL="114300" distR="114300" simplePos="0" relativeHeight="251678720" behindDoc="0" locked="0" layoutInCell="1" allowOverlap="1" wp14:anchorId="38E7E7AB" wp14:editId="33AF6D6E">
            <wp:simplePos x="0" y="0"/>
            <wp:positionH relativeFrom="column">
              <wp:posOffset>-299720</wp:posOffset>
            </wp:positionH>
            <wp:positionV relativeFrom="paragraph">
              <wp:posOffset>585470</wp:posOffset>
            </wp:positionV>
            <wp:extent cx="6448425" cy="2218055"/>
            <wp:effectExtent l="171450" t="171450" r="200025" b="20129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48425" cy="22180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O</w:t>
      </w:r>
      <w:r w:rsidR="008C6B01" w:rsidRPr="00E74C84">
        <w:rPr>
          <w:rFonts w:ascii="Times New Roman" w:hAnsi="Times New Roman" w:cs="Times New Roman"/>
          <w:b/>
          <w:bCs/>
          <w:sz w:val="24"/>
          <w:szCs w:val="24"/>
        </w:rPr>
        <w:t>verall opinion of Organic food products</w:t>
      </w:r>
      <w:r>
        <w:rPr>
          <w:rFonts w:ascii="Times New Roman" w:hAnsi="Times New Roman" w:cs="Times New Roman"/>
          <w:b/>
          <w:bCs/>
          <w:sz w:val="24"/>
          <w:szCs w:val="24"/>
        </w:rPr>
        <w:t>, according to Consumer</w:t>
      </w:r>
    </w:p>
    <w:p w14:paraId="1F8DA335" w14:textId="77777777" w:rsidR="00E74C84" w:rsidRPr="007A00D0" w:rsidRDefault="008C6B01" w:rsidP="009B7EED">
      <w:pPr>
        <w:spacing w:line="360" w:lineRule="auto"/>
        <w:jc w:val="both"/>
        <w:rPr>
          <w:rFonts w:ascii="Times New Roman" w:hAnsi="Times New Roman" w:cs="Times New Roman"/>
          <w:sz w:val="24"/>
          <w:szCs w:val="24"/>
        </w:rPr>
      </w:pPr>
      <w:r w:rsidRPr="007A00D0">
        <w:rPr>
          <w:rFonts w:ascii="Times New Roman" w:hAnsi="Times New Roman" w:cs="Times New Roman"/>
          <w:sz w:val="24"/>
          <w:szCs w:val="24"/>
        </w:rPr>
        <w:t>From the above data, we can observe the overall opinion of respondents regarding Organic food products</w:t>
      </w:r>
      <w:r w:rsidR="00E74C84" w:rsidRPr="007A00D0">
        <w:rPr>
          <w:rFonts w:ascii="Times New Roman" w:hAnsi="Times New Roman" w:cs="Times New Roman"/>
          <w:sz w:val="24"/>
          <w:szCs w:val="24"/>
        </w:rPr>
        <w:t xml:space="preserve">, </w:t>
      </w:r>
      <w:r w:rsidRPr="007A00D0">
        <w:rPr>
          <w:rFonts w:ascii="Times New Roman" w:hAnsi="Times New Roman" w:cs="Times New Roman"/>
          <w:sz w:val="24"/>
          <w:szCs w:val="24"/>
        </w:rPr>
        <w:t xml:space="preserve"> 28.6% respondents have an opinion regarding such products as very favorable</w:t>
      </w:r>
      <w:r w:rsidR="00E74C84" w:rsidRPr="007A00D0">
        <w:rPr>
          <w:rFonts w:ascii="Times New Roman" w:hAnsi="Times New Roman" w:cs="Times New Roman"/>
          <w:sz w:val="24"/>
          <w:szCs w:val="24"/>
        </w:rPr>
        <w:t xml:space="preserve">, </w:t>
      </w:r>
      <w:r w:rsidRPr="007A00D0">
        <w:rPr>
          <w:rFonts w:ascii="Times New Roman" w:hAnsi="Times New Roman" w:cs="Times New Roman"/>
          <w:sz w:val="24"/>
          <w:szCs w:val="24"/>
        </w:rPr>
        <w:t xml:space="preserve"> 35.7% respondents have an opinion of somewhat favorable for these products</w:t>
      </w:r>
      <w:r w:rsidR="00E74C84" w:rsidRPr="007A00D0">
        <w:rPr>
          <w:rFonts w:ascii="Times New Roman" w:hAnsi="Times New Roman" w:cs="Times New Roman"/>
          <w:sz w:val="24"/>
          <w:szCs w:val="24"/>
        </w:rPr>
        <w:t xml:space="preserve">, </w:t>
      </w:r>
      <w:r w:rsidRPr="007A00D0">
        <w:rPr>
          <w:rFonts w:ascii="Times New Roman" w:hAnsi="Times New Roman" w:cs="Times New Roman"/>
          <w:sz w:val="24"/>
          <w:szCs w:val="24"/>
        </w:rPr>
        <w:t xml:space="preserve"> 33.3% respondents have an opinion towards these products as neutral</w:t>
      </w:r>
      <w:r w:rsidR="00E74C84" w:rsidRPr="007A00D0">
        <w:rPr>
          <w:rFonts w:ascii="Times New Roman" w:hAnsi="Times New Roman" w:cs="Times New Roman"/>
          <w:sz w:val="24"/>
          <w:szCs w:val="24"/>
        </w:rPr>
        <w:t xml:space="preserve"> and </w:t>
      </w:r>
      <w:r w:rsidRPr="007A00D0">
        <w:rPr>
          <w:rFonts w:ascii="Times New Roman" w:hAnsi="Times New Roman" w:cs="Times New Roman"/>
          <w:sz w:val="24"/>
          <w:szCs w:val="24"/>
        </w:rPr>
        <w:t xml:space="preserve"> 2.4% respondents have an opinion regarding such products as unfavorable.</w:t>
      </w:r>
    </w:p>
    <w:p w14:paraId="625B72B0" w14:textId="694BAFD6" w:rsidR="006B66DE" w:rsidRPr="006B66DE" w:rsidRDefault="007A00D0" w:rsidP="007A00D0">
      <w:pPr>
        <w:spacing w:line="360" w:lineRule="auto"/>
        <w:jc w:val="both"/>
        <w:rPr>
          <w:rFonts w:ascii="Times New Roman" w:hAnsi="Times New Roman" w:cs="Times New Roman"/>
          <w:b/>
          <w:bCs/>
          <w:sz w:val="24"/>
          <w:szCs w:val="24"/>
        </w:rPr>
      </w:pPr>
      <w:r>
        <w:rPr>
          <w:b/>
          <w:bCs/>
          <w:noProof/>
        </w:rPr>
        <w:lastRenderedPageBreak/>
        <w:drawing>
          <wp:anchor distT="0" distB="0" distL="114300" distR="114300" simplePos="0" relativeHeight="251679744" behindDoc="0" locked="0" layoutInCell="1" allowOverlap="1" wp14:anchorId="6C05D46C" wp14:editId="36B32DAB">
            <wp:simplePos x="0" y="0"/>
            <wp:positionH relativeFrom="column">
              <wp:posOffset>-368935</wp:posOffset>
            </wp:positionH>
            <wp:positionV relativeFrom="paragraph">
              <wp:posOffset>496916</wp:posOffset>
            </wp:positionV>
            <wp:extent cx="6438900" cy="2460625"/>
            <wp:effectExtent l="171450" t="171450" r="190500" b="1873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38900" cy="24606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Consumer w</w:t>
      </w:r>
      <w:r w:rsidR="008C6B01" w:rsidRPr="00E74C84">
        <w:rPr>
          <w:rFonts w:ascii="Times New Roman" w:hAnsi="Times New Roman" w:cs="Times New Roman"/>
          <w:b/>
          <w:bCs/>
          <w:sz w:val="24"/>
          <w:szCs w:val="24"/>
        </w:rPr>
        <w:t xml:space="preserve">ould </w:t>
      </w:r>
      <w:r w:rsidR="006B5614">
        <w:rPr>
          <w:rFonts w:ascii="Times New Roman" w:hAnsi="Times New Roman" w:cs="Times New Roman"/>
          <w:b/>
          <w:bCs/>
          <w:sz w:val="24"/>
          <w:szCs w:val="24"/>
        </w:rPr>
        <w:t>suggest</w:t>
      </w:r>
      <w:r w:rsidR="008C6B01" w:rsidRPr="00E74C84">
        <w:rPr>
          <w:rFonts w:ascii="Times New Roman" w:hAnsi="Times New Roman" w:cs="Times New Roman"/>
          <w:b/>
          <w:bCs/>
          <w:sz w:val="24"/>
          <w:szCs w:val="24"/>
        </w:rPr>
        <w:t xml:space="preserve"> Organic foods to a friend or associate</w:t>
      </w:r>
    </w:p>
    <w:p w14:paraId="72DADE1E" w14:textId="77777777" w:rsidR="008C6B01" w:rsidRPr="007A00D0" w:rsidRDefault="008C6B01" w:rsidP="009B7EED">
      <w:pPr>
        <w:spacing w:line="360" w:lineRule="auto"/>
        <w:jc w:val="both"/>
        <w:rPr>
          <w:rFonts w:ascii="Times New Roman" w:hAnsi="Times New Roman" w:cs="Times New Roman"/>
          <w:sz w:val="24"/>
          <w:szCs w:val="24"/>
        </w:rPr>
      </w:pPr>
      <w:r w:rsidRPr="007A00D0">
        <w:rPr>
          <w:rFonts w:ascii="Times New Roman" w:hAnsi="Times New Roman" w:cs="Times New Roman"/>
          <w:sz w:val="24"/>
          <w:szCs w:val="24"/>
        </w:rPr>
        <w:t>From the above data, it is observed that different respondents have their different viewpoints regarding their recommendations of the organic food products</w:t>
      </w:r>
      <w:r w:rsidR="00E74C84" w:rsidRPr="007A00D0">
        <w:rPr>
          <w:rFonts w:ascii="Times New Roman" w:hAnsi="Times New Roman" w:cs="Times New Roman"/>
          <w:sz w:val="24"/>
          <w:szCs w:val="24"/>
        </w:rPr>
        <w:t xml:space="preserve"> </w:t>
      </w:r>
      <w:r w:rsidRPr="007A00D0">
        <w:rPr>
          <w:rFonts w:ascii="Times New Roman" w:hAnsi="Times New Roman" w:cs="Times New Roman"/>
          <w:sz w:val="24"/>
          <w:szCs w:val="24"/>
        </w:rPr>
        <w:t>57.1% respondents have a definite opinion to recommend organic food products to their friends or associates</w:t>
      </w:r>
      <w:r w:rsidR="00E74C84" w:rsidRPr="007A00D0">
        <w:rPr>
          <w:rFonts w:ascii="Times New Roman" w:hAnsi="Times New Roman" w:cs="Times New Roman"/>
          <w:sz w:val="24"/>
          <w:szCs w:val="24"/>
        </w:rPr>
        <w:t xml:space="preserve">, </w:t>
      </w:r>
      <w:r w:rsidRPr="007A00D0">
        <w:rPr>
          <w:rFonts w:ascii="Times New Roman" w:hAnsi="Times New Roman" w:cs="Times New Roman"/>
          <w:sz w:val="24"/>
          <w:szCs w:val="24"/>
        </w:rPr>
        <w:t>31% respondents have a probable opinion regarding the recommendation of such organic products to their friends or associates</w:t>
      </w:r>
      <w:r w:rsidR="00E74C84" w:rsidRPr="007A00D0">
        <w:rPr>
          <w:rFonts w:ascii="Times New Roman" w:hAnsi="Times New Roman" w:cs="Times New Roman"/>
          <w:sz w:val="24"/>
          <w:szCs w:val="24"/>
        </w:rPr>
        <w:t xml:space="preserve">, </w:t>
      </w:r>
      <w:r w:rsidRPr="007A00D0">
        <w:rPr>
          <w:rFonts w:ascii="Times New Roman" w:hAnsi="Times New Roman" w:cs="Times New Roman"/>
          <w:sz w:val="24"/>
          <w:szCs w:val="24"/>
        </w:rPr>
        <w:t>And finally, 11.9% respondents are not sure whether they recommend these organic products to their friends or associates depending upon whether the respondents themselves are using the products or not.</w:t>
      </w:r>
    </w:p>
    <w:p w14:paraId="518807BA" w14:textId="77777777" w:rsidR="00EA3593" w:rsidRPr="00616CA4" w:rsidRDefault="00616CA4" w:rsidP="009B7EED">
      <w:pPr>
        <w:spacing w:line="360" w:lineRule="auto"/>
        <w:jc w:val="both"/>
        <w:rPr>
          <w:rFonts w:ascii="Times New Roman" w:hAnsi="Times New Roman" w:cs="Times New Roman"/>
          <w:b/>
          <w:bCs/>
          <w:sz w:val="24"/>
          <w:szCs w:val="24"/>
        </w:rPr>
      </w:pPr>
      <w:r w:rsidRPr="00616CA4">
        <w:rPr>
          <w:rFonts w:ascii="Times New Roman" w:hAnsi="Times New Roman" w:cs="Times New Roman"/>
          <w:b/>
          <w:bCs/>
          <w:sz w:val="24"/>
          <w:szCs w:val="24"/>
        </w:rPr>
        <w:t xml:space="preserve">Limitations </w:t>
      </w:r>
      <w:r>
        <w:rPr>
          <w:rFonts w:ascii="Times New Roman" w:hAnsi="Times New Roman" w:cs="Times New Roman"/>
          <w:b/>
          <w:bCs/>
          <w:sz w:val="24"/>
          <w:szCs w:val="24"/>
        </w:rPr>
        <w:t>o</w:t>
      </w:r>
      <w:r w:rsidRPr="00616CA4">
        <w:rPr>
          <w:rFonts w:ascii="Times New Roman" w:hAnsi="Times New Roman" w:cs="Times New Roman"/>
          <w:b/>
          <w:bCs/>
          <w:sz w:val="24"/>
          <w:szCs w:val="24"/>
        </w:rPr>
        <w:t xml:space="preserve">f </w:t>
      </w:r>
      <w:r>
        <w:rPr>
          <w:rFonts w:ascii="Times New Roman" w:hAnsi="Times New Roman" w:cs="Times New Roman"/>
          <w:b/>
          <w:bCs/>
          <w:sz w:val="24"/>
          <w:szCs w:val="24"/>
        </w:rPr>
        <w:t>t</w:t>
      </w:r>
      <w:r w:rsidRPr="00616CA4">
        <w:rPr>
          <w:rFonts w:ascii="Times New Roman" w:hAnsi="Times New Roman" w:cs="Times New Roman"/>
          <w:b/>
          <w:bCs/>
          <w:sz w:val="24"/>
          <w:szCs w:val="24"/>
        </w:rPr>
        <w:t>he Study :</w:t>
      </w:r>
    </w:p>
    <w:p w14:paraId="6A9D5AE3" w14:textId="77777777" w:rsidR="00EA3593" w:rsidRDefault="00EA3593" w:rsidP="009B7EED">
      <w:pPr>
        <w:spacing w:line="360" w:lineRule="auto"/>
        <w:jc w:val="both"/>
        <w:rPr>
          <w:rFonts w:ascii="Times New Roman" w:hAnsi="Times New Roman" w:cs="Times New Roman"/>
          <w:sz w:val="24"/>
          <w:szCs w:val="24"/>
        </w:rPr>
      </w:pPr>
      <w:r>
        <w:rPr>
          <w:rFonts w:ascii="Times New Roman" w:hAnsi="Times New Roman" w:cs="Times New Roman"/>
          <w:sz w:val="24"/>
          <w:szCs w:val="24"/>
        </w:rPr>
        <w:t>The limitations of the study are as follows:</w:t>
      </w:r>
    </w:p>
    <w:p w14:paraId="31B49B05" w14:textId="77777777" w:rsidR="00EA3593" w:rsidRDefault="00EA3593" w:rsidP="009B7EED">
      <w:pPr>
        <w:pStyle w:val="ListParagraph"/>
        <w:numPr>
          <w:ilvl w:val="0"/>
          <w:numId w:val="20"/>
        </w:numPr>
        <w:spacing w:line="360" w:lineRule="auto"/>
        <w:jc w:val="both"/>
        <w:rPr>
          <w:rFonts w:ascii="Times New Roman" w:hAnsi="Times New Roman" w:cs="Times New Roman"/>
          <w:sz w:val="24"/>
          <w:szCs w:val="24"/>
        </w:rPr>
      </w:pPr>
      <w:r w:rsidRPr="00BE557F">
        <w:rPr>
          <w:rFonts w:ascii="Times New Roman" w:hAnsi="Times New Roman" w:cs="Times New Roman"/>
          <w:sz w:val="24"/>
          <w:szCs w:val="24"/>
        </w:rPr>
        <w:t>Marketing and distribution</w:t>
      </w:r>
      <w:r>
        <w:rPr>
          <w:rFonts w:ascii="Times New Roman" w:hAnsi="Times New Roman" w:cs="Times New Roman"/>
          <w:sz w:val="24"/>
          <w:szCs w:val="24"/>
        </w:rPr>
        <w:t xml:space="preserve"> channels</w:t>
      </w:r>
      <w:r w:rsidRPr="00BE557F">
        <w:rPr>
          <w:rFonts w:ascii="Times New Roman" w:hAnsi="Times New Roman" w:cs="Times New Roman"/>
          <w:sz w:val="24"/>
          <w:szCs w:val="24"/>
        </w:rPr>
        <w:t xml:space="preserve"> are not efficient because organic food is produced in smaller amounts.</w:t>
      </w:r>
    </w:p>
    <w:p w14:paraId="78ABDF83" w14:textId="77777777" w:rsidR="00EA3593" w:rsidRDefault="00EA3593" w:rsidP="009B7EED">
      <w:pPr>
        <w:pStyle w:val="ListParagraph"/>
        <w:numPr>
          <w:ilvl w:val="0"/>
          <w:numId w:val="20"/>
        </w:numPr>
        <w:spacing w:line="360" w:lineRule="auto"/>
        <w:jc w:val="both"/>
        <w:rPr>
          <w:rFonts w:ascii="Times New Roman" w:hAnsi="Times New Roman" w:cs="Times New Roman"/>
          <w:sz w:val="24"/>
          <w:szCs w:val="24"/>
        </w:rPr>
      </w:pPr>
      <w:r w:rsidRPr="00BE557F">
        <w:rPr>
          <w:rFonts w:ascii="Times New Roman" w:hAnsi="Times New Roman" w:cs="Times New Roman"/>
          <w:sz w:val="24"/>
          <w:szCs w:val="24"/>
        </w:rPr>
        <w:t xml:space="preserve">Organic </w:t>
      </w:r>
      <w:r>
        <w:rPr>
          <w:rFonts w:ascii="Times New Roman" w:hAnsi="Times New Roman" w:cs="Times New Roman"/>
          <w:sz w:val="24"/>
          <w:szCs w:val="24"/>
        </w:rPr>
        <w:t>products</w:t>
      </w:r>
      <w:r w:rsidRPr="00BE557F">
        <w:rPr>
          <w:rFonts w:ascii="Times New Roman" w:hAnsi="Times New Roman" w:cs="Times New Roman"/>
          <w:sz w:val="24"/>
          <w:szCs w:val="24"/>
        </w:rPr>
        <w:t xml:space="preserve"> have to go through tough certification processes.</w:t>
      </w:r>
    </w:p>
    <w:p w14:paraId="74AA967A" w14:textId="77777777" w:rsidR="00EA3593" w:rsidRDefault="00EA3593" w:rsidP="009B7EED">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Some consumers though having knowledge of organic food products still resort to non-organic food products which may have some harmful effects on their health.</w:t>
      </w:r>
    </w:p>
    <w:p w14:paraId="4F5BCA1E" w14:textId="77777777" w:rsidR="00EA3593" w:rsidRDefault="00EA3593" w:rsidP="009B7EED">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is lack of awareness among the consumers regarding the availability of organic food products in the market. </w:t>
      </w:r>
    </w:p>
    <w:p w14:paraId="0F65CE39" w14:textId="77777777" w:rsidR="008C6B01" w:rsidRDefault="00EA3593" w:rsidP="009B7EED">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As these products are produced in smaller quantities, they are very costlier because of which it is not possible for every consumer to opt for the same.</w:t>
      </w:r>
    </w:p>
    <w:p w14:paraId="6C69FFFC" w14:textId="77777777" w:rsidR="006B5614" w:rsidRDefault="007F0A64" w:rsidP="009B7EED">
      <w:pPr>
        <w:pStyle w:val="ListParagraph"/>
        <w:numPr>
          <w:ilvl w:val="0"/>
          <w:numId w:val="20"/>
        </w:numPr>
        <w:spacing w:line="360" w:lineRule="auto"/>
        <w:jc w:val="both"/>
        <w:rPr>
          <w:rFonts w:ascii="Times New Roman" w:hAnsi="Times New Roman" w:cs="Times New Roman"/>
          <w:sz w:val="24"/>
          <w:szCs w:val="24"/>
        </w:rPr>
      </w:pPr>
      <w:r w:rsidRPr="007F0A64">
        <w:rPr>
          <w:rFonts w:ascii="Times New Roman" w:hAnsi="Times New Roman" w:cs="Times New Roman"/>
          <w:sz w:val="24"/>
          <w:szCs w:val="24"/>
        </w:rPr>
        <w:t xml:space="preserve">Data on all age-group are not uniformly distributed. </w:t>
      </w:r>
    </w:p>
    <w:p w14:paraId="0C288222" w14:textId="77777777" w:rsidR="006B5614" w:rsidRPr="006B5614" w:rsidRDefault="006B5614" w:rsidP="009B7EED">
      <w:pPr>
        <w:pStyle w:val="ListParagraph"/>
        <w:numPr>
          <w:ilvl w:val="0"/>
          <w:numId w:val="20"/>
        </w:numPr>
        <w:spacing w:line="360" w:lineRule="auto"/>
        <w:jc w:val="both"/>
        <w:rPr>
          <w:rFonts w:ascii="Times New Roman" w:hAnsi="Times New Roman" w:cs="Times New Roman"/>
          <w:sz w:val="24"/>
          <w:szCs w:val="24"/>
        </w:rPr>
      </w:pPr>
      <w:r w:rsidRPr="006B5614">
        <w:rPr>
          <w:rFonts w:ascii="Times New Roman" w:hAnsi="Times New Roman" w:cs="Times New Roman"/>
          <w:sz w:val="24"/>
          <w:szCs w:val="24"/>
        </w:rPr>
        <w:t>The distribution of data across different occupations is not uniform.</w:t>
      </w:r>
      <w:r w:rsidRPr="006B5614">
        <w:rPr>
          <w:rFonts w:ascii="Segoe UI" w:hAnsi="Segoe UI" w:cs="Segoe UI"/>
          <w:sz w:val="21"/>
          <w:szCs w:val="21"/>
        </w:rPr>
        <w:t xml:space="preserve"> </w:t>
      </w:r>
    </w:p>
    <w:p w14:paraId="052EB778" w14:textId="77777777" w:rsidR="006B5614" w:rsidRPr="006B5614" w:rsidRDefault="006B5614" w:rsidP="009B7EED">
      <w:pPr>
        <w:pStyle w:val="ListParagraph"/>
        <w:numPr>
          <w:ilvl w:val="0"/>
          <w:numId w:val="20"/>
        </w:numPr>
        <w:spacing w:line="360" w:lineRule="auto"/>
        <w:jc w:val="both"/>
        <w:rPr>
          <w:rFonts w:ascii="Times New Roman" w:hAnsi="Times New Roman" w:cs="Times New Roman"/>
          <w:sz w:val="24"/>
          <w:szCs w:val="24"/>
        </w:rPr>
      </w:pPr>
      <w:r w:rsidRPr="006B5614">
        <w:rPr>
          <w:rFonts w:ascii="Times New Roman" w:hAnsi="Times New Roman" w:cs="Times New Roman"/>
          <w:sz w:val="24"/>
          <w:szCs w:val="24"/>
        </w:rPr>
        <w:lastRenderedPageBreak/>
        <w:t>The distribution of data for marital status is not uniform.</w:t>
      </w:r>
      <w:r w:rsidRPr="006B5614">
        <w:rPr>
          <w:rFonts w:ascii="Times New Roman" w:hAnsi="Times New Roman" w:cs="Times New Roman"/>
          <w:sz w:val="24"/>
          <w:szCs w:val="24"/>
        </w:rPr>
        <w:t xml:space="preserve"> </w:t>
      </w:r>
      <w:r w:rsidRPr="006B5614">
        <w:rPr>
          <w:rFonts w:ascii="Times New Roman" w:hAnsi="Times New Roman" w:cs="Times New Roman"/>
          <w:sz w:val="24"/>
          <w:szCs w:val="24"/>
        </w:rPr>
        <w:t>The distribution of data for educational qualifications is not uniform.</w:t>
      </w:r>
    </w:p>
    <w:p w14:paraId="4FA514B5" w14:textId="0914FCB1" w:rsidR="007F0A64" w:rsidRPr="006B5614" w:rsidRDefault="006B5614" w:rsidP="009B7EED">
      <w:pPr>
        <w:pStyle w:val="ListParagraph"/>
        <w:numPr>
          <w:ilvl w:val="0"/>
          <w:numId w:val="20"/>
        </w:numPr>
        <w:spacing w:line="360" w:lineRule="auto"/>
        <w:jc w:val="both"/>
        <w:rPr>
          <w:rFonts w:ascii="Times New Roman" w:hAnsi="Times New Roman" w:cs="Times New Roman"/>
          <w:sz w:val="24"/>
          <w:szCs w:val="24"/>
        </w:rPr>
      </w:pPr>
      <w:r w:rsidRPr="006B5614">
        <w:rPr>
          <w:rFonts w:ascii="Times New Roman" w:hAnsi="Times New Roman" w:cs="Times New Roman"/>
          <w:sz w:val="24"/>
          <w:szCs w:val="24"/>
        </w:rPr>
        <w:t xml:space="preserve"> </w:t>
      </w:r>
      <w:r w:rsidRPr="006B5614">
        <w:rPr>
          <w:rFonts w:ascii="Times New Roman" w:hAnsi="Times New Roman" w:cs="Times New Roman"/>
          <w:sz w:val="24"/>
          <w:szCs w:val="24"/>
        </w:rPr>
        <w:t>The distribution of data for sex (gender) is not uniform.</w:t>
      </w:r>
    </w:p>
    <w:p w14:paraId="1B81C001" w14:textId="18FA381D" w:rsidR="006B5614" w:rsidRPr="006B5614" w:rsidRDefault="006B5614" w:rsidP="009B7EED">
      <w:pPr>
        <w:pStyle w:val="ListParagraph"/>
        <w:numPr>
          <w:ilvl w:val="0"/>
          <w:numId w:val="20"/>
        </w:numPr>
        <w:spacing w:line="360" w:lineRule="auto"/>
        <w:jc w:val="both"/>
        <w:rPr>
          <w:rFonts w:ascii="Times New Roman" w:hAnsi="Times New Roman" w:cs="Times New Roman"/>
          <w:sz w:val="24"/>
          <w:szCs w:val="24"/>
        </w:rPr>
      </w:pPr>
      <w:r w:rsidRPr="006B5614">
        <w:rPr>
          <w:rFonts w:ascii="Times New Roman" w:hAnsi="Times New Roman" w:cs="Times New Roman"/>
          <w:sz w:val="24"/>
          <w:szCs w:val="24"/>
        </w:rPr>
        <w:t>The sample size is small.</w:t>
      </w:r>
    </w:p>
    <w:p w14:paraId="4F5091B1" w14:textId="77777777" w:rsidR="006B5614" w:rsidRDefault="00616CA4" w:rsidP="006B5614">
      <w:pPr>
        <w:spacing w:line="360" w:lineRule="auto"/>
        <w:ind w:left="360"/>
        <w:jc w:val="both"/>
        <w:rPr>
          <w:rFonts w:ascii="Times New Roman" w:hAnsi="Times New Roman" w:cs="Times New Roman"/>
          <w:b/>
          <w:bCs/>
          <w:sz w:val="24"/>
          <w:szCs w:val="24"/>
        </w:rPr>
      </w:pPr>
      <w:r w:rsidRPr="006B5614">
        <w:rPr>
          <w:rFonts w:ascii="Times New Roman" w:hAnsi="Times New Roman" w:cs="Times New Roman"/>
          <w:b/>
          <w:bCs/>
          <w:sz w:val="24"/>
          <w:szCs w:val="24"/>
        </w:rPr>
        <w:t>Conclusion</w:t>
      </w:r>
    </w:p>
    <w:p w14:paraId="689CC3F7" w14:textId="609E5721" w:rsidR="006B66DE" w:rsidRPr="006B66DE" w:rsidRDefault="00A34B98" w:rsidP="006B66DE">
      <w:pPr>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To conclude, we can say that in today’s market, organic products must be available in excessive quantity so that more and more consumers can make use of such products. </w:t>
      </w:r>
      <w:r w:rsidR="006B66DE" w:rsidRPr="006B66DE">
        <w:rPr>
          <w:rFonts w:ascii="Times New Roman" w:hAnsi="Times New Roman" w:cs="Times New Roman"/>
          <w:color w:val="374151"/>
          <w:sz w:val="24"/>
          <w:szCs w:val="24"/>
        </w:rPr>
        <w:t xml:space="preserve">Over the past five years, the consumption of organic food has shown a noticeable increase, </w:t>
      </w:r>
      <w:r w:rsidR="006B66DE" w:rsidRPr="006B66DE">
        <w:rPr>
          <w:rFonts w:ascii="Times New Roman" w:hAnsi="Times New Roman" w:cs="Times New Roman"/>
          <w:color w:val="000000" w:themeColor="text1"/>
          <w:sz w:val="24"/>
          <w:szCs w:val="24"/>
        </w:rPr>
        <w:t>though it could have ideally grown even more. People are well-informed about organic food and its associated benefits, which contribute to a healthier and more fulfilling life. This awareness spans across all age-groups, income levels, and educational qualifications. However, some consumers are hesitant to fully transition to organic products due to limited availability in the market.</w:t>
      </w:r>
      <w:r w:rsidR="006B66DE" w:rsidRPr="006B66DE">
        <w:rPr>
          <w:rFonts w:ascii="Times New Roman" w:hAnsi="Times New Roman" w:cs="Times New Roman"/>
          <w:color w:val="000000" w:themeColor="text1"/>
          <w:sz w:val="24"/>
          <w:szCs w:val="24"/>
        </w:rPr>
        <w:t xml:space="preserve"> </w:t>
      </w:r>
      <w:r w:rsidR="006B66DE" w:rsidRPr="006B66DE">
        <w:rPr>
          <w:rFonts w:ascii="Times New Roman" w:hAnsi="Times New Roman" w:cs="Times New Roman"/>
          <w:color w:val="000000" w:themeColor="text1"/>
          <w:sz w:val="24"/>
          <w:szCs w:val="24"/>
        </w:rPr>
        <w:t>The accessibility of organic items in nearby locations plays a significant role in influencing consumption patterns, especially in busy areas like Jammu</w:t>
      </w:r>
      <w:r w:rsidR="006B66DE" w:rsidRPr="006B66DE">
        <w:rPr>
          <w:rFonts w:ascii="Times New Roman" w:hAnsi="Times New Roman" w:cs="Times New Roman"/>
          <w:color w:val="000000" w:themeColor="text1"/>
          <w:sz w:val="24"/>
          <w:szCs w:val="24"/>
        </w:rPr>
        <w:t xml:space="preserve">. </w:t>
      </w:r>
      <w:r w:rsidR="006B66DE" w:rsidRPr="006B66DE">
        <w:rPr>
          <w:rFonts w:ascii="Times New Roman" w:hAnsi="Times New Roman" w:cs="Times New Roman"/>
          <w:color w:val="000000" w:themeColor="text1"/>
          <w:sz w:val="24"/>
          <w:szCs w:val="24"/>
        </w:rPr>
        <w:t>To address this challenge, online grocery apps offer a convenient solution by providing easy access to organic products. Many individuals have embraced organic food into their diets without completely giving up non-organic options.</w:t>
      </w:r>
      <w:r w:rsidR="006B66DE" w:rsidRPr="006B66DE">
        <w:rPr>
          <w:rFonts w:ascii="Times New Roman" w:hAnsi="Times New Roman" w:cs="Times New Roman"/>
          <w:color w:val="000000" w:themeColor="text1"/>
          <w:sz w:val="24"/>
          <w:szCs w:val="24"/>
        </w:rPr>
        <w:t xml:space="preserve"> </w:t>
      </w:r>
      <w:r w:rsidR="006B66DE" w:rsidRPr="006B66DE">
        <w:rPr>
          <w:rFonts w:ascii="Times New Roman" w:hAnsi="Times New Roman" w:cs="Times New Roman"/>
          <w:color w:val="000000" w:themeColor="text1"/>
          <w:sz w:val="24"/>
          <w:szCs w:val="24"/>
        </w:rPr>
        <w:t>These consumers allocate about 27% of their food budget, on average, for organic items, while the rest is spent on non-organic alternatives. Only 17% of all consumers surveyed rely entirely on organic food products. Additionally, there are few individuals who have been dependent on organic products for more than a decade.</w:t>
      </w:r>
      <w:r w:rsidR="006B66DE" w:rsidRPr="006B66DE">
        <w:rPr>
          <w:rFonts w:ascii="Times New Roman" w:hAnsi="Times New Roman" w:cs="Times New Roman"/>
          <w:color w:val="000000" w:themeColor="text1"/>
          <w:sz w:val="24"/>
          <w:szCs w:val="24"/>
        </w:rPr>
        <w:t xml:space="preserve"> Overall while the trend towards Organic consumption is on the rise, there is still room for future growth and integration of daily dietary choices of consumers.</w:t>
      </w:r>
      <w:r w:rsidR="006B66DE">
        <w:rPr>
          <w:rFonts w:ascii="Times New Roman" w:hAnsi="Times New Roman" w:cs="Times New Roman"/>
          <w:color w:val="000000" w:themeColor="text1"/>
          <w:sz w:val="24"/>
          <w:szCs w:val="24"/>
        </w:rPr>
        <w:t xml:space="preserve"> </w:t>
      </w:r>
      <w:r w:rsidRPr="006B66DE">
        <w:rPr>
          <w:rFonts w:ascii="Times New Roman" w:hAnsi="Times New Roman" w:cs="Times New Roman"/>
          <w:color w:val="000000" w:themeColor="text1"/>
          <w:sz w:val="24"/>
          <w:szCs w:val="24"/>
        </w:rPr>
        <w:t xml:space="preserve">It can also be concluded from the study that awareness of organic food products should be made on a larger scale so that most of the people can have an idea regarding what these products are, what are their uses, how these products are going to benefit them in living a healthy life and what are the costs of these products. Today, almost everyone is exposed to non-organic food which can no doubt, tastes good as compared to organic </w:t>
      </w:r>
      <w:r>
        <w:rPr>
          <w:rFonts w:ascii="Times New Roman" w:hAnsi="Times New Roman" w:cs="Times New Roman"/>
          <w:sz w:val="24"/>
          <w:szCs w:val="24"/>
        </w:rPr>
        <w:t>food products but also, it can have several bad impacts on the health of human beings. So, consumption of home-made food is always advisable as it will not only contains several carbohydrates and other ingredients like proteins but also prevents us from several problems which can arise by the consumption of outside food like the junk food.</w:t>
      </w:r>
    </w:p>
    <w:p w14:paraId="453ACC2C" w14:textId="77777777" w:rsidR="006B66DE" w:rsidRDefault="006B66DE" w:rsidP="009B7EED">
      <w:pPr>
        <w:spacing w:line="360" w:lineRule="auto"/>
        <w:jc w:val="both"/>
        <w:rPr>
          <w:rFonts w:ascii="Times New Roman" w:hAnsi="Times New Roman" w:cs="Times New Roman"/>
          <w:b/>
          <w:bCs/>
          <w:sz w:val="24"/>
          <w:szCs w:val="24"/>
          <w:u w:val="single"/>
        </w:rPr>
      </w:pPr>
    </w:p>
    <w:p w14:paraId="60D65DE6" w14:textId="35818792" w:rsidR="00A34B98" w:rsidRPr="00616CA4" w:rsidRDefault="00616CA4" w:rsidP="009B7EED">
      <w:pPr>
        <w:spacing w:line="360" w:lineRule="auto"/>
        <w:jc w:val="both"/>
        <w:rPr>
          <w:rFonts w:ascii="Times New Roman" w:hAnsi="Times New Roman" w:cs="Times New Roman"/>
          <w:b/>
          <w:bCs/>
          <w:sz w:val="24"/>
          <w:szCs w:val="24"/>
          <w:lang w:val="en-IN"/>
        </w:rPr>
      </w:pPr>
      <w:r w:rsidRPr="00616CA4">
        <w:rPr>
          <w:rFonts w:ascii="Times New Roman" w:hAnsi="Times New Roman" w:cs="Times New Roman"/>
          <w:b/>
          <w:bCs/>
          <w:sz w:val="24"/>
          <w:szCs w:val="24"/>
        </w:rPr>
        <w:lastRenderedPageBreak/>
        <w:t>References</w:t>
      </w:r>
    </w:p>
    <w:p w14:paraId="1ADD1826" w14:textId="77777777" w:rsidR="00A34B98" w:rsidRPr="007A00D0" w:rsidRDefault="00A34B98" w:rsidP="009B7EED">
      <w:pPr>
        <w:pStyle w:val="ListParagraph"/>
        <w:spacing w:line="360" w:lineRule="auto"/>
        <w:ind w:left="-142" w:right="-235"/>
        <w:jc w:val="both"/>
        <w:rPr>
          <w:rFonts w:ascii="Times New Roman" w:hAnsi="Times New Roman" w:cs="Times New Roman"/>
          <w:sz w:val="24"/>
          <w:szCs w:val="24"/>
          <w:lang w:val="en-IN"/>
        </w:rPr>
      </w:pPr>
    </w:p>
    <w:p w14:paraId="2EF42A3F" w14:textId="77777777"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lang w:val="en-IN"/>
        </w:rPr>
        <w:t xml:space="preserve">Aarthi M. &amp; </w:t>
      </w:r>
      <w:proofErr w:type="spellStart"/>
      <w:r w:rsidRPr="007A00D0">
        <w:rPr>
          <w:rFonts w:ascii="Times New Roman" w:hAnsi="Times New Roman" w:cs="Times New Roman"/>
          <w:sz w:val="24"/>
          <w:szCs w:val="24"/>
          <w:lang w:val="en-IN"/>
        </w:rPr>
        <w:t>Balusamy</w:t>
      </w:r>
      <w:proofErr w:type="spellEnd"/>
      <w:r w:rsidRPr="007A00D0">
        <w:rPr>
          <w:rFonts w:ascii="Times New Roman" w:hAnsi="Times New Roman" w:cs="Times New Roman"/>
          <w:sz w:val="24"/>
          <w:szCs w:val="24"/>
          <w:lang w:val="en-IN"/>
        </w:rPr>
        <w:t xml:space="preserve"> S. (2020). Consumers Satisfaction towards Organic Food Products in Coimbatore. International Journal of Recent Technology and Engineering (IJRTE), 9(1), 388-390.</w:t>
      </w:r>
    </w:p>
    <w:p w14:paraId="68056E74" w14:textId="77777777" w:rsidR="00A34B98" w:rsidRPr="007A00D0" w:rsidRDefault="00A34B98" w:rsidP="009B7EED">
      <w:pPr>
        <w:pStyle w:val="ListParagraph"/>
        <w:spacing w:line="360" w:lineRule="auto"/>
        <w:ind w:left="142" w:right="-235" w:hanging="426"/>
        <w:jc w:val="both"/>
        <w:rPr>
          <w:rFonts w:ascii="Times New Roman" w:hAnsi="Times New Roman" w:cs="Times New Roman"/>
          <w:sz w:val="24"/>
          <w:szCs w:val="24"/>
          <w:lang w:val="en-IN"/>
        </w:rPr>
      </w:pPr>
    </w:p>
    <w:p w14:paraId="336B417E" w14:textId="77777777"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rPr>
      </w:pPr>
      <w:r w:rsidRPr="007A00D0">
        <w:rPr>
          <w:rFonts w:ascii="Times New Roman" w:hAnsi="Times New Roman" w:cs="Times New Roman"/>
          <w:sz w:val="24"/>
          <w:szCs w:val="24"/>
        </w:rPr>
        <w:t>Chandrashekhar H.M (2021). Market Opportunities and Supply Chain Management of Organic Products in Mysore District – A Consumer Perspectives. International Journal of Trend in Scientific Research and Development (IJTSRD), 5(2), 77-85.</w:t>
      </w:r>
    </w:p>
    <w:p w14:paraId="34BC4116" w14:textId="77777777" w:rsidR="00A34B98" w:rsidRPr="007A00D0" w:rsidRDefault="00A34B98" w:rsidP="009B7EED">
      <w:pPr>
        <w:pStyle w:val="ListParagraph"/>
        <w:spacing w:line="360" w:lineRule="auto"/>
        <w:ind w:left="142" w:right="-235" w:hanging="426"/>
        <w:jc w:val="both"/>
        <w:rPr>
          <w:rFonts w:ascii="Times New Roman" w:hAnsi="Times New Roman" w:cs="Times New Roman"/>
          <w:sz w:val="24"/>
          <w:szCs w:val="24"/>
        </w:rPr>
      </w:pPr>
    </w:p>
    <w:p w14:paraId="3519B951" w14:textId="77777777"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lang w:val="en-IN"/>
        </w:rPr>
        <w:t xml:space="preserve">Ghani Abd Fatimah, Adli Aimi Nur Farah, Salleh </w:t>
      </w:r>
      <w:proofErr w:type="spellStart"/>
      <w:r w:rsidRPr="007A00D0">
        <w:rPr>
          <w:rFonts w:ascii="Times New Roman" w:hAnsi="Times New Roman" w:cs="Times New Roman"/>
          <w:sz w:val="24"/>
          <w:szCs w:val="24"/>
          <w:lang w:val="en-IN"/>
        </w:rPr>
        <w:t>Salmalina</w:t>
      </w:r>
      <w:proofErr w:type="spellEnd"/>
      <w:r w:rsidRPr="007A00D0">
        <w:rPr>
          <w:rFonts w:ascii="Times New Roman" w:hAnsi="Times New Roman" w:cs="Times New Roman"/>
          <w:sz w:val="24"/>
          <w:szCs w:val="24"/>
          <w:lang w:val="en-IN"/>
        </w:rPr>
        <w:t xml:space="preserve"> (2021). Determinants Affecting Purchase Intention of Organic Food among Medical Employees. International Journal of Academic Research in Business and Social Sciences, 11(16), 79-90.</w:t>
      </w:r>
    </w:p>
    <w:p w14:paraId="36E7277A" w14:textId="77777777" w:rsidR="00A34B98" w:rsidRPr="007A00D0" w:rsidRDefault="00A34B98" w:rsidP="009B7EED">
      <w:pPr>
        <w:pStyle w:val="ListParagraph"/>
        <w:spacing w:line="360" w:lineRule="auto"/>
        <w:ind w:left="142" w:right="-235" w:hanging="426"/>
        <w:jc w:val="both"/>
        <w:rPr>
          <w:rFonts w:ascii="Times New Roman" w:hAnsi="Times New Roman" w:cs="Times New Roman"/>
          <w:sz w:val="24"/>
          <w:szCs w:val="24"/>
          <w:lang w:val="en-IN"/>
        </w:rPr>
      </w:pPr>
    </w:p>
    <w:p w14:paraId="5CE23EFF" w14:textId="77777777"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rPr>
        <w:t xml:space="preserve">Hong Chen, Aslam, Waqas (2019). </w:t>
      </w:r>
      <w:r w:rsidRPr="007A00D0">
        <w:rPr>
          <w:rFonts w:ascii="Times New Roman" w:hAnsi="Times New Roman" w:cs="Times New Roman"/>
          <w:sz w:val="24"/>
          <w:szCs w:val="24"/>
          <w:lang w:val="en-IN"/>
        </w:rPr>
        <w:t xml:space="preserve">Study on Consumer Behaviour and Food Safety of Organic Products in Pakistan. </w:t>
      </w:r>
      <w:hyperlink r:id="rId25" w:history="1">
        <w:r w:rsidRPr="007A00D0">
          <w:rPr>
            <w:rStyle w:val="Hyperlink"/>
            <w:rFonts w:ascii="Times New Roman" w:hAnsi="Times New Roman" w:cs="Times New Roman"/>
            <w:sz w:val="24"/>
            <w:szCs w:val="24"/>
            <w:lang w:val="en-IN"/>
          </w:rPr>
          <w:t>https://doi.org/10.1051/e3sconf/20197802021</w:t>
        </w:r>
      </w:hyperlink>
      <w:r w:rsidRPr="007A00D0">
        <w:rPr>
          <w:rFonts w:ascii="Times New Roman" w:hAnsi="Times New Roman" w:cs="Times New Roman"/>
          <w:sz w:val="24"/>
          <w:szCs w:val="24"/>
          <w:lang w:val="en-IN"/>
        </w:rPr>
        <w:t>, 01-07.</w:t>
      </w:r>
    </w:p>
    <w:p w14:paraId="6E97A802" w14:textId="77777777" w:rsidR="00A34B98" w:rsidRPr="007A00D0" w:rsidRDefault="00A34B98" w:rsidP="009B7EED">
      <w:pPr>
        <w:pStyle w:val="ListParagraph"/>
        <w:spacing w:line="360" w:lineRule="auto"/>
        <w:ind w:left="142" w:right="-235" w:hanging="426"/>
        <w:jc w:val="both"/>
        <w:rPr>
          <w:rFonts w:ascii="Times New Roman" w:hAnsi="Times New Roman" w:cs="Times New Roman"/>
          <w:sz w:val="24"/>
          <w:szCs w:val="24"/>
          <w:lang w:val="en-IN"/>
        </w:rPr>
      </w:pPr>
    </w:p>
    <w:p w14:paraId="4B1539BB" w14:textId="77777777"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proofErr w:type="spellStart"/>
      <w:r w:rsidRPr="007A00D0">
        <w:rPr>
          <w:rFonts w:ascii="Times New Roman" w:hAnsi="Times New Roman" w:cs="Times New Roman"/>
          <w:sz w:val="24"/>
          <w:szCs w:val="24"/>
          <w:lang w:val="en-IN"/>
        </w:rPr>
        <w:t>Madhavaiah</w:t>
      </w:r>
      <w:proofErr w:type="spellEnd"/>
      <w:r w:rsidRPr="007A00D0">
        <w:rPr>
          <w:rFonts w:ascii="Times New Roman" w:hAnsi="Times New Roman" w:cs="Times New Roman"/>
          <w:sz w:val="24"/>
          <w:szCs w:val="24"/>
          <w:lang w:val="en-IN"/>
        </w:rPr>
        <w:t xml:space="preserve"> C. &amp; </w:t>
      </w:r>
      <w:proofErr w:type="spellStart"/>
      <w:r w:rsidRPr="007A00D0">
        <w:rPr>
          <w:rFonts w:ascii="Times New Roman" w:hAnsi="Times New Roman" w:cs="Times New Roman"/>
          <w:sz w:val="24"/>
          <w:szCs w:val="24"/>
          <w:lang w:val="en-IN"/>
        </w:rPr>
        <w:t>Shashikiran</w:t>
      </w:r>
      <w:proofErr w:type="spellEnd"/>
      <w:r w:rsidRPr="007A00D0">
        <w:rPr>
          <w:rFonts w:ascii="Times New Roman" w:hAnsi="Times New Roman" w:cs="Times New Roman"/>
          <w:sz w:val="24"/>
          <w:szCs w:val="24"/>
          <w:lang w:val="en-IN"/>
        </w:rPr>
        <w:t xml:space="preserve"> L. (2016). Review of Consumer Behaviour towards Organic food products in Bangalore city. Adarsh Journal of Management Research, 9(1), 29-35.</w:t>
      </w:r>
    </w:p>
    <w:p w14:paraId="08548F15" w14:textId="77777777" w:rsidR="00A34B98" w:rsidRPr="007A00D0" w:rsidRDefault="00A34B98" w:rsidP="009B7EED">
      <w:pPr>
        <w:pStyle w:val="ListParagraph"/>
        <w:spacing w:line="360" w:lineRule="auto"/>
        <w:ind w:left="142" w:right="-235" w:hanging="426"/>
        <w:jc w:val="both"/>
        <w:rPr>
          <w:rFonts w:ascii="Times New Roman" w:hAnsi="Times New Roman" w:cs="Times New Roman"/>
          <w:sz w:val="24"/>
          <w:szCs w:val="24"/>
          <w:lang w:val="en-IN"/>
        </w:rPr>
      </w:pPr>
    </w:p>
    <w:p w14:paraId="2F01CB6F" w14:textId="77777777"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lang w:val="en-IN"/>
        </w:rPr>
        <w:t>Mythili D. &amp; Dharshini Priya S. (2020). A study on Consumer perception towards organic products with reference to Coimbatore city. Journal of Emerging Technologies and Innovative Research (JETIR), 7(3), 70-78.</w:t>
      </w:r>
    </w:p>
    <w:p w14:paraId="72E61AA4" w14:textId="77777777" w:rsidR="00A34B98" w:rsidRPr="007A00D0" w:rsidRDefault="00A34B98" w:rsidP="009B7EED">
      <w:pPr>
        <w:pStyle w:val="ListParagraph"/>
        <w:spacing w:line="360" w:lineRule="auto"/>
        <w:ind w:left="142" w:right="-235" w:hanging="426"/>
        <w:jc w:val="both"/>
        <w:rPr>
          <w:rFonts w:ascii="Times New Roman" w:hAnsi="Times New Roman" w:cs="Times New Roman"/>
          <w:sz w:val="24"/>
          <w:szCs w:val="24"/>
          <w:lang w:val="en-IN"/>
        </w:rPr>
      </w:pPr>
    </w:p>
    <w:p w14:paraId="00990410" w14:textId="77777777"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lang w:val="en-IN"/>
        </w:rPr>
        <w:t xml:space="preserve">Padmaja V &amp; Parashar Nikhil (2018). A Study on Consumer buying </w:t>
      </w:r>
      <w:proofErr w:type="spellStart"/>
      <w:r w:rsidRPr="007A00D0">
        <w:rPr>
          <w:rFonts w:ascii="Times New Roman" w:hAnsi="Times New Roman" w:cs="Times New Roman"/>
          <w:sz w:val="24"/>
          <w:szCs w:val="24"/>
          <w:lang w:val="en-IN"/>
        </w:rPr>
        <w:t>behavior</w:t>
      </w:r>
      <w:proofErr w:type="spellEnd"/>
      <w:r w:rsidRPr="007A00D0">
        <w:rPr>
          <w:rFonts w:ascii="Times New Roman" w:hAnsi="Times New Roman" w:cs="Times New Roman"/>
          <w:sz w:val="24"/>
          <w:szCs w:val="24"/>
          <w:lang w:val="en-IN"/>
        </w:rPr>
        <w:t xml:space="preserve"> towards Organic food products. International Journal of Applied Engineering Research ISSN, 13(1), 10-12.</w:t>
      </w:r>
    </w:p>
    <w:p w14:paraId="093D7E4E" w14:textId="77777777" w:rsidR="00A34B98" w:rsidRPr="007A00D0" w:rsidRDefault="00A34B98" w:rsidP="009B7EED">
      <w:pPr>
        <w:pStyle w:val="ListParagraph"/>
        <w:spacing w:line="360" w:lineRule="auto"/>
        <w:ind w:left="142" w:right="-235" w:hanging="426"/>
        <w:jc w:val="both"/>
        <w:rPr>
          <w:rFonts w:ascii="Times New Roman" w:hAnsi="Times New Roman" w:cs="Times New Roman"/>
          <w:sz w:val="24"/>
          <w:szCs w:val="24"/>
          <w:lang w:val="en-IN"/>
        </w:rPr>
      </w:pPr>
    </w:p>
    <w:p w14:paraId="17233B6C" w14:textId="77777777"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lang w:val="en-IN"/>
        </w:rPr>
        <w:t>Ramalingam S. &amp; Anuradha R. (2021). Consumers’ willingness to pay more for organic food products-A study with reference to the Chennai city. Turkish Journal of Computer and Mathematics Education, 12(11), 5796-5800.</w:t>
      </w:r>
    </w:p>
    <w:p w14:paraId="3DAB6F58" w14:textId="77777777" w:rsidR="00A34B98" w:rsidRPr="007A00D0" w:rsidRDefault="00A34B98" w:rsidP="009B7EED">
      <w:pPr>
        <w:pStyle w:val="ListParagraph"/>
        <w:spacing w:line="360" w:lineRule="auto"/>
        <w:ind w:left="142" w:right="-235" w:hanging="426"/>
        <w:jc w:val="both"/>
        <w:rPr>
          <w:rFonts w:ascii="Times New Roman" w:hAnsi="Times New Roman" w:cs="Times New Roman"/>
          <w:sz w:val="24"/>
          <w:szCs w:val="24"/>
          <w:lang w:val="en-IN"/>
        </w:rPr>
      </w:pPr>
    </w:p>
    <w:p w14:paraId="74DB61A3" w14:textId="77777777"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proofErr w:type="spellStart"/>
      <w:r w:rsidRPr="007A00D0">
        <w:rPr>
          <w:rFonts w:ascii="Times New Roman" w:hAnsi="Times New Roman" w:cs="Times New Roman"/>
          <w:sz w:val="24"/>
          <w:szCs w:val="24"/>
          <w:lang w:val="en-IN"/>
        </w:rPr>
        <w:t>Savithri</w:t>
      </w:r>
      <w:proofErr w:type="spellEnd"/>
      <w:r w:rsidRPr="007A00D0">
        <w:rPr>
          <w:rFonts w:ascii="Times New Roman" w:hAnsi="Times New Roman" w:cs="Times New Roman"/>
          <w:sz w:val="24"/>
          <w:szCs w:val="24"/>
          <w:lang w:val="en-IN"/>
        </w:rPr>
        <w:t xml:space="preserve"> N. &amp; Lavanya B. (2019). Organic food products: A study on perception of Indian consumers. International Journal of Research and Analytical Reviews (IJRAR), 6(1), 212-215.</w:t>
      </w:r>
    </w:p>
    <w:p w14:paraId="1F3DAA7F" w14:textId="77777777" w:rsidR="00A34B98" w:rsidRPr="007A00D0" w:rsidRDefault="00A34B98" w:rsidP="009B7EED">
      <w:pPr>
        <w:pStyle w:val="ListParagraph"/>
        <w:spacing w:line="360" w:lineRule="auto"/>
        <w:ind w:left="142" w:right="-235" w:hanging="426"/>
        <w:jc w:val="both"/>
        <w:rPr>
          <w:rFonts w:ascii="Times New Roman" w:hAnsi="Times New Roman" w:cs="Times New Roman"/>
          <w:sz w:val="24"/>
          <w:szCs w:val="24"/>
          <w:lang w:val="en-IN"/>
        </w:rPr>
      </w:pPr>
    </w:p>
    <w:p w14:paraId="1BC27C6B" w14:textId="77777777"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lang w:val="en-IN"/>
        </w:rPr>
        <w:t xml:space="preserve">Selvam V &amp; </w:t>
      </w:r>
      <w:proofErr w:type="spellStart"/>
      <w:r w:rsidRPr="007A00D0">
        <w:rPr>
          <w:rFonts w:ascii="Times New Roman" w:hAnsi="Times New Roman" w:cs="Times New Roman"/>
          <w:sz w:val="24"/>
          <w:szCs w:val="24"/>
          <w:lang w:val="en-IN"/>
        </w:rPr>
        <w:t>Naseeba</w:t>
      </w:r>
      <w:proofErr w:type="spellEnd"/>
      <w:r w:rsidRPr="007A00D0">
        <w:rPr>
          <w:rFonts w:ascii="Times New Roman" w:hAnsi="Times New Roman" w:cs="Times New Roman"/>
          <w:sz w:val="24"/>
          <w:szCs w:val="24"/>
          <w:lang w:val="en-IN"/>
        </w:rPr>
        <w:t xml:space="preserve"> A. (2020).  Customer Satisfaction on Organic Food Products in </w:t>
      </w:r>
      <w:proofErr w:type="spellStart"/>
      <w:r w:rsidRPr="007A00D0">
        <w:rPr>
          <w:rFonts w:ascii="Times New Roman" w:hAnsi="Times New Roman" w:cs="Times New Roman"/>
          <w:sz w:val="24"/>
          <w:szCs w:val="24"/>
          <w:lang w:val="en-IN"/>
        </w:rPr>
        <w:t>Namakkal</w:t>
      </w:r>
      <w:proofErr w:type="spellEnd"/>
      <w:r w:rsidRPr="007A00D0">
        <w:rPr>
          <w:rFonts w:ascii="Times New Roman" w:hAnsi="Times New Roman" w:cs="Times New Roman"/>
          <w:sz w:val="24"/>
          <w:szCs w:val="24"/>
          <w:lang w:val="en-IN"/>
        </w:rPr>
        <w:t xml:space="preserve"> (DT). International Journal of Engineering Research &amp; Technology (IJERT), 8(3), 01-03.</w:t>
      </w:r>
    </w:p>
    <w:p w14:paraId="0F2BC3C8" w14:textId="77777777" w:rsidR="00A34B98" w:rsidRPr="007A00D0" w:rsidRDefault="00A34B98" w:rsidP="009B7EED">
      <w:pPr>
        <w:pStyle w:val="ListParagraph"/>
        <w:spacing w:line="360" w:lineRule="auto"/>
        <w:jc w:val="both"/>
        <w:rPr>
          <w:rFonts w:ascii="Times New Roman" w:hAnsi="Times New Roman" w:cs="Times New Roman"/>
          <w:sz w:val="24"/>
          <w:szCs w:val="24"/>
          <w:lang w:val="en-IN"/>
        </w:rPr>
      </w:pPr>
    </w:p>
    <w:p w14:paraId="1D0277E5" w14:textId="77777777"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lang w:val="en-IN"/>
        </w:rPr>
        <w:t xml:space="preserve">Sharma Nayana &amp; </w:t>
      </w:r>
      <w:proofErr w:type="spellStart"/>
      <w:r w:rsidRPr="007A00D0">
        <w:rPr>
          <w:rFonts w:ascii="Times New Roman" w:hAnsi="Times New Roman" w:cs="Times New Roman"/>
          <w:sz w:val="24"/>
          <w:szCs w:val="24"/>
          <w:lang w:val="en-IN"/>
        </w:rPr>
        <w:t>Singhvi</w:t>
      </w:r>
      <w:proofErr w:type="spellEnd"/>
      <w:r w:rsidRPr="007A00D0">
        <w:rPr>
          <w:rFonts w:ascii="Times New Roman" w:hAnsi="Times New Roman" w:cs="Times New Roman"/>
          <w:sz w:val="24"/>
          <w:szCs w:val="24"/>
          <w:lang w:val="en-IN"/>
        </w:rPr>
        <w:t xml:space="preserve"> Ritu (2018). Consumers perception and Behaviour towards organic food: A systematic review of literature. Journal of Pharmacognosy and Phytochemistry, 7(2), 2152-2155.</w:t>
      </w:r>
    </w:p>
    <w:p w14:paraId="02BE546D" w14:textId="77777777" w:rsidR="00A34B98" w:rsidRPr="007A00D0" w:rsidRDefault="00A34B98" w:rsidP="009B7EED">
      <w:pPr>
        <w:pStyle w:val="ListParagraph"/>
        <w:spacing w:line="360" w:lineRule="auto"/>
        <w:ind w:left="142" w:right="-235"/>
        <w:jc w:val="both"/>
        <w:rPr>
          <w:rFonts w:ascii="Times New Roman" w:hAnsi="Times New Roman" w:cs="Times New Roman"/>
          <w:sz w:val="24"/>
          <w:szCs w:val="24"/>
          <w:lang w:val="en-IN"/>
        </w:rPr>
      </w:pPr>
    </w:p>
    <w:p w14:paraId="5AB990F8" w14:textId="77777777"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lang w:val="en-IN"/>
        </w:rPr>
        <w:t>Sharma Nidhi Ms. &amp; Bhatia Shweta (2019). Consumers’ Buying Behaviour towards Organic Food Products: A Review of the literature. Journal of the Gujarat Research Society, 21(14), 01-13.</w:t>
      </w:r>
    </w:p>
    <w:p w14:paraId="1BFB5CDB" w14:textId="77777777" w:rsidR="00A34B98" w:rsidRPr="007A00D0" w:rsidRDefault="00A34B98" w:rsidP="009B7EED">
      <w:pPr>
        <w:pStyle w:val="ListParagraph"/>
        <w:spacing w:line="360" w:lineRule="auto"/>
        <w:ind w:left="142" w:right="-235"/>
        <w:jc w:val="both"/>
        <w:rPr>
          <w:rFonts w:ascii="Times New Roman" w:hAnsi="Times New Roman" w:cs="Times New Roman"/>
          <w:sz w:val="24"/>
          <w:szCs w:val="24"/>
          <w:lang w:val="en-IN"/>
        </w:rPr>
      </w:pPr>
    </w:p>
    <w:p w14:paraId="1525F11D" w14:textId="77777777"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lang w:val="en-IN"/>
        </w:rPr>
        <w:t xml:space="preserve">Shrestha Kumar </w:t>
      </w:r>
      <w:proofErr w:type="spellStart"/>
      <w:r w:rsidRPr="007A00D0">
        <w:rPr>
          <w:rFonts w:ascii="Times New Roman" w:hAnsi="Times New Roman" w:cs="Times New Roman"/>
          <w:sz w:val="24"/>
          <w:szCs w:val="24"/>
          <w:lang w:val="en-IN"/>
        </w:rPr>
        <w:t>Sajeeb</w:t>
      </w:r>
      <w:proofErr w:type="spellEnd"/>
      <w:r w:rsidRPr="007A00D0">
        <w:rPr>
          <w:rFonts w:ascii="Times New Roman" w:hAnsi="Times New Roman" w:cs="Times New Roman"/>
          <w:sz w:val="24"/>
          <w:szCs w:val="24"/>
          <w:lang w:val="en-IN"/>
        </w:rPr>
        <w:t xml:space="preserve"> (2020).  Consumer Purchase Intention towards Organic Foods. Doi: https://doi.org/10.3126/md.v23i1.35542, 23(1), 37-54.</w:t>
      </w:r>
    </w:p>
    <w:p w14:paraId="6B9F97CF" w14:textId="77777777" w:rsidR="00A34B98" w:rsidRPr="007A00D0" w:rsidRDefault="00A34B98" w:rsidP="009B7EED">
      <w:pPr>
        <w:pStyle w:val="ListParagraph"/>
        <w:spacing w:line="360" w:lineRule="auto"/>
        <w:ind w:left="142" w:right="-235"/>
        <w:jc w:val="both"/>
        <w:rPr>
          <w:rFonts w:ascii="Times New Roman" w:hAnsi="Times New Roman" w:cs="Times New Roman"/>
          <w:sz w:val="24"/>
          <w:szCs w:val="24"/>
          <w:lang w:val="en-IN"/>
        </w:rPr>
      </w:pPr>
    </w:p>
    <w:p w14:paraId="648FDBD4" w14:textId="77777777"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lang w:val="en-IN"/>
        </w:rPr>
        <w:t>Singh Anupam (2022). Modelling the public attitude towards organic foods: a big data and text mining approach. Journal of Big Data, 9(2), 01-21.</w:t>
      </w:r>
    </w:p>
    <w:p w14:paraId="7DF14920" w14:textId="77777777" w:rsidR="00A34B98" w:rsidRPr="007A00D0" w:rsidRDefault="00A34B98" w:rsidP="009B7EED">
      <w:pPr>
        <w:pStyle w:val="ListParagraph"/>
        <w:spacing w:line="360" w:lineRule="auto"/>
        <w:ind w:left="142" w:right="-235"/>
        <w:jc w:val="both"/>
        <w:rPr>
          <w:rFonts w:ascii="Times New Roman" w:hAnsi="Times New Roman" w:cs="Times New Roman"/>
          <w:sz w:val="24"/>
          <w:szCs w:val="24"/>
          <w:lang w:val="en-IN"/>
        </w:rPr>
      </w:pPr>
    </w:p>
    <w:p w14:paraId="2C8F4D28" w14:textId="77777777"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lang w:val="en-IN"/>
        </w:rPr>
        <w:t xml:space="preserve">Singh Kumar Nitish &amp; </w:t>
      </w:r>
      <w:proofErr w:type="spellStart"/>
      <w:r w:rsidRPr="007A00D0">
        <w:rPr>
          <w:rFonts w:ascii="Times New Roman" w:hAnsi="Times New Roman" w:cs="Times New Roman"/>
          <w:sz w:val="24"/>
          <w:szCs w:val="24"/>
          <w:lang w:val="en-IN"/>
        </w:rPr>
        <w:t>Alagawadi</w:t>
      </w:r>
      <w:proofErr w:type="spellEnd"/>
      <w:r w:rsidRPr="007A00D0">
        <w:rPr>
          <w:rFonts w:ascii="Times New Roman" w:hAnsi="Times New Roman" w:cs="Times New Roman"/>
          <w:sz w:val="24"/>
          <w:szCs w:val="24"/>
          <w:lang w:val="en-IN"/>
        </w:rPr>
        <w:t xml:space="preserve"> M.V. Prof. (2020). Customer’s awareness towards Organic food products: An Empirical study. https://www.iimk.ac.in/research/markconf20/. ISBN: 978-93-5419-748-2, 01- 05.</w:t>
      </w:r>
    </w:p>
    <w:p w14:paraId="108FCD2D" w14:textId="77777777" w:rsidR="00A34B98" w:rsidRPr="007A00D0" w:rsidRDefault="00A34B98" w:rsidP="009B7EED">
      <w:pPr>
        <w:pStyle w:val="ListParagraph"/>
        <w:spacing w:line="360" w:lineRule="auto"/>
        <w:ind w:left="142" w:right="-235"/>
        <w:jc w:val="both"/>
        <w:rPr>
          <w:rFonts w:ascii="Times New Roman" w:hAnsi="Times New Roman" w:cs="Times New Roman"/>
          <w:sz w:val="24"/>
          <w:szCs w:val="24"/>
          <w:lang w:val="en-IN"/>
        </w:rPr>
      </w:pPr>
    </w:p>
    <w:p w14:paraId="77BF026C" w14:textId="77777777"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proofErr w:type="spellStart"/>
      <w:r w:rsidRPr="007A00D0">
        <w:rPr>
          <w:rFonts w:ascii="Times New Roman" w:hAnsi="Times New Roman" w:cs="Times New Roman"/>
          <w:sz w:val="24"/>
          <w:szCs w:val="24"/>
          <w:lang w:val="en-IN"/>
        </w:rPr>
        <w:t>Sulaiman</w:t>
      </w:r>
      <w:proofErr w:type="spellEnd"/>
      <w:r w:rsidRPr="007A00D0">
        <w:rPr>
          <w:rFonts w:ascii="Times New Roman" w:hAnsi="Times New Roman" w:cs="Times New Roman"/>
          <w:sz w:val="24"/>
          <w:szCs w:val="24"/>
          <w:lang w:val="en-IN"/>
        </w:rPr>
        <w:t xml:space="preserve"> </w:t>
      </w:r>
      <w:proofErr w:type="spellStart"/>
      <w:r w:rsidRPr="007A00D0">
        <w:rPr>
          <w:rFonts w:ascii="Times New Roman" w:hAnsi="Times New Roman" w:cs="Times New Roman"/>
          <w:sz w:val="24"/>
          <w:szCs w:val="24"/>
          <w:lang w:val="en-IN"/>
        </w:rPr>
        <w:t>Yaty</w:t>
      </w:r>
      <w:proofErr w:type="spellEnd"/>
      <w:r w:rsidRPr="007A00D0">
        <w:rPr>
          <w:rFonts w:ascii="Times New Roman" w:hAnsi="Times New Roman" w:cs="Times New Roman"/>
          <w:sz w:val="24"/>
          <w:szCs w:val="24"/>
          <w:lang w:val="en-IN"/>
        </w:rPr>
        <w:t xml:space="preserve">, </w:t>
      </w:r>
      <w:proofErr w:type="spellStart"/>
      <w:r w:rsidRPr="007A00D0">
        <w:rPr>
          <w:rFonts w:ascii="Times New Roman" w:hAnsi="Times New Roman" w:cs="Times New Roman"/>
          <w:sz w:val="24"/>
          <w:szCs w:val="24"/>
          <w:lang w:val="en-IN"/>
        </w:rPr>
        <w:t>Salimon</w:t>
      </w:r>
      <w:proofErr w:type="spellEnd"/>
      <w:r w:rsidRPr="007A00D0">
        <w:rPr>
          <w:rFonts w:ascii="Times New Roman" w:hAnsi="Times New Roman" w:cs="Times New Roman"/>
          <w:sz w:val="24"/>
          <w:szCs w:val="24"/>
          <w:lang w:val="en-IN"/>
        </w:rPr>
        <w:t xml:space="preserve"> Maruf (2020). Purchase Intention towards Organic Food among Undergraduate Students. </w:t>
      </w:r>
      <w:proofErr w:type="spellStart"/>
      <w:r w:rsidRPr="007A00D0">
        <w:rPr>
          <w:rFonts w:ascii="Times New Roman" w:hAnsi="Times New Roman" w:cs="Times New Roman"/>
          <w:sz w:val="24"/>
          <w:szCs w:val="24"/>
          <w:lang w:val="en-IN"/>
        </w:rPr>
        <w:t>Wseas</w:t>
      </w:r>
      <w:proofErr w:type="spellEnd"/>
      <w:r w:rsidRPr="007A00D0">
        <w:rPr>
          <w:rFonts w:ascii="Times New Roman" w:hAnsi="Times New Roman" w:cs="Times New Roman"/>
          <w:sz w:val="24"/>
          <w:szCs w:val="24"/>
          <w:lang w:val="en-IN"/>
        </w:rPr>
        <w:t xml:space="preserve"> Transactions on Environment and Development DOI: 10.37394/232015.2020.16.76, 734-743.</w:t>
      </w:r>
    </w:p>
    <w:p w14:paraId="75CCE995" w14:textId="77777777" w:rsidR="00A34B98" w:rsidRPr="007A00D0" w:rsidRDefault="00A34B98" w:rsidP="009B7EED">
      <w:pPr>
        <w:pStyle w:val="ListParagraph"/>
        <w:spacing w:line="360" w:lineRule="auto"/>
        <w:ind w:left="142" w:right="-235"/>
        <w:jc w:val="both"/>
        <w:rPr>
          <w:rFonts w:ascii="Times New Roman" w:hAnsi="Times New Roman" w:cs="Times New Roman"/>
          <w:sz w:val="24"/>
          <w:szCs w:val="24"/>
          <w:lang w:val="en-IN"/>
        </w:rPr>
      </w:pPr>
    </w:p>
    <w:p w14:paraId="5129FF2D" w14:textId="77777777"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proofErr w:type="spellStart"/>
      <w:r w:rsidRPr="007A00D0">
        <w:rPr>
          <w:rFonts w:ascii="Times New Roman" w:hAnsi="Times New Roman" w:cs="Times New Roman"/>
          <w:sz w:val="24"/>
          <w:szCs w:val="24"/>
          <w:lang w:val="en-IN"/>
        </w:rPr>
        <w:t>Tanishka</w:t>
      </w:r>
      <w:proofErr w:type="spellEnd"/>
      <w:r w:rsidRPr="007A00D0">
        <w:rPr>
          <w:rFonts w:ascii="Times New Roman" w:hAnsi="Times New Roman" w:cs="Times New Roman"/>
          <w:sz w:val="24"/>
          <w:szCs w:val="24"/>
          <w:lang w:val="en-IN"/>
        </w:rPr>
        <w:t xml:space="preserve"> Sai &amp; T. </w:t>
      </w:r>
      <w:proofErr w:type="spellStart"/>
      <w:r w:rsidRPr="007A00D0">
        <w:rPr>
          <w:rFonts w:ascii="Times New Roman" w:hAnsi="Times New Roman" w:cs="Times New Roman"/>
          <w:sz w:val="24"/>
          <w:szCs w:val="24"/>
          <w:lang w:val="en-IN"/>
        </w:rPr>
        <w:t>Mohanasundari</w:t>
      </w:r>
      <w:proofErr w:type="spellEnd"/>
      <w:r w:rsidRPr="007A00D0">
        <w:rPr>
          <w:rFonts w:ascii="Times New Roman" w:hAnsi="Times New Roman" w:cs="Times New Roman"/>
          <w:sz w:val="24"/>
          <w:szCs w:val="24"/>
          <w:lang w:val="en-IN"/>
        </w:rPr>
        <w:t xml:space="preserve"> (2021). Awareness and Preference towards Organic food products during Covid-19 pandemic in Andhra Pradesh. Journal of Research in Agriculture and Animal Science, 8(10), 01-09.</w:t>
      </w:r>
    </w:p>
    <w:p w14:paraId="532F398A" w14:textId="77777777" w:rsidR="00A34B98" w:rsidRPr="007A00D0" w:rsidRDefault="00A34B98" w:rsidP="009B7EED">
      <w:pPr>
        <w:pStyle w:val="ListParagraph"/>
        <w:spacing w:line="360" w:lineRule="auto"/>
        <w:ind w:left="142" w:right="-235"/>
        <w:jc w:val="both"/>
        <w:rPr>
          <w:rFonts w:ascii="Times New Roman" w:hAnsi="Times New Roman" w:cs="Times New Roman"/>
          <w:sz w:val="24"/>
          <w:szCs w:val="24"/>
          <w:lang w:val="en-IN"/>
        </w:rPr>
      </w:pPr>
    </w:p>
    <w:p w14:paraId="55BF34F4" w14:textId="77777777" w:rsidR="00A34B98" w:rsidRPr="009B7EED" w:rsidRDefault="00A34B98" w:rsidP="009B7EED">
      <w:pPr>
        <w:pStyle w:val="ListParagraph"/>
        <w:numPr>
          <w:ilvl w:val="0"/>
          <w:numId w:val="7"/>
        </w:numPr>
        <w:spacing w:line="360" w:lineRule="auto"/>
        <w:ind w:left="142" w:right="-235" w:hanging="426"/>
        <w:jc w:val="both"/>
        <w:rPr>
          <w:rFonts w:ascii="Times New Roman" w:hAnsi="Times New Roman" w:cs="Times New Roman"/>
          <w:bCs/>
          <w:sz w:val="24"/>
          <w:szCs w:val="24"/>
          <w:lang w:val="en-IN"/>
        </w:rPr>
      </w:pPr>
      <w:proofErr w:type="spellStart"/>
      <w:r w:rsidRPr="009B7EED">
        <w:rPr>
          <w:rFonts w:ascii="Times New Roman" w:hAnsi="Times New Roman" w:cs="Times New Roman"/>
          <w:sz w:val="24"/>
          <w:szCs w:val="24"/>
          <w:lang w:val="en-IN"/>
        </w:rPr>
        <w:t>Thamaraiselvi</w:t>
      </w:r>
      <w:proofErr w:type="spellEnd"/>
      <w:r w:rsidRPr="009B7EED">
        <w:rPr>
          <w:rFonts w:ascii="Times New Roman" w:hAnsi="Times New Roman" w:cs="Times New Roman"/>
          <w:sz w:val="24"/>
          <w:szCs w:val="24"/>
          <w:lang w:val="en-IN"/>
        </w:rPr>
        <w:t xml:space="preserve"> G., Rani S., Ramkumar M., </w:t>
      </w:r>
      <w:proofErr w:type="spellStart"/>
      <w:r w:rsidRPr="009B7EED">
        <w:rPr>
          <w:rFonts w:ascii="Times New Roman" w:hAnsi="Times New Roman" w:cs="Times New Roman"/>
          <w:sz w:val="24"/>
          <w:szCs w:val="24"/>
          <w:lang w:val="en-IN"/>
        </w:rPr>
        <w:t>Samundeeswari</w:t>
      </w:r>
      <w:proofErr w:type="spellEnd"/>
      <w:r w:rsidRPr="009B7EED">
        <w:rPr>
          <w:rFonts w:ascii="Times New Roman" w:hAnsi="Times New Roman" w:cs="Times New Roman"/>
          <w:sz w:val="24"/>
          <w:szCs w:val="24"/>
          <w:lang w:val="en-IN"/>
        </w:rPr>
        <w:t xml:space="preserve"> S. &amp; </w:t>
      </w:r>
      <w:proofErr w:type="spellStart"/>
      <w:r w:rsidRPr="009B7EED">
        <w:rPr>
          <w:rFonts w:ascii="Times New Roman" w:hAnsi="Times New Roman" w:cs="Times New Roman"/>
          <w:sz w:val="24"/>
          <w:szCs w:val="24"/>
          <w:lang w:val="en-IN"/>
        </w:rPr>
        <w:t>Pradeepa</w:t>
      </w:r>
      <w:proofErr w:type="spellEnd"/>
      <w:r w:rsidRPr="009B7EED">
        <w:rPr>
          <w:rFonts w:ascii="Times New Roman" w:hAnsi="Times New Roman" w:cs="Times New Roman"/>
          <w:sz w:val="24"/>
          <w:szCs w:val="24"/>
          <w:lang w:val="en-IN"/>
        </w:rPr>
        <w:t xml:space="preserve"> D. (2020</w:t>
      </w:r>
      <w:r w:rsidRPr="009B7EED">
        <w:rPr>
          <w:rFonts w:ascii="Times New Roman" w:hAnsi="Times New Roman" w:cs="Times New Roman"/>
          <w:bCs/>
          <w:sz w:val="24"/>
          <w:szCs w:val="24"/>
          <w:lang w:val="en-IN"/>
        </w:rPr>
        <w:t>). Consumers’ Preference towards the usage of Organic and Non - Organic food products. International Journal of Psychosocial Rehabilitation, 24(5), 2362-2366.</w:t>
      </w:r>
    </w:p>
    <w:p w14:paraId="235F5BF8" w14:textId="77777777" w:rsidR="00A34B98" w:rsidRPr="009B7EED" w:rsidRDefault="00A34B98" w:rsidP="009B7EED">
      <w:pPr>
        <w:pStyle w:val="ListParagraph"/>
        <w:spacing w:line="360" w:lineRule="auto"/>
        <w:ind w:left="142" w:right="-235"/>
        <w:jc w:val="both"/>
        <w:rPr>
          <w:rFonts w:ascii="Times New Roman" w:hAnsi="Times New Roman" w:cs="Times New Roman"/>
          <w:bCs/>
          <w:sz w:val="24"/>
          <w:szCs w:val="24"/>
          <w:lang w:val="en-IN"/>
        </w:rPr>
      </w:pPr>
    </w:p>
    <w:p w14:paraId="1C57FF14" w14:textId="77777777" w:rsidR="00A34B98" w:rsidRPr="009B7EED" w:rsidRDefault="00A34B98" w:rsidP="009B7EED">
      <w:pPr>
        <w:pStyle w:val="ListParagraph"/>
        <w:numPr>
          <w:ilvl w:val="0"/>
          <w:numId w:val="7"/>
        </w:numPr>
        <w:spacing w:line="360" w:lineRule="auto"/>
        <w:ind w:left="142" w:right="-235" w:hanging="426"/>
        <w:jc w:val="both"/>
        <w:rPr>
          <w:rFonts w:ascii="Times New Roman" w:hAnsi="Times New Roman" w:cs="Times New Roman"/>
          <w:bCs/>
          <w:sz w:val="24"/>
          <w:szCs w:val="24"/>
          <w:lang w:val="en-IN"/>
        </w:rPr>
      </w:pPr>
      <w:proofErr w:type="spellStart"/>
      <w:r w:rsidRPr="009B7EED">
        <w:rPr>
          <w:rFonts w:ascii="Times New Roman" w:hAnsi="Times New Roman" w:cs="Times New Roman"/>
          <w:bCs/>
          <w:sz w:val="24"/>
          <w:szCs w:val="24"/>
          <w:lang w:val="en-IN"/>
        </w:rPr>
        <w:lastRenderedPageBreak/>
        <w:t>Ueasangkomsate</w:t>
      </w:r>
      <w:proofErr w:type="spellEnd"/>
      <w:r w:rsidRPr="009B7EED">
        <w:rPr>
          <w:rFonts w:ascii="Times New Roman" w:hAnsi="Times New Roman" w:cs="Times New Roman"/>
          <w:bCs/>
          <w:sz w:val="24"/>
          <w:szCs w:val="24"/>
          <w:lang w:val="en-IN"/>
        </w:rPr>
        <w:t xml:space="preserve"> </w:t>
      </w:r>
      <w:proofErr w:type="spellStart"/>
      <w:r w:rsidRPr="009B7EED">
        <w:rPr>
          <w:rFonts w:ascii="Times New Roman" w:hAnsi="Times New Roman" w:cs="Times New Roman"/>
          <w:bCs/>
          <w:sz w:val="24"/>
          <w:szCs w:val="24"/>
          <w:lang w:val="en-IN"/>
        </w:rPr>
        <w:t>Pittawat</w:t>
      </w:r>
      <w:proofErr w:type="spellEnd"/>
      <w:r w:rsidRPr="009B7EED">
        <w:rPr>
          <w:rFonts w:ascii="Times New Roman" w:hAnsi="Times New Roman" w:cs="Times New Roman"/>
          <w:bCs/>
          <w:sz w:val="24"/>
          <w:szCs w:val="24"/>
          <w:lang w:val="en-IN"/>
        </w:rPr>
        <w:t xml:space="preserve"> &amp; </w:t>
      </w:r>
      <w:proofErr w:type="spellStart"/>
      <w:r w:rsidRPr="009B7EED">
        <w:rPr>
          <w:rFonts w:ascii="Times New Roman" w:hAnsi="Times New Roman" w:cs="Times New Roman"/>
          <w:bCs/>
          <w:sz w:val="24"/>
          <w:szCs w:val="24"/>
          <w:lang w:val="en-IN"/>
        </w:rPr>
        <w:t>Santiteerakul</w:t>
      </w:r>
      <w:proofErr w:type="spellEnd"/>
      <w:r w:rsidRPr="009B7EED">
        <w:rPr>
          <w:rFonts w:ascii="Times New Roman" w:hAnsi="Times New Roman" w:cs="Times New Roman"/>
          <w:bCs/>
          <w:sz w:val="24"/>
          <w:szCs w:val="24"/>
          <w:lang w:val="en-IN"/>
        </w:rPr>
        <w:t xml:space="preserve"> </w:t>
      </w:r>
      <w:proofErr w:type="spellStart"/>
      <w:r w:rsidRPr="009B7EED">
        <w:rPr>
          <w:rFonts w:ascii="Times New Roman" w:hAnsi="Times New Roman" w:cs="Times New Roman"/>
          <w:bCs/>
          <w:sz w:val="24"/>
          <w:szCs w:val="24"/>
          <w:lang w:val="en-IN"/>
        </w:rPr>
        <w:t>Salinee</w:t>
      </w:r>
      <w:proofErr w:type="spellEnd"/>
      <w:r w:rsidRPr="009B7EED">
        <w:rPr>
          <w:rFonts w:ascii="Times New Roman" w:hAnsi="Times New Roman" w:cs="Times New Roman"/>
          <w:bCs/>
          <w:sz w:val="24"/>
          <w:szCs w:val="24"/>
          <w:lang w:val="en-IN"/>
        </w:rPr>
        <w:t xml:space="preserve"> (2016). A study of consumers’ attitudes and intention to buy organic foods for sustainability. Procedia Environmental Sciences, 34(16), 423-430.</w:t>
      </w:r>
    </w:p>
    <w:p w14:paraId="76E16EC4" w14:textId="77777777" w:rsidR="00A34B98" w:rsidRPr="009B7EED" w:rsidRDefault="00A34B98" w:rsidP="009B7EED">
      <w:pPr>
        <w:pStyle w:val="ListParagraph"/>
        <w:spacing w:line="360" w:lineRule="auto"/>
        <w:ind w:left="142" w:right="-235"/>
        <w:jc w:val="both"/>
        <w:rPr>
          <w:rFonts w:ascii="Times New Roman" w:hAnsi="Times New Roman" w:cs="Times New Roman"/>
          <w:bCs/>
          <w:sz w:val="24"/>
          <w:szCs w:val="24"/>
          <w:lang w:val="en-IN"/>
        </w:rPr>
      </w:pPr>
    </w:p>
    <w:p w14:paraId="41634080" w14:textId="77777777" w:rsidR="00A34B98" w:rsidRPr="009B7EED" w:rsidRDefault="00A34B98" w:rsidP="009B7EED">
      <w:pPr>
        <w:pStyle w:val="ListParagraph"/>
        <w:numPr>
          <w:ilvl w:val="0"/>
          <w:numId w:val="7"/>
        </w:numPr>
        <w:spacing w:line="360" w:lineRule="auto"/>
        <w:ind w:left="142" w:right="-235" w:hanging="426"/>
        <w:jc w:val="both"/>
        <w:rPr>
          <w:rFonts w:ascii="Times New Roman" w:hAnsi="Times New Roman" w:cs="Times New Roman"/>
          <w:bCs/>
          <w:sz w:val="24"/>
          <w:szCs w:val="24"/>
          <w:lang w:val="en-IN"/>
        </w:rPr>
      </w:pPr>
      <w:r w:rsidRPr="009B7EED">
        <w:rPr>
          <w:rFonts w:ascii="Times New Roman" w:hAnsi="Times New Roman" w:cs="Times New Roman"/>
          <w:bCs/>
          <w:sz w:val="24"/>
          <w:szCs w:val="24"/>
          <w:lang w:val="en-IN"/>
        </w:rPr>
        <w:t>Vijayalakshmi R. &amp; Kennedy Hanuman S. (2020). A Study on Consumer’s choice of Organic products in Bangalore city.  International Journal for Research in Engineering Application &amp; Management (IJREAM), 5(11), 174-185.</w:t>
      </w:r>
    </w:p>
    <w:p w14:paraId="17AE4C8A" w14:textId="77777777" w:rsidR="009818DF" w:rsidRPr="009B7EED" w:rsidRDefault="009818DF" w:rsidP="009B7EED">
      <w:pPr>
        <w:spacing w:line="360" w:lineRule="auto"/>
        <w:jc w:val="both"/>
      </w:pPr>
    </w:p>
    <w:sectPr w:rsidR="009818DF" w:rsidRPr="009B7EED" w:rsidSect="009117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72248" w14:textId="77777777" w:rsidR="001C088A" w:rsidRDefault="001C088A" w:rsidP="00295199">
      <w:pPr>
        <w:spacing w:after="0" w:line="240" w:lineRule="auto"/>
      </w:pPr>
      <w:r>
        <w:separator/>
      </w:r>
    </w:p>
  </w:endnote>
  <w:endnote w:type="continuationSeparator" w:id="0">
    <w:p w14:paraId="0E2BA3CB" w14:textId="77777777" w:rsidR="001C088A" w:rsidRDefault="001C088A" w:rsidP="00295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93A80" w14:textId="77777777" w:rsidR="001C088A" w:rsidRDefault="001C088A" w:rsidP="00295199">
      <w:pPr>
        <w:spacing w:after="0" w:line="240" w:lineRule="auto"/>
      </w:pPr>
      <w:r>
        <w:separator/>
      </w:r>
    </w:p>
  </w:footnote>
  <w:footnote w:type="continuationSeparator" w:id="0">
    <w:p w14:paraId="348EB1DC" w14:textId="77777777" w:rsidR="001C088A" w:rsidRDefault="001C088A" w:rsidP="002951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00BE"/>
    <w:multiLevelType w:val="hybridMultilevel"/>
    <w:tmpl w:val="0C16FB8A"/>
    <w:lvl w:ilvl="0" w:tplc="6CF67FB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9F0407"/>
    <w:multiLevelType w:val="hybridMultilevel"/>
    <w:tmpl w:val="800CF28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E61642"/>
    <w:multiLevelType w:val="hybridMultilevel"/>
    <w:tmpl w:val="11D0AC9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53041C2"/>
    <w:multiLevelType w:val="hybridMultilevel"/>
    <w:tmpl w:val="FEBC249A"/>
    <w:lvl w:ilvl="0" w:tplc="4009000D">
      <w:start w:val="1"/>
      <w:numFmt w:val="bullet"/>
      <w:lvlText w:val=""/>
      <w:lvlJc w:val="left"/>
      <w:pPr>
        <w:ind w:left="3600" w:hanging="360"/>
      </w:pPr>
      <w:rPr>
        <w:rFonts w:ascii="Wingdings" w:hAnsi="Wingdings"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4" w15:restartNumberingAfterBreak="0">
    <w:nsid w:val="0A8E1376"/>
    <w:multiLevelType w:val="hybridMultilevel"/>
    <w:tmpl w:val="872E855C"/>
    <w:lvl w:ilvl="0" w:tplc="4009000D">
      <w:start w:val="1"/>
      <w:numFmt w:val="bullet"/>
      <w:lvlText w:val=""/>
      <w:lvlJc w:val="left"/>
      <w:pPr>
        <w:ind w:left="3600" w:hanging="360"/>
      </w:pPr>
      <w:rPr>
        <w:rFonts w:ascii="Wingdings" w:hAnsi="Wingdings"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5" w15:restartNumberingAfterBreak="0">
    <w:nsid w:val="1A3C2FCA"/>
    <w:multiLevelType w:val="hybridMultilevel"/>
    <w:tmpl w:val="435A45B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E153932"/>
    <w:multiLevelType w:val="hybridMultilevel"/>
    <w:tmpl w:val="FA8A0518"/>
    <w:lvl w:ilvl="0" w:tplc="4009000D">
      <w:start w:val="1"/>
      <w:numFmt w:val="bullet"/>
      <w:lvlText w:val=""/>
      <w:lvlJc w:val="left"/>
      <w:pPr>
        <w:ind w:left="3667" w:hanging="360"/>
      </w:pPr>
      <w:rPr>
        <w:rFonts w:ascii="Wingdings" w:hAnsi="Wingdings" w:hint="default"/>
      </w:rPr>
    </w:lvl>
    <w:lvl w:ilvl="1" w:tplc="40090003" w:tentative="1">
      <w:start w:val="1"/>
      <w:numFmt w:val="bullet"/>
      <w:lvlText w:val="o"/>
      <w:lvlJc w:val="left"/>
      <w:pPr>
        <w:ind w:left="4387" w:hanging="360"/>
      </w:pPr>
      <w:rPr>
        <w:rFonts w:ascii="Courier New" w:hAnsi="Courier New" w:cs="Courier New" w:hint="default"/>
      </w:rPr>
    </w:lvl>
    <w:lvl w:ilvl="2" w:tplc="40090005" w:tentative="1">
      <w:start w:val="1"/>
      <w:numFmt w:val="bullet"/>
      <w:lvlText w:val=""/>
      <w:lvlJc w:val="left"/>
      <w:pPr>
        <w:ind w:left="5107" w:hanging="360"/>
      </w:pPr>
      <w:rPr>
        <w:rFonts w:ascii="Wingdings" w:hAnsi="Wingdings" w:hint="default"/>
      </w:rPr>
    </w:lvl>
    <w:lvl w:ilvl="3" w:tplc="40090001" w:tentative="1">
      <w:start w:val="1"/>
      <w:numFmt w:val="bullet"/>
      <w:lvlText w:val=""/>
      <w:lvlJc w:val="left"/>
      <w:pPr>
        <w:ind w:left="5827" w:hanging="360"/>
      </w:pPr>
      <w:rPr>
        <w:rFonts w:ascii="Symbol" w:hAnsi="Symbol" w:hint="default"/>
      </w:rPr>
    </w:lvl>
    <w:lvl w:ilvl="4" w:tplc="40090003" w:tentative="1">
      <w:start w:val="1"/>
      <w:numFmt w:val="bullet"/>
      <w:lvlText w:val="o"/>
      <w:lvlJc w:val="left"/>
      <w:pPr>
        <w:ind w:left="6547" w:hanging="360"/>
      </w:pPr>
      <w:rPr>
        <w:rFonts w:ascii="Courier New" w:hAnsi="Courier New" w:cs="Courier New" w:hint="default"/>
      </w:rPr>
    </w:lvl>
    <w:lvl w:ilvl="5" w:tplc="40090005" w:tentative="1">
      <w:start w:val="1"/>
      <w:numFmt w:val="bullet"/>
      <w:lvlText w:val=""/>
      <w:lvlJc w:val="left"/>
      <w:pPr>
        <w:ind w:left="7267" w:hanging="360"/>
      </w:pPr>
      <w:rPr>
        <w:rFonts w:ascii="Wingdings" w:hAnsi="Wingdings" w:hint="default"/>
      </w:rPr>
    </w:lvl>
    <w:lvl w:ilvl="6" w:tplc="40090001" w:tentative="1">
      <w:start w:val="1"/>
      <w:numFmt w:val="bullet"/>
      <w:lvlText w:val=""/>
      <w:lvlJc w:val="left"/>
      <w:pPr>
        <w:ind w:left="7987" w:hanging="360"/>
      </w:pPr>
      <w:rPr>
        <w:rFonts w:ascii="Symbol" w:hAnsi="Symbol" w:hint="default"/>
      </w:rPr>
    </w:lvl>
    <w:lvl w:ilvl="7" w:tplc="40090003" w:tentative="1">
      <w:start w:val="1"/>
      <w:numFmt w:val="bullet"/>
      <w:lvlText w:val="o"/>
      <w:lvlJc w:val="left"/>
      <w:pPr>
        <w:ind w:left="8707" w:hanging="360"/>
      </w:pPr>
      <w:rPr>
        <w:rFonts w:ascii="Courier New" w:hAnsi="Courier New" w:cs="Courier New" w:hint="default"/>
      </w:rPr>
    </w:lvl>
    <w:lvl w:ilvl="8" w:tplc="40090005" w:tentative="1">
      <w:start w:val="1"/>
      <w:numFmt w:val="bullet"/>
      <w:lvlText w:val=""/>
      <w:lvlJc w:val="left"/>
      <w:pPr>
        <w:ind w:left="9427" w:hanging="360"/>
      </w:pPr>
      <w:rPr>
        <w:rFonts w:ascii="Wingdings" w:hAnsi="Wingdings" w:hint="default"/>
      </w:rPr>
    </w:lvl>
  </w:abstractNum>
  <w:abstractNum w:abstractNumId="7" w15:restartNumberingAfterBreak="0">
    <w:nsid w:val="1ECA69C1"/>
    <w:multiLevelType w:val="multilevel"/>
    <w:tmpl w:val="C7D85E80"/>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8" w15:restartNumberingAfterBreak="0">
    <w:nsid w:val="27686CB4"/>
    <w:multiLevelType w:val="multilevel"/>
    <w:tmpl w:val="00B8F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C65122"/>
    <w:multiLevelType w:val="hybridMultilevel"/>
    <w:tmpl w:val="0C46585A"/>
    <w:lvl w:ilvl="0" w:tplc="4FC0FF1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B5F27A5"/>
    <w:multiLevelType w:val="multilevel"/>
    <w:tmpl w:val="2FC630F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F27359A"/>
    <w:multiLevelType w:val="hybridMultilevel"/>
    <w:tmpl w:val="2A6CC35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0E87BFB"/>
    <w:multiLevelType w:val="hybridMultilevel"/>
    <w:tmpl w:val="1B247C8E"/>
    <w:lvl w:ilvl="0" w:tplc="4009000D">
      <w:start w:val="1"/>
      <w:numFmt w:val="bullet"/>
      <w:lvlText w:val=""/>
      <w:lvlJc w:val="left"/>
      <w:pPr>
        <w:ind w:left="3600" w:hanging="360"/>
      </w:pPr>
      <w:rPr>
        <w:rFonts w:ascii="Wingdings" w:hAnsi="Wingdings"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13" w15:restartNumberingAfterBreak="0">
    <w:nsid w:val="32D263E9"/>
    <w:multiLevelType w:val="hybridMultilevel"/>
    <w:tmpl w:val="73E21EAE"/>
    <w:lvl w:ilvl="0" w:tplc="4009000D">
      <w:start w:val="1"/>
      <w:numFmt w:val="bullet"/>
      <w:lvlText w:val=""/>
      <w:lvlJc w:val="left"/>
      <w:pPr>
        <w:ind w:left="3466" w:hanging="360"/>
      </w:pPr>
      <w:rPr>
        <w:rFonts w:ascii="Wingdings" w:hAnsi="Wingdings" w:hint="default"/>
      </w:rPr>
    </w:lvl>
    <w:lvl w:ilvl="1" w:tplc="40090003" w:tentative="1">
      <w:start w:val="1"/>
      <w:numFmt w:val="bullet"/>
      <w:lvlText w:val="o"/>
      <w:lvlJc w:val="left"/>
      <w:pPr>
        <w:ind w:left="4186" w:hanging="360"/>
      </w:pPr>
      <w:rPr>
        <w:rFonts w:ascii="Courier New" w:hAnsi="Courier New" w:cs="Courier New" w:hint="default"/>
      </w:rPr>
    </w:lvl>
    <w:lvl w:ilvl="2" w:tplc="40090005" w:tentative="1">
      <w:start w:val="1"/>
      <w:numFmt w:val="bullet"/>
      <w:lvlText w:val=""/>
      <w:lvlJc w:val="left"/>
      <w:pPr>
        <w:ind w:left="4906" w:hanging="360"/>
      </w:pPr>
      <w:rPr>
        <w:rFonts w:ascii="Wingdings" w:hAnsi="Wingdings" w:hint="default"/>
      </w:rPr>
    </w:lvl>
    <w:lvl w:ilvl="3" w:tplc="40090001" w:tentative="1">
      <w:start w:val="1"/>
      <w:numFmt w:val="bullet"/>
      <w:lvlText w:val=""/>
      <w:lvlJc w:val="left"/>
      <w:pPr>
        <w:ind w:left="5626" w:hanging="360"/>
      </w:pPr>
      <w:rPr>
        <w:rFonts w:ascii="Symbol" w:hAnsi="Symbol" w:hint="default"/>
      </w:rPr>
    </w:lvl>
    <w:lvl w:ilvl="4" w:tplc="40090003" w:tentative="1">
      <w:start w:val="1"/>
      <w:numFmt w:val="bullet"/>
      <w:lvlText w:val="o"/>
      <w:lvlJc w:val="left"/>
      <w:pPr>
        <w:ind w:left="6346" w:hanging="360"/>
      </w:pPr>
      <w:rPr>
        <w:rFonts w:ascii="Courier New" w:hAnsi="Courier New" w:cs="Courier New" w:hint="default"/>
      </w:rPr>
    </w:lvl>
    <w:lvl w:ilvl="5" w:tplc="40090005" w:tentative="1">
      <w:start w:val="1"/>
      <w:numFmt w:val="bullet"/>
      <w:lvlText w:val=""/>
      <w:lvlJc w:val="left"/>
      <w:pPr>
        <w:ind w:left="7066" w:hanging="360"/>
      </w:pPr>
      <w:rPr>
        <w:rFonts w:ascii="Wingdings" w:hAnsi="Wingdings" w:hint="default"/>
      </w:rPr>
    </w:lvl>
    <w:lvl w:ilvl="6" w:tplc="40090001" w:tentative="1">
      <w:start w:val="1"/>
      <w:numFmt w:val="bullet"/>
      <w:lvlText w:val=""/>
      <w:lvlJc w:val="left"/>
      <w:pPr>
        <w:ind w:left="7786" w:hanging="360"/>
      </w:pPr>
      <w:rPr>
        <w:rFonts w:ascii="Symbol" w:hAnsi="Symbol" w:hint="default"/>
      </w:rPr>
    </w:lvl>
    <w:lvl w:ilvl="7" w:tplc="40090003" w:tentative="1">
      <w:start w:val="1"/>
      <w:numFmt w:val="bullet"/>
      <w:lvlText w:val="o"/>
      <w:lvlJc w:val="left"/>
      <w:pPr>
        <w:ind w:left="8506" w:hanging="360"/>
      </w:pPr>
      <w:rPr>
        <w:rFonts w:ascii="Courier New" w:hAnsi="Courier New" w:cs="Courier New" w:hint="default"/>
      </w:rPr>
    </w:lvl>
    <w:lvl w:ilvl="8" w:tplc="40090005" w:tentative="1">
      <w:start w:val="1"/>
      <w:numFmt w:val="bullet"/>
      <w:lvlText w:val=""/>
      <w:lvlJc w:val="left"/>
      <w:pPr>
        <w:ind w:left="9226" w:hanging="360"/>
      </w:pPr>
      <w:rPr>
        <w:rFonts w:ascii="Wingdings" w:hAnsi="Wingdings" w:hint="default"/>
      </w:rPr>
    </w:lvl>
  </w:abstractNum>
  <w:abstractNum w:abstractNumId="14" w15:restartNumberingAfterBreak="0">
    <w:nsid w:val="4B2B0766"/>
    <w:multiLevelType w:val="hybridMultilevel"/>
    <w:tmpl w:val="2D48AED8"/>
    <w:lvl w:ilvl="0" w:tplc="4009000D">
      <w:start w:val="1"/>
      <w:numFmt w:val="bullet"/>
      <w:lvlText w:val=""/>
      <w:lvlJc w:val="left"/>
      <w:pPr>
        <w:ind w:left="3466" w:hanging="360"/>
      </w:pPr>
      <w:rPr>
        <w:rFonts w:ascii="Wingdings" w:hAnsi="Wingdings" w:hint="default"/>
      </w:rPr>
    </w:lvl>
    <w:lvl w:ilvl="1" w:tplc="40090003" w:tentative="1">
      <w:start w:val="1"/>
      <w:numFmt w:val="bullet"/>
      <w:lvlText w:val="o"/>
      <w:lvlJc w:val="left"/>
      <w:pPr>
        <w:ind w:left="4186" w:hanging="360"/>
      </w:pPr>
      <w:rPr>
        <w:rFonts w:ascii="Courier New" w:hAnsi="Courier New" w:cs="Courier New" w:hint="default"/>
      </w:rPr>
    </w:lvl>
    <w:lvl w:ilvl="2" w:tplc="40090005" w:tentative="1">
      <w:start w:val="1"/>
      <w:numFmt w:val="bullet"/>
      <w:lvlText w:val=""/>
      <w:lvlJc w:val="left"/>
      <w:pPr>
        <w:ind w:left="4906" w:hanging="360"/>
      </w:pPr>
      <w:rPr>
        <w:rFonts w:ascii="Wingdings" w:hAnsi="Wingdings" w:hint="default"/>
      </w:rPr>
    </w:lvl>
    <w:lvl w:ilvl="3" w:tplc="40090001" w:tentative="1">
      <w:start w:val="1"/>
      <w:numFmt w:val="bullet"/>
      <w:lvlText w:val=""/>
      <w:lvlJc w:val="left"/>
      <w:pPr>
        <w:ind w:left="5626" w:hanging="360"/>
      </w:pPr>
      <w:rPr>
        <w:rFonts w:ascii="Symbol" w:hAnsi="Symbol" w:hint="default"/>
      </w:rPr>
    </w:lvl>
    <w:lvl w:ilvl="4" w:tplc="40090003" w:tentative="1">
      <w:start w:val="1"/>
      <w:numFmt w:val="bullet"/>
      <w:lvlText w:val="o"/>
      <w:lvlJc w:val="left"/>
      <w:pPr>
        <w:ind w:left="6346" w:hanging="360"/>
      </w:pPr>
      <w:rPr>
        <w:rFonts w:ascii="Courier New" w:hAnsi="Courier New" w:cs="Courier New" w:hint="default"/>
      </w:rPr>
    </w:lvl>
    <w:lvl w:ilvl="5" w:tplc="40090005" w:tentative="1">
      <w:start w:val="1"/>
      <w:numFmt w:val="bullet"/>
      <w:lvlText w:val=""/>
      <w:lvlJc w:val="left"/>
      <w:pPr>
        <w:ind w:left="7066" w:hanging="360"/>
      </w:pPr>
      <w:rPr>
        <w:rFonts w:ascii="Wingdings" w:hAnsi="Wingdings" w:hint="default"/>
      </w:rPr>
    </w:lvl>
    <w:lvl w:ilvl="6" w:tplc="40090001" w:tentative="1">
      <w:start w:val="1"/>
      <w:numFmt w:val="bullet"/>
      <w:lvlText w:val=""/>
      <w:lvlJc w:val="left"/>
      <w:pPr>
        <w:ind w:left="7786" w:hanging="360"/>
      </w:pPr>
      <w:rPr>
        <w:rFonts w:ascii="Symbol" w:hAnsi="Symbol" w:hint="default"/>
      </w:rPr>
    </w:lvl>
    <w:lvl w:ilvl="7" w:tplc="40090003" w:tentative="1">
      <w:start w:val="1"/>
      <w:numFmt w:val="bullet"/>
      <w:lvlText w:val="o"/>
      <w:lvlJc w:val="left"/>
      <w:pPr>
        <w:ind w:left="8506" w:hanging="360"/>
      </w:pPr>
      <w:rPr>
        <w:rFonts w:ascii="Courier New" w:hAnsi="Courier New" w:cs="Courier New" w:hint="default"/>
      </w:rPr>
    </w:lvl>
    <w:lvl w:ilvl="8" w:tplc="40090005" w:tentative="1">
      <w:start w:val="1"/>
      <w:numFmt w:val="bullet"/>
      <w:lvlText w:val=""/>
      <w:lvlJc w:val="left"/>
      <w:pPr>
        <w:ind w:left="9226" w:hanging="360"/>
      </w:pPr>
      <w:rPr>
        <w:rFonts w:ascii="Wingdings" w:hAnsi="Wingdings" w:hint="default"/>
      </w:rPr>
    </w:lvl>
  </w:abstractNum>
  <w:abstractNum w:abstractNumId="15" w15:restartNumberingAfterBreak="0">
    <w:nsid w:val="4C5D3F1C"/>
    <w:multiLevelType w:val="hybridMultilevel"/>
    <w:tmpl w:val="C90A3B3C"/>
    <w:lvl w:ilvl="0" w:tplc="4009000D">
      <w:start w:val="1"/>
      <w:numFmt w:val="bullet"/>
      <w:lvlText w:val=""/>
      <w:lvlJc w:val="left"/>
      <w:pPr>
        <w:ind w:left="436" w:hanging="360"/>
      </w:pPr>
      <w:rPr>
        <w:rFonts w:ascii="Wingdings" w:hAnsi="Wingdings"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16" w15:restartNumberingAfterBreak="0">
    <w:nsid w:val="53552258"/>
    <w:multiLevelType w:val="multilevel"/>
    <w:tmpl w:val="96688EA4"/>
    <w:lvl w:ilvl="0">
      <w:start w:val="4"/>
      <w:numFmt w:val="decimal"/>
      <w:lvlText w:val="%1"/>
      <w:lvlJc w:val="left"/>
      <w:pPr>
        <w:ind w:left="600" w:hanging="600"/>
      </w:pPr>
      <w:rPr>
        <w:rFonts w:hint="default"/>
      </w:rPr>
    </w:lvl>
    <w:lvl w:ilvl="1">
      <w:start w:val="2"/>
      <w:numFmt w:val="decimal"/>
      <w:lvlText w:val="%1.%2"/>
      <w:lvlJc w:val="left"/>
      <w:pPr>
        <w:ind w:left="529" w:hanging="600"/>
      </w:pPr>
      <w:rPr>
        <w:rFonts w:hint="default"/>
      </w:rPr>
    </w:lvl>
    <w:lvl w:ilvl="2">
      <w:start w:val="11"/>
      <w:numFmt w:val="decimal"/>
      <w:lvlText w:val="%1.%2.%3"/>
      <w:lvlJc w:val="left"/>
      <w:pPr>
        <w:ind w:left="578" w:hanging="720"/>
      </w:pPr>
      <w:rPr>
        <w:rFonts w:hint="default"/>
      </w:rPr>
    </w:lvl>
    <w:lvl w:ilvl="3">
      <w:start w:val="1"/>
      <w:numFmt w:val="decimal"/>
      <w:lvlText w:val="%1.%2.%3.%4"/>
      <w:lvlJc w:val="left"/>
      <w:pPr>
        <w:ind w:left="507" w:hanging="72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725" w:hanging="108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943" w:hanging="1440"/>
      </w:pPr>
      <w:rPr>
        <w:rFonts w:hint="default"/>
      </w:rPr>
    </w:lvl>
    <w:lvl w:ilvl="8">
      <w:start w:val="1"/>
      <w:numFmt w:val="decimal"/>
      <w:lvlText w:val="%1.%2.%3.%4.%5.%6.%7.%8.%9"/>
      <w:lvlJc w:val="left"/>
      <w:pPr>
        <w:ind w:left="1232" w:hanging="1800"/>
      </w:pPr>
      <w:rPr>
        <w:rFonts w:hint="default"/>
      </w:rPr>
    </w:lvl>
  </w:abstractNum>
  <w:abstractNum w:abstractNumId="17" w15:restartNumberingAfterBreak="0">
    <w:nsid w:val="5ECD1B9E"/>
    <w:multiLevelType w:val="multilevel"/>
    <w:tmpl w:val="485A352C"/>
    <w:lvl w:ilvl="0">
      <w:start w:val="4"/>
      <w:numFmt w:val="decimal"/>
      <w:lvlText w:val="%1"/>
      <w:lvlJc w:val="left"/>
      <w:pPr>
        <w:ind w:left="600" w:hanging="600"/>
      </w:pPr>
      <w:rPr>
        <w:rFonts w:hint="default"/>
      </w:rPr>
    </w:lvl>
    <w:lvl w:ilvl="1">
      <w:start w:val="2"/>
      <w:numFmt w:val="decimal"/>
      <w:lvlText w:val="%1.%2"/>
      <w:lvlJc w:val="left"/>
      <w:pPr>
        <w:ind w:left="889" w:hanging="600"/>
      </w:pPr>
      <w:rPr>
        <w:rFonts w:hint="default"/>
      </w:rPr>
    </w:lvl>
    <w:lvl w:ilvl="2">
      <w:start w:val="14"/>
      <w:numFmt w:val="decimal"/>
      <w:lvlText w:val="%1.%2.%3"/>
      <w:lvlJc w:val="left"/>
      <w:pPr>
        <w:ind w:left="1298" w:hanging="720"/>
      </w:pPr>
      <w:rPr>
        <w:rFonts w:hint="default"/>
      </w:rPr>
    </w:lvl>
    <w:lvl w:ilvl="3">
      <w:start w:val="1"/>
      <w:numFmt w:val="decimal"/>
      <w:lvlText w:val="%1.%2.%3.%4"/>
      <w:lvlJc w:val="left"/>
      <w:pPr>
        <w:ind w:left="1587" w:hanging="720"/>
      </w:pPr>
      <w:rPr>
        <w:rFonts w:hint="default"/>
      </w:rPr>
    </w:lvl>
    <w:lvl w:ilvl="4">
      <w:start w:val="1"/>
      <w:numFmt w:val="decimal"/>
      <w:lvlText w:val="%1.%2.%3.%4.%5"/>
      <w:lvlJc w:val="left"/>
      <w:pPr>
        <w:ind w:left="2236" w:hanging="1080"/>
      </w:pPr>
      <w:rPr>
        <w:rFonts w:hint="default"/>
      </w:rPr>
    </w:lvl>
    <w:lvl w:ilvl="5">
      <w:start w:val="1"/>
      <w:numFmt w:val="decimal"/>
      <w:lvlText w:val="%1.%2.%3.%4.%5.%6"/>
      <w:lvlJc w:val="left"/>
      <w:pPr>
        <w:ind w:left="2525" w:hanging="1080"/>
      </w:pPr>
      <w:rPr>
        <w:rFonts w:hint="default"/>
      </w:rPr>
    </w:lvl>
    <w:lvl w:ilvl="6">
      <w:start w:val="1"/>
      <w:numFmt w:val="decimal"/>
      <w:lvlText w:val="%1.%2.%3.%4.%5.%6.%7"/>
      <w:lvlJc w:val="left"/>
      <w:pPr>
        <w:ind w:left="3174" w:hanging="1440"/>
      </w:pPr>
      <w:rPr>
        <w:rFonts w:hint="default"/>
      </w:rPr>
    </w:lvl>
    <w:lvl w:ilvl="7">
      <w:start w:val="1"/>
      <w:numFmt w:val="decimal"/>
      <w:lvlText w:val="%1.%2.%3.%4.%5.%6.%7.%8"/>
      <w:lvlJc w:val="left"/>
      <w:pPr>
        <w:ind w:left="3463" w:hanging="1440"/>
      </w:pPr>
      <w:rPr>
        <w:rFonts w:hint="default"/>
      </w:rPr>
    </w:lvl>
    <w:lvl w:ilvl="8">
      <w:start w:val="1"/>
      <w:numFmt w:val="decimal"/>
      <w:lvlText w:val="%1.%2.%3.%4.%5.%6.%7.%8.%9"/>
      <w:lvlJc w:val="left"/>
      <w:pPr>
        <w:ind w:left="4112" w:hanging="1800"/>
      </w:pPr>
      <w:rPr>
        <w:rFonts w:hint="default"/>
      </w:rPr>
    </w:lvl>
  </w:abstractNum>
  <w:abstractNum w:abstractNumId="18" w15:restartNumberingAfterBreak="0">
    <w:nsid w:val="70A00C7B"/>
    <w:multiLevelType w:val="multilevel"/>
    <w:tmpl w:val="F716D1D0"/>
    <w:lvl w:ilvl="0">
      <w:start w:val="4"/>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9" w15:restartNumberingAfterBreak="0">
    <w:nsid w:val="783D170C"/>
    <w:multiLevelType w:val="hybridMultilevel"/>
    <w:tmpl w:val="C4441EC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306713307">
    <w:abstractNumId w:val="7"/>
  </w:num>
  <w:num w:numId="2" w16cid:durableId="1238519973">
    <w:abstractNumId w:val="9"/>
  </w:num>
  <w:num w:numId="3" w16cid:durableId="267928821">
    <w:abstractNumId w:val="2"/>
  </w:num>
  <w:num w:numId="4" w16cid:durableId="579756218">
    <w:abstractNumId w:val="0"/>
  </w:num>
  <w:num w:numId="5" w16cid:durableId="2008442011">
    <w:abstractNumId w:val="8"/>
  </w:num>
  <w:num w:numId="6" w16cid:durableId="192958825">
    <w:abstractNumId w:val="5"/>
  </w:num>
  <w:num w:numId="7" w16cid:durableId="1685353139">
    <w:abstractNumId w:val="12"/>
  </w:num>
  <w:num w:numId="8" w16cid:durableId="1568759089">
    <w:abstractNumId w:val="3"/>
  </w:num>
  <w:num w:numId="9" w16cid:durableId="2091269184">
    <w:abstractNumId w:val="4"/>
  </w:num>
  <w:num w:numId="10" w16cid:durableId="645743912">
    <w:abstractNumId w:val="11"/>
  </w:num>
  <w:num w:numId="11" w16cid:durableId="1584416284">
    <w:abstractNumId w:val="13"/>
  </w:num>
  <w:num w:numId="12" w16cid:durableId="1835803987">
    <w:abstractNumId w:val="15"/>
  </w:num>
  <w:num w:numId="13" w16cid:durableId="339115909">
    <w:abstractNumId w:val="6"/>
  </w:num>
  <w:num w:numId="14" w16cid:durableId="1868759564">
    <w:abstractNumId w:val="14"/>
  </w:num>
  <w:num w:numId="15" w16cid:durableId="670304036">
    <w:abstractNumId w:val="18"/>
  </w:num>
  <w:num w:numId="16" w16cid:durableId="599145645">
    <w:abstractNumId w:val="10"/>
  </w:num>
  <w:num w:numId="17" w16cid:durableId="1991058696">
    <w:abstractNumId w:val="16"/>
  </w:num>
  <w:num w:numId="18" w16cid:durableId="1449473570">
    <w:abstractNumId w:val="17"/>
  </w:num>
  <w:num w:numId="19" w16cid:durableId="2018147376">
    <w:abstractNumId w:val="19"/>
  </w:num>
  <w:num w:numId="20" w16cid:durableId="1355810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E20"/>
    <w:rsid w:val="00017C71"/>
    <w:rsid w:val="00033319"/>
    <w:rsid w:val="00093C37"/>
    <w:rsid w:val="0010126D"/>
    <w:rsid w:val="001C088A"/>
    <w:rsid w:val="001D215B"/>
    <w:rsid w:val="00205EE9"/>
    <w:rsid w:val="00217C48"/>
    <w:rsid w:val="0022589B"/>
    <w:rsid w:val="00244C70"/>
    <w:rsid w:val="00295199"/>
    <w:rsid w:val="002A2C0A"/>
    <w:rsid w:val="002B367C"/>
    <w:rsid w:val="003362CF"/>
    <w:rsid w:val="00337C3E"/>
    <w:rsid w:val="0036401D"/>
    <w:rsid w:val="00445053"/>
    <w:rsid w:val="00481066"/>
    <w:rsid w:val="004A55BC"/>
    <w:rsid w:val="004B7A10"/>
    <w:rsid w:val="004D2124"/>
    <w:rsid w:val="00503B29"/>
    <w:rsid w:val="005A3E90"/>
    <w:rsid w:val="005B05DF"/>
    <w:rsid w:val="005C4C6F"/>
    <w:rsid w:val="005F7C9C"/>
    <w:rsid w:val="00616CA4"/>
    <w:rsid w:val="006518DF"/>
    <w:rsid w:val="006718EC"/>
    <w:rsid w:val="00673937"/>
    <w:rsid w:val="006825A5"/>
    <w:rsid w:val="006B5614"/>
    <w:rsid w:val="006B5A65"/>
    <w:rsid w:val="006B66DE"/>
    <w:rsid w:val="00775173"/>
    <w:rsid w:val="00794A15"/>
    <w:rsid w:val="007A00D0"/>
    <w:rsid w:val="007C73EE"/>
    <w:rsid w:val="007D4928"/>
    <w:rsid w:val="007E5A30"/>
    <w:rsid w:val="007F0A64"/>
    <w:rsid w:val="0080107A"/>
    <w:rsid w:val="00845678"/>
    <w:rsid w:val="0089190E"/>
    <w:rsid w:val="008A7869"/>
    <w:rsid w:val="008C6B01"/>
    <w:rsid w:val="008D3F34"/>
    <w:rsid w:val="00911712"/>
    <w:rsid w:val="0092411E"/>
    <w:rsid w:val="009529D2"/>
    <w:rsid w:val="009818DF"/>
    <w:rsid w:val="00992C4A"/>
    <w:rsid w:val="009B7EED"/>
    <w:rsid w:val="009C7BA7"/>
    <w:rsid w:val="009F1BC6"/>
    <w:rsid w:val="009F461B"/>
    <w:rsid w:val="00A04323"/>
    <w:rsid w:val="00A34B98"/>
    <w:rsid w:val="00A366C1"/>
    <w:rsid w:val="00A66B07"/>
    <w:rsid w:val="00AC50EA"/>
    <w:rsid w:val="00AF44D4"/>
    <w:rsid w:val="00B26D51"/>
    <w:rsid w:val="00B65FCC"/>
    <w:rsid w:val="00B70ACD"/>
    <w:rsid w:val="00B77453"/>
    <w:rsid w:val="00B87D12"/>
    <w:rsid w:val="00C86DE7"/>
    <w:rsid w:val="00D169A7"/>
    <w:rsid w:val="00D74B14"/>
    <w:rsid w:val="00DA4095"/>
    <w:rsid w:val="00E27C76"/>
    <w:rsid w:val="00E362D0"/>
    <w:rsid w:val="00E74126"/>
    <w:rsid w:val="00E74C84"/>
    <w:rsid w:val="00EA3593"/>
    <w:rsid w:val="00EB6A3C"/>
    <w:rsid w:val="00EB6F1B"/>
    <w:rsid w:val="00EE77E7"/>
    <w:rsid w:val="00F36294"/>
    <w:rsid w:val="00F46E20"/>
    <w:rsid w:val="00FB3055"/>
    <w:rsid w:val="00FF25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1FC34"/>
  <w15:chartTrackingRefBased/>
  <w15:docId w15:val="{E17A4C18-7298-46CD-91BC-914C7282E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360" w:lineRule="auto"/>
        <w:ind w:left="-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E20"/>
    <w:pPr>
      <w:spacing w:after="200" w:line="276" w:lineRule="auto"/>
      <w:ind w:left="0"/>
    </w:pPr>
    <w:rPr>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6E20"/>
    <w:pPr>
      <w:ind w:left="720"/>
      <w:contextualSpacing/>
    </w:pPr>
  </w:style>
  <w:style w:type="table" w:styleId="TableGrid">
    <w:name w:val="Table Grid"/>
    <w:basedOn w:val="TableNormal"/>
    <w:uiPriority w:val="59"/>
    <w:rsid w:val="00A34B98"/>
    <w:pPr>
      <w:spacing w:after="0" w:line="240" w:lineRule="auto"/>
      <w:ind w:left="0"/>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4B98"/>
    <w:rPr>
      <w:color w:val="0563C1" w:themeColor="hyperlink"/>
      <w:u w:val="single"/>
    </w:rPr>
  </w:style>
  <w:style w:type="paragraph" w:styleId="Header">
    <w:name w:val="header"/>
    <w:basedOn w:val="Normal"/>
    <w:link w:val="HeaderChar"/>
    <w:uiPriority w:val="99"/>
    <w:unhideWhenUsed/>
    <w:rsid w:val="002951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199"/>
    <w:rPr>
      <w:kern w:val="0"/>
      <w:lang w:val="en-US"/>
      <w14:ligatures w14:val="none"/>
    </w:rPr>
  </w:style>
  <w:style w:type="paragraph" w:styleId="Footer">
    <w:name w:val="footer"/>
    <w:basedOn w:val="Normal"/>
    <w:link w:val="FooterChar"/>
    <w:uiPriority w:val="99"/>
    <w:unhideWhenUsed/>
    <w:rsid w:val="002951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199"/>
    <w:rPr>
      <w:kern w:val="0"/>
      <w:lang w:val="en-US"/>
      <w14:ligatures w14:val="none"/>
    </w:rPr>
  </w:style>
  <w:style w:type="paragraph" w:styleId="NormalWeb">
    <w:name w:val="Normal (Web)"/>
    <w:basedOn w:val="Normal"/>
    <w:uiPriority w:val="99"/>
    <w:semiHidden/>
    <w:unhideWhenUsed/>
    <w:rsid w:val="006518D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z-TopofForm">
    <w:name w:val="HTML Top of Form"/>
    <w:basedOn w:val="Normal"/>
    <w:next w:val="Normal"/>
    <w:link w:val="z-TopofFormChar"/>
    <w:hidden/>
    <w:uiPriority w:val="99"/>
    <w:semiHidden/>
    <w:unhideWhenUsed/>
    <w:rsid w:val="006518DF"/>
    <w:pPr>
      <w:pBdr>
        <w:bottom w:val="single" w:sz="6" w:space="1" w:color="auto"/>
      </w:pBdr>
      <w:spacing w:after="0" w:line="240" w:lineRule="auto"/>
      <w:jc w:val="cente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6518DF"/>
    <w:rPr>
      <w:rFonts w:ascii="Arial" w:eastAsia="Times New Roman" w:hAnsi="Arial" w:cs="Arial"/>
      <w:vanish/>
      <w:kern w:val="0"/>
      <w:sz w:val="16"/>
      <w:szCs w:val="16"/>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574306">
      <w:bodyDiv w:val="1"/>
      <w:marLeft w:val="0"/>
      <w:marRight w:val="0"/>
      <w:marTop w:val="0"/>
      <w:marBottom w:val="0"/>
      <w:divBdr>
        <w:top w:val="none" w:sz="0" w:space="0" w:color="auto"/>
        <w:left w:val="none" w:sz="0" w:space="0" w:color="auto"/>
        <w:bottom w:val="none" w:sz="0" w:space="0" w:color="auto"/>
        <w:right w:val="none" w:sz="0" w:space="0" w:color="auto"/>
      </w:divBdr>
      <w:divsChild>
        <w:div w:id="1341468115">
          <w:marLeft w:val="0"/>
          <w:marRight w:val="0"/>
          <w:marTop w:val="0"/>
          <w:marBottom w:val="0"/>
          <w:divBdr>
            <w:top w:val="single" w:sz="2" w:space="0" w:color="auto"/>
            <w:left w:val="single" w:sz="2" w:space="0" w:color="auto"/>
            <w:bottom w:val="single" w:sz="6" w:space="0" w:color="auto"/>
            <w:right w:val="single" w:sz="2" w:space="0" w:color="auto"/>
          </w:divBdr>
          <w:divsChild>
            <w:div w:id="1619487463">
              <w:marLeft w:val="0"/>
              <w:marRight w:val="0"/>
              <w:marTop w:val="100"/>
              <w:marBottom w:val="100"/>
              <w:divBdr>
                <w:top w:val="single" w:sz="2" w:space="0" w:color="D9D9E3"/>
                <w:left w:val="single" w:sz="2" w:space="0" w:color="D9D9E3"/>
                <w:bottom w:val="single" w:sz="2" w:space="0" w:color="D9D9E3"/>
                <w:right w:val="single" w:sz="2" w:space="0" w:color="D9D9E3"/>
              </w:divBdr>
              <w:divsChild>
                <w:div w:id="803814630">
                  <w:marLeft w:val="0"/>
                  <w:marRight w:val="0"/>
                  <w:marTop w:val="0"/>
                  <w:marBottom w:val="0"/>
                  <w:divBdr>
                    <w:top w:val="single" w:sz="2" w:space="0" w:color="D9D9E3"/>
                    <w:left w:val="single" w:sz="2" w:space="0" w:color="D9D9E3"/>
                    <w:bottom w:val="single" w:sz="2" w:space="0" w:color="D9D9E3"/>
                    <w:right w:val="single" w:sz="2" w:space="0" w:color="D9D9E3"/>
                  </w:divBdr>
                  <w:divsChild>
                    <w:div w:id="2088527874">
                      <w:marLeft w:val="0"/>
                      <w:marRight w:val="0"/>
                      <w:marTop w:val="0"/>
                      <w:marBottom w:val="0"/>
                      <w:divBdr>
                        <w:top w:val="single" w:sz="2" w:space="0" w:color="D9D9E3"/>
                        <w:left w:val="single" w:sz="2" w:space="0" w:color="D9D9E3"/>
                        <w:bottom w:val="single" w:sz="2" w:space="0" w:color="D9D9E3"/>
                        <w:right w:val="single" w:sz="2" w:space="0" w:color="D9D9E3"/>
                      </w:divBdr>
                      <w:divsChild>
                        <w:div w:id="1248611420">
                          <w:marLeft w:val="0"/>
                          <w:marRight w:val="0"/>
                          <w:marTop w:val="0"/>
                          <w:marBottom w:val="0"/>
                          <w:divBdr>
                            <w:top w:val="single" w:sz="2" w:space="0" w:color="D9D9E3"/>
                            <w:left w:val="single" w:sz="2" w:space="0" w:color="D9D9E3"/>
                            <w:bottom w:val="single" w:sz="2" w:space="0" w:color="D9D9E3"/>
                            <w:right w:val="single" w:sz="2" w:space="0" w:color="D9D9E3"/>
                          </w:divBdr>
                          <w:divsChild>
                            <w:div w:id="8756994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87439392">
      <w:bodyDiv w:val="1"/>
      <w:marLeft w:val="0"/>
      <w:marRight w:val="0"/>
      <w:marTop w:val="0"/>
      <w:marBottom w:val="0"/>
      <w:divBdr>
        <w:top w:val="none" w:sz="0" w:space="0" w:color="auto"/>
        <w:left w:val="none" w:sz="0" w:space="0" w:color="auto"/>
        <w:bottom w:val="none" w:sz="0" w:space="0" w:color="auto"/>
        <w:right w:val="none" w:sz="0" w:space="0" w:color="auto"/>
      </w:divBdr>
    </w:div>
    <w:div w:id="989410632">
      <w:bodyDiv w:val="1"/>
      <w:marLeft w:val="0"/>
      <w:marRight w:val="0"/>
      <w:marTop w:val="0"/>
      <w:marBottom w:val="0"/>
      <w:divBdr>
        <w:top w:val="none" w:sz="0" w:space="0" w:color="auto"/>
        <w:left w:val="none" w:sz="0" w:space="0" w:color="auto"/>
        <w:bottom w:val="none" w:sz="0" w:space="0" w:color="auto"/>
        <w:right w:val="none" w:sz="0" w:space="0" w:color="auto"/>
      </w:divBdr>
      <w:divsChild>
        <w:div w:id="1988896633">
          <w:marLeft w:val="0"/>
          <w:marRight w:val="0"/>
          <w:marTop w:val="0"/>
          <w:marBottom w:val="0"/>
          <w:divBdr>
            <w:top w:val="single" w:sz="2" w:space="0" w:color="D9D9E3"/>
            <w:left w:val="single" w:sz="2" w:space="0" w:color="D9D9E3"/>
            <w:bottom w:val="single" w:sz="2" w:space="0" w:color="D9D9E3"/>
            <w:right w:val="single" w:sz="2" w:space="0" w:color="D9D9E3"/>
          </w:divBdr>
          <w:divsChild>
            <w:div w:id="522982298">
              <w:marLeft w:val="0"/>
              <w:marRight w:val="0"/>
              <w:marTop w:val="0"/>
              <w:marBottom w:val="0"/>
              <w:divBdr>
                <w:top w:val="single" w:sz="2" w:space="0" w:color="D9D9E3"/>
                <w:left w:val="single" w:sz="2" w:space="0" w:color="D9D9E3"/>
                <w:bottom w:val="single" w:sz="2" w:space="0" w:color="D9D9E3"/>
                <w:right w:val="single" w:sz="2" w:space="0" w:color="D9D9E3"/>
              </w:divBdr>
              <w:divsChild>
                <w:div w:id="707070737">
                  <w:marLeft w:val="0"/>
                  <w:marRight w:val="0"/>
                  <w:marTop w:val="0"/>
                  <w:marBottom w:val="0"/>
                  <w:divBdr>
                    <w:top w:val="single" w:sz="2" w:space="0" w:color="D9D9E3"/>
                    <w:left w:val="single" w:sz="2" w:space="0" w:color="D9D9E3"/>
                    <w:bottom w:val="single" w:sz="2" w:space="0" w:color="D9D9E3"/>
                    <w:right w:val="single" w:sz="2" w:space="0" w:color="D9D9E3"/>
                  </w:divBdr>
                  <w:divsChild>
                    <w:div w:id="1907838579">
                      <w:marLeft w:val="0"/>
                      <w:marRight w:val="0"/>
                      <w:marTop w:val="0"/>
                      <w:marBottom w:val="0"/>
                      <w:divBdr>
                        <w:top w:val="single" w:sz="2" w:space="0" w:color="D9D9E3"/>
                        <w:left w:val="single" w:sz="2" w:space="0" w:color="D9D9E3"/>
                        <w:bottom w:val="single" w:sz="2" w:space="0" w:color="D9D9E3"/>
                        <w:right w:val="single" w:sz="2" w:space="0" w:color="D9D9E3"/>
                      </w:divBdr>
                      <w:divsChild>
                        <w:div w:id="1453014817">
                          <w:marLeft w:val="0"/>
                          <w:marRight w:val="0"/>
                          <w:marTop w:val="0"/>
                          <w:marBottom w:val="0"/>
                          <w:divBdr>
                            <w:top w:val="single" w:sz="2" w:space="0" w:color="auto"/>
                            <w:left w:val="single" w:sz="2" w:space="0" w:color="auto"/>
                            <w:bottom w:val="single" w:sz="6" w:space="0" w:color="auto"/>
                            <w:right w:val="single" w:sz="2" w:space="0" w:color="auto"/>
                          </w:divBdr>
                          <w:divsChild>
                            <w:div w:id="899443341">
                              <w:marLeft w:val="0"/>
                              <w:marRight w:val="0"/>
                              <w:marTop w:val="100"/>
                              <w:marBottom w:val="100"/>
                              <w:divBdr>
                                <w:top w:val="single" w:sz="2" w:space="0" w:color="D9D9E3"/>
                                <w:left w:val="single" w:sz="2" w:space="0" w:color="D9D9E3"/>
                                <w:bottom w:val="single" w:sz="2" w:space="0" w:color="D9D9E3"/>
                                <w:right w:val="single" w:sz="2" w:space="0" w:color="D9D9E3"/>
                              </w:divBdr>
                              <w:divsChild>
                                <w:div w:id="1242520727">
                                  <w:marLeft w:val="0"/>
                                  <w:marRight w:val="0"/>
                                  <w:marTop w:val="0"/>
                                  <w:marBottom w:val="0"/>
                                  <w:divBdr>
                                    <w:top w:val="single" w:sz="2" w:space="0" w:color="D9D9E3"/>
                                    <w:left w:val="single" w:sz="2" w:space="0" w:color="D9D9E3"/>
                                    <w:bottom w:val="single" w:sz="2" w:space="0" w:color="D9D9E3"/>
                                    <w:right w:val="single" w:sz="2" w:space="0" w:color="D9D9E3"/>
                                  </w:divBdr>
                                  <w:divsChild>
                                    <w:div w:id="1260287690">
                                      <w:marLeft w:val="0"/>
                                      <w:marRight w:val="0"/>
                                      <w:marTop w:val="0"/>
                                      <w:marBottom w:val="0"/>
                                      <w:divBdr>
                                        <w:top w:val="single" w:sz="2" w:space="0" w:color="D9D9E3"/>
                                        <w:left w:val="single" w:sz="2" w:space="0" w:color="D9D9E3"/>
                                        <w:bottom w:val="single" w:sz="2" w:space="0" w:color="D9D9E3"/>
                                        <w:right w:val="single" w:sz="2" w:space="0" w:color="D9D9E3"/>
                                      </w:divBdr>
                                      <w:divsChild>
                                        <w:div w:id="938371241">
                                          <w:marLeft w:val="0"/>
                                          <w:marRight w:val="0"/>
                                          <w:marTop w:val="0"/>
                                          <w:marBottom w:val="0"/>
                                          <w:divBdr>
                                            <w:top w:val="single" w:sz="2" w:space="0" w:color="D9D9E3"/>
                                            <w:left w:val="single" w:sz="2" w:space="0" w:color="D9D9E3"/>
                                            <w:bottom w:val="single" w:sz="2" w:space="0" w:color="D9D9E3"/>
                                            <w:right w:val="single" w:sz="2" w:space="0" w:color="D9D9E3"/>
                                          </w:divBdr>
                                          <w:divsChild>
                                            <w:div w:id="14085712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75041641">
          <w:marLeft w:val="0"/>
          <w:marRight w:val="0"/>
          <w:marTop w:val="0"/>
          <w:marBottom w:val="0"/>
          <w:divBdr>
            <w:top w:val="none" w:sz="0" w:space="0" w:color="auto"/>
            <w:left w:val="none" w:sz="0" w:space="0" w:color="auto"/>
            <w:bottom w:val="none" w:sz="0" w:space="0" w:color="auto"/>
            <w:right w:val="none" w:sz="0" w:space="0" w:color="auto"/>
          </w:divBdr>
          <w:divsChild>
            <w:div w:id="8878153">
              <w:marLeft w:val="0"/>
              <w:marRight w:val="0"/>
              <w:marTop w:val="0"/>
              <w:marBottom w:val="0"/>
              <w:divBdr>
                <w:top w:val="single" w:sz="2" w:space="0" w:color="D9D9E3"/>
                <w:left w:val="single" w:sz="2" w:space="0" w:color="D9D9E3"/>
                <w:bottom w:val="single" w:sz="2" w:space="0" w:color="D9D9E3"/>
                <w:right w:val="single" w:sz="2" w:space="0" w:color="D9D9E3"/>
              </w:divBdr>
              <w:divsChild>
                <w:div w:id="2016374665">
                  <w:marLeft w:val="0"/>
                  <w:marRight w:val="0"/>
                  <w:marTop w:val="0"/>
                  <w:marBottom w:val="0"/>
                  <w:divBdr>
                    <w:top w:val="single" w:sz="2" w:space="0" w:color="D9D9E3"/>
                    <w:left w:val="single" w:sz="2" w:space="0" w:color="D9D9E3"/>
                    <w:bottom w:val="single" w:sz="2" w:space="0" w:color="D9D9E3"/>
                    <w:right w:val="single" w:sz="2" w:space="0" w:color="D9D9E3"/>
                  </w:divBdr>
                  <w:divsChild>
                    <w:div w:id="1055736242">
                      <w:marLeft w:val="0"/>
                      <w:marRight w:val="0"/>
                      <w:marTop w:val="0"/>
                      <w:marBottom w:val="0"/>
                      <w:divBdr>
                        <w:top w:val="single" w:sz="2" w:space="0" w:color="D9D9E3"/>
                        <w:left w:val="single" w:sz="2" w:space="0" w:color="D9D9E3"/>
                        <w:bottom w:val="single" w:sz="2" w:space="0" w:color="D9D9E3"/>
                        <w:right w:val="single" w:sz="2" w:space="0" w:color="D9D9E3"/>
                      </w:divBdr>
                      <w:divsChild>
                        <w:div w:id="1913465297">
                          <w:marLeft w:val="0"/>
                          <w:marRight w:val="0"/>
                          <w:marTop w:val="0"/>
                          <w:marBottom w:val="0"/>
                          <w:divBdr>
                            <w:top w:val="single" w:sz="2" w:space="0" w:color="D9D9E3"/>
                            <w:left w:val="single" w:sz="2" w:space="0" w:color="D9D9E3"/>
                            <w:bottom w:val="single" w:sz="2" w:space="0" w:color="D9D9E3"/>
                            <w:right w:val="single" w:sz="2" w:space="0" w:color="D9D9E3"/>
                          </w:divBdr>
                          <w:divsChild>
                            <w:div w:id="1772163980">
                              <w:marLeft w:val="0"/>
                              <w:marRight w:val="0"/>
                              <w:marTop w:val="0"/>
                              <w:marBottom w:val="0"/>
                              <w:divBdr>
                                <w:top w:val="single" w:sz="2" w:space="0" w:color="D9D9E3"/>
                                <w:left w:val="single" w:sz="2" w:space="0" w:color="D9D9E3"/>
                                <w:bottom w:val="single" w:sz="2" w:space="0" w:color="D9D9E3"/>
                                <w:right w:val="single" w:sz="2" w:space="0" w:color="D9D9E3"/>
                              </w:divBdr>
                              <w:divsChild>
                                <w:div w:id="16042191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70759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51/e3sconf/2019780202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625E2-175F-4C18-92D9-80351EAB7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3760</Words>
  <Characters>21437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2023-07-28T09:56:00Z</dcterms:created>
  <dcterms:modified xsi:type="dcterms:W3CDTF">2023-07-28T09:56:00Z</dcterms:modified>
</cp:coreProperties>
</file>